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609" w:rsidRPr="00F30E26" w:rsidRDefault="00FC1609" w:rsidP="00C87A92">
      <w:pPr>
        <w:spacing w:line="600" w:lineRule="exact"/>
        <w:jc w:val="center"/>
        <w:rPr>
          <w:rFonts w:ascii="方正小标宋简体" w:eastAsia="方正小标宋简体" w:hAnsi="黑体"/>
          <w:bCs/>
          <w:color w:val="000000" w:themeColor="text1"/>
          <w:sz w:val="44"/>
          <w:szCs w:val="44"/>
        </w:rPr>
      </w:pPr>
      <w:r w:rsidRPr="00F30E26">
        <w:rPr>
          <w:rFonts w:ascii="方正小标宋简体" w:eastAsia="方正小标宋简体" w:hAnsi="黑体" w:hint="eastAsia"/>
          <w:bCs/>
          <w:color w:val="000000" w:themeColor="text1"/>
          <w:sz w:val="44"/>
          <w:szCs w:val="44"/>
        </w:rPr>
        <w:t>四川省人力资源和社会保障厅</w:t>
      </w:r>
    </w:p>
    <w:p w:rsidR="00AA3044" w:rsidRDefault="00FC1609" w:rsidP="00C87A92">
      <w:pPr>
        <w:spacing w:line="600" w:lineRule="exact"/>
        <w:jc w:val="center"/>
        <w:rPr>
          <w:rFonts w:ascii="方正小标宋简体" w:eastAsia="方正小标宋简体" w:hAnsi="黑体"/>
          <w:bCs/>
          <w:color w:val="000000" w:themeColor="text1"/>
          <w:sz w:val="44"/>
          <w:szCs w:val="44"/>
        </w:rPr>
      </w:pPr>
      <w:r w:rsidRPr="00F30E26">
        <w:rPr>
          <w:rFonts w:ascii="方正小标宋简体" w:eastAsia="方正小标宋简体" w:hAnsi="黑体" w:hint="eastAsia"/>
          <w:bCs/>
          <w:color w:val="000000" w:themeColor="text1"/>
          <w:sz w:val="44"/>
          <w:szCs w:val="44"/>
        </w:rPr>
        <w:t>关于实行职业技能考核鉴定机构备案管理的</w:t>
      </w:r>
    </w:p>
    <w:p w:rsidR="00FC1609" w:rsidRPr="00F30E26" w:rsidRDefault="00FC1609" w:rsidP="00C87A92">
      <w:pPr>
        <w:spacing w:line="600" w:lineRule="exact"/>
        <w:jc w:val="center"/>
        <w:rPr>
          <w:rFonts w:ascii="方正小标宋简体" w:eastAsia="方正小标宋简体" w:hAnsi="黑体"/>
          <w:bCs/>
          <w:color w:val="000000" w:themeColor="text1"/>
          <w:sz w:val="44"/>
          <w:szCs w:val="44"/>
        </w:rPr>
      </w:pPr>
      <w:r w:rsidRPr="00F30E26">
        <w:rPr>
          <w:rFonts w:ascii="方正小标宋简体" w:eastAsia="方正小标宋简体" w:hAnsi="黑体" w:hint="eastAsia"/>
          <w:bCs/>
          <w:color w:val="000000" w:themeColor="text1"/>
          <w:sz w:val="44"/>
          <w:szCs w:val="44"/>
        </w:rPr>
        <w:t>通知</w:t>
      </w:r>
    </w:p>
    <w:p w:rsidR="00FC1609" w:rsidRPr="00F30E26" w:rsidRDefault="00FC1609" w:rsidP="00C87A92">
      <w:pPr>
        <w:spacing w:line="600" w:lineRule="exact"/>
        <w:jc w:val="center"/>
        <w:rPr>
          <w:rFonts w:ascii="仿宋_GB2312" w:eastAsia="仿宋_GB2312" w:hAnsi="黑体"/>
          <w:b/>
          <w:bCs/>
          <w:color w:val="000000" w:themeColor="text1"/>
          <w:sz w:val="32"/>
          <w:szCs w:val="32"/>
        </w:rPr>
      </w:pPr>
      <w:r w:rsidRPr="00F30E26">
        <w:rPr>
          <w:rFonts w:ascii="仿宋_GB2312" w:eastAsia="仿宋_GB2312" w:hAnsi="黑体" w:hint="eastAsia"/>
          <w:b/>
          <w:bCs/>
          <w:color w:val="000000" w:themeColor="text1"/>
          <w:sz w:val="32"/>
          <w:szCs w:val="32"/>
        </w:rPr>
        <w:t>（征求意见稿）</w:t>
      </w:r>
    </w:p>
    <w:p w:rsidR="00FC1609" w:rsidRPr="00F30E26" w:rsidRDefault="00FC1609" w:rsidP="00C87A92">
      <w:pPr>
        <w:adjustRightInd w:val="0"/>
        <w:snapToGrid w:val="0"/>
        <w:spacing w:line="536" w:lineRule="exact"/>
        <w:rPr>
          <w:rFonts w:ascii="楷体_GB2312" w:eastAsia="楷体_GB2312"/>
          <w:bCs/>
          <w:color w:val="000000" w:themeColor="text1"/>
          <w:sz w:val="32"/>
          <w:szCs w:val="32"/>
        </w:rPr>
      </w:pPr>
    </w:p>
    <w:p w:rsidR="00FC1609" w:rsidRPr="00F30E26" w:rsidRDefault="00FC1609" w:rsidP="00C87A92">
      <w:pPr>
        <w:adjustRightInd w:val="0"/>
        <w:snapToGrid w:val="0"/>
        <w:spacing w:line="536" w:lineRule="exact"/>
        <w:rPr>
          <w:rFonts w:ascii="仿宋_GB2312" w:eastAsia="仿宋_GB2312" w:hAnsi="仿宋"/>
          <w:color w:val="000000" w:themeColor="text1"/>
          <w:kern w:val="0"/>
          <w:sz w:val="32"/>
          <w:szCs w:val="32"/>
        </w:rPr>
      </w:pPr>
      <w:r w:rsidRPr="00F30E26">
        <w:rPr>
          <w:rFonts w:ascii="仿宋_GB2312" w:eastAsia="仿宋_GB2312" w:hAnsi="仿宋" w:hint="eastAsia"/>
          <w:color w:val="000000" w:themeColor="text1"/>
          <w:kern w:val="0"/>
          <w:sz w:val="32"/>
          <w:szCs w:val="32"/>
        </w:rPr>
        <w:t>各市（州）人力资源和社会保障局，省级有关单位</w:t>
      </w:r>
      <w:r w:rsidR="001C1B61" w:rsidRPr="00F30E26">
        <w:rPr>
          <w:rFonts w:ascii="仿宋_GB2312" w:eastAsia="仿宋_GB2312" w:hAnsi="仿宋" w:hint="eastAsia"/>
          <w:color w:val="000000" w:themeColor="text1"/>
          <w:kern w:val="0"/>
          <w:sz w:val="32"/>
          <w:szCs w:val="32"/>
        </w:rPr>
        <w:t>：</w:t>
      </w:r>
    </w:p>
    <w:p w:rsidR="00FC1609" w:rsidRPr="00F30E26" w:rsidRDefault="00FC1609" w:rsidP="005644FD">
      <w:pPr>
        <w:adjustRightInd w:val="0"/>
        <w:snapToGrid w:val="0"/>
        <w:spacing w:line="580" w:lineRule="exact"/>
        <w:ind w:firstLineChars="200" w:firstLine="632"/>
        <w:rPr>
          <w:rFonts w:ascii="仿宋_GB2312" w:eastAsia="仿宋_GB2312" w:hAnsi="仿宋"/>
          <w:color w:val="000000" w:themeColor="text1"/>
          <w:kern w:val="0"/>
          <w:sz w:val="32"/>
          <w:szCs w:val="32"/>
        </w:rPr>
      </w:pPr>
      <w:r w:rsidRPr="00F30E26">
        <w:rPr>
          <w:rFonts w:ascii="仿宋_GB2312" w:eastAsia="仿宋_GB2312" w:hint="eastAsia"/>
          <w:color w:val="000000" w:themeColor="text1"/>
          <w:sz w:val="32"/>
          <w:szCs w:val="32"/>
          <w:shd w:val="clear" w:color="auto" w:fill="FFFFFF"/>
        </w:rPr>
        <w:t>第十三届全国人民代表大会常务委员会第七次会议决定，将《中华人民共和国劳动法》第六十九条中的</w:t>
      </w:r>
      <w:r w:rsidRPr="00F30E26">
        <w:rPr>
          <w:rFonts w:ascii="仿宋_GB2312" w:eastAsia="仿宋_GB2312" w:hAnsi="????" w:hint="eastAsia"/>
          <w:color w:val="000000" w:themeColor="text1"/>
          <w:sz w:val="32"/>
          <w:szCs w:val="32"/>
          <w:shd w:val="clear" w:color="auto" w:fill="FFFFFF"/>
        </w:rPr>
        <w:t>“由经过政府批准的考核鉴定机构”修改为“由经备案的考核鉴定机构”。</w:t>
      </w:r>
      <w:r w:rsidRPr="00F30E26">
        <w:rPr>
          <w:rFonts w:ascii="仿宋_GB2312" w:eastAsia="仿宋_GB2312" w:hAnsi="仿宋" w:hint="eastAsia"/>
          <w:color w:val="000000" w:themeColor="text1"/>
          <w:kern w:val="0"/>
          <w:sz w:val="32"/>
          <w:szCs w:val="32"/>
        </w:rPr>
        <w:t>根据人力资源和社会保障部印发《关于实行职业技能考核鉴定机构备案管理的通知》（</w:t>
      </w:r>
      <w:proofErr w:type="gramStart"/>
      <w:r w:rsidRPr="00F30E26">
        <w:rPr>
          <w:rFonts w:ascii="仿宋_GB2312" w:eastAsia="仿宋_GB2312" w:hAnsi="仿宋" w:hint="eastAsia"/>
          <w:color w:val="000000" w:themeColor="text1"/>
          <w:kern w:val="0"/>
          <w:sz w:val="32"/>
          <w:szCs w:val="32"/>
        </w:rPr>
        <w:t>人社部</w:t>
      </w:r>
      <w:proofErr w:type="gramEnd"/>
      <w:r w:rsidRPr="00F30E26">
        <w:rPr>
          <w:rFonts w:ascii="仿宋_GB2312" w:eastAsia="仿宋_GB2312" w:hAnsi="仿宋" w:hint="eastAsia"/>
          <w:color w:val="000000" w:themeColor="text1"/>
          <w:kern w:val="0"/>
          <w:sz w:val="32"/>
          <w:szCs w:val="32"/>
        </w:rPr>
        <w:t>发〔</w:t>
      </w:r>
      <w:r w:rsidRPr="00F30E26">
        <w:rPr>
          <w:rFonts w:ascii="仿宋_GB2312" w:eastAsia="仿宋_GB2312" w:hAnsi="仿宋"/>
          <w:color w:val="000000" w:themeColor="text1"/>
          <w:kern w:val="0"/>
          <w:sz w:val="32"/>
          <w:szCs w:val="32"/>
        </w:rPr>
        <w:t>2019</w:t>
      </w:r>
      <w:r w:rsidRPr="00F30E26">
        <w:rPr>
          <w:rFonts w:ascii="仿宋_GB2312" w:eastAsia="仿宋_GB2312" w:hAnsi="仿宋" w:hint="eastAsia"/>
          <w:color w:val="000000" w:themeColor="text1"/>
          <w:kern w:val="0"/>
          <w:sz w:val="32"/>
          <w:szCs w:val="32"/>
        </w:rPr>
        <w:t>〕</w:t>
      </w:r>
      <w:r w:rsidRPr="00F30E26">
        <w:rPr>
          <w:rFonts w:ascii="仿宋_GB2312" w:eastAsia="仿宋_GB2312" w:hAnsi="仿宋"/>
          <w:color w:val="000000" w:themeColor="text1"/>
          <w:kern w:val="0"/>
          <w:sz w:val="32"/>
          <w:szCs w:val="32"/>
        </w:rPr>
        <w:t>30</w:t>
      </w:r>
      <w:r w:rsidRPr="00F30E26">
        <w:rPr>
          <w:rFonts w:ascii="仿宋_GB2312" w:eastAsia="仿宋_GB2312" w:hAnsi="仿宋" w:hint="eastAsia"/>
          <w:color w:val="000000" w:themeColor="text1"/>
          <w:kern w:val="0"/>
          <w:sz w:val="32"/>
          <w:szCs w:val="32"/>
        </w:rPr>
        <w:t>号）要求，为进一步规范我省职业技能</w:t>
      </w:r>
      <w:r w:rsidRPr="00F30E26">
        <w:rPr>
          <w:rFonts w:ascii="仿宋_GB2312" w:eastAsia="仿宋_GB2312" w:hAnsi="????" w:hint="eastAsia"/>
          <w:color w:val="000000" w:themeColor="text1"/>
          <w:sz w:val="32"/>
          <w:szCs w:val="32"/>
          <w:shd w:val="clear" w:color="auto" w:fill="FFFFFF"/>
        </w:rPr>
        <w:t>考核鉴定机构</w:t>
      </w:r>
      <w:r w:rsidR="00D55404">
        <w:rPr>
          <w:rFonts w:ascii="仿宋_GB2312" w:eastAsia="仿宋_GB2312" w:hAnsi="????" w:hint="eastAsia"/>
          <w:color w:val="000000" w:themeColor="text1"/>
          <w:sz w:val="32"/>
          <w:szCs w:val="32"/>
          <w:shd w:val="clear" w:color="auto" w:fill="FFFFFF"/>
        </w:rPr>
        <w:t>（以下</w:t>
      </w:r>
      <w:r w:rsidR="00D55404">
        <w:rPr>
          <w:rFonts w:ascii="仿宋_GB2312" w:eastAsia="仿宋_GB2312" w:hAnsi="????"/>
          <w:color w:val="000000" w:themeColor="text1"/>
          <w:sz w:val="32"/>
          <w:szCs w:val="32"/>
          <w:shd w:val="clear" w:color="auto" w:fill="FFFFFF"/>
        </w:rPr>
        <w:t>简称</w:t>
      </w:r>
      <w:r w:rsidR="00D55404">
        <w:rPr>
          <w:rFonts w:ascii="仿宋_GB2312" w:eastAsia="仿宋_GB2312" w:hAnsi="????"/>
          <w:color w:val="000000" w:themeColor="text1"/>
          <w:sz w:val="32"/>
          <w:szCs w:val="32"/>
          <w:shd w:val="clear" w:color="auto" w:fill="FFFFFF"/>
        </w:rPr>
        <w:t>“</w:t>
      </w:r>
      <w:r w:rsidR="00D55404">
        <w:rPr>
          <w:rFonts w:ascii="仿宋_GB2312" w:eastAsia="仿宋_GB2312" w:hAnsi="????"/>
          <w:color w:val="000000" w:themeColor="text1"/>
          <w:sz w:val="32"/>
          <w:szCs w:val="32"/>
          <w:shd w:val="clear" w:color="auto" w:fill="FFFFFF"/>
        </w:rPr>
        <w:t>鉴定机构</w:t>
      </w:r>
      <w:r w:rsidR="00D55404">
        <w:rPr>
          <w:rFonts w:ascii="仿宋_GB2312" w:eastAsia="仿宋_GB2312" w:hAnsi="????"/>
          <w:color w:val="000000" w:themeColor="text1"/>
          <w:sz w:val="32"/>
          <w:szCs w:val="32"/>
          <w:shd w:val="clear" w:color="auto" w:fill="FFFFFF"/>
        </w:rPr>
        <w:t>”</w:t>
      </w:r>
      <w:r w:rsidR="009938FF">
        <w:rPr>
          <w:rFonts w:ascii="仿宋_GB2312" w:eastAsia="仿宋_GB2312" w:hAnsi="????" w:hint="eastAsia"/>
          <w:color w:val="000000" w:themeColor="text1"/>
          <w:sz w:val="32"/>
          <w:szCs w:val="32"/>
          <w:shd w:val="clear" w:color="auto" w:fill="FFFFFF"/>
        </w:rPr>
        <w:t>）</w:t>
      </w:r>
      <w:r w:rsidRPr="00F30E26">
        <w:rPr>
          <w:rFonts w:ascii="仿宋_GB2312" w:eastAsia="仿宋_GB2312" w:hAnsi="????" w:hint="eastAsia"/>
          <w:color w:val="000000" w:themeColor="text1"/>
          <w:sz w:val="32"/>
          <w:szCs w:val="32"/>
          <w:shd w:val="clear" w:color="auto" w:fill="FFFFFF"/>
        </w:rPr>
        <w:t>备案管理，推动</w:t>
      </w:r>
      <w:r w:rsidRPr="00F30E26">
        <w:rPr>
          <w:rFonts w:ascii="仿宋_GB2312" w:eastAsia="仿宋_GB2312" w:hAnsi="仿宋" w:hint="eastAsia"/>
          <w:color w:val="000000" w:themeColor="text1"/>
          <w:kern w:val="0"/>
          <w:sz w:val="32"/>
          <w:szCs w:val="32"/>
        </w:rPr>
        <w:t>职业技能</w:t>
      </w:r>
      <w:r w:rsidRPr="00F30E26">
        <w:rPr>
          <w:rFonts w:ascii="仿宋_GB2312" w:eastAsia="仿宋_GB2312" w:hAnsi="????" w:hint="eastAsia"/>
          <w:color w:val="000000" w:themeColor="text1"/>
          <w:sz w:val="32"/>
          <w:szCs w:val="32"/>
          <w:shd w:val="clear" w:color="auto" w:fill="FFFFFF"/>
        </w:rPr>
        <w:t>考核鉴定工作顺利开展。</w:t>
      </w:r>
      <w:r w:rsidRPr="00F30E26">
        <w:rPr>
          <w:rFonts w:ascii="仿宋_GB2312" w:eastAsia="仿宋_GB2312" w:hAnsi="仿宋" w:hint="eastAsia"/>
          <w:color w:val="000000" w:themeColor="text1"/>
          <w:kern w:val="0"/>
          <w:sz w:val="32"/>
          <w:szCs w:val="32"/>
        </w:rPr>
        <w:t>现就有关事项通知如下：</w:t>
      </w:r>
    </w:p>
    <w:p w:rsidR="002158D7" w:rsidRPr="00F30E26" w:rsidRDefault="002158D7" w:rsidP="002158D7">
      <w:pPr>
        <w:widowControl/>
        <w:shd w:val="clear" w:color="auto" w:fill="FFFFFF"/>
        <w:ind w:firstLine="640"/>
        <w:jc w:val="left"/>
        <w:rPr>
          <w:rFonts w:ascii="黑体" w:eastAsia="黑体" w:hAnsi="黑体" w:cs="宋体"/>
          <w:color w:val="000000" w:themeColor="text1"/>
          <w:kern w:val="0"/>
          <w:sz w:val="32"/>
          <w:szCs w:val="32"/>
          <w:bdr w:val="none" w:sz="0" w:space="0" w:color="auto" w:frame="1"/>
        </w:rPr>
      </w:pPr>
      <w:r w:rsidRPr="00F30E26">
        <w:rPr>
          <w:rFonts w:ascii="黑体" w:eastAsia="黑体" w:hAnsi="黑体" w:cs="宋体" w:hint="eastAsia"/>
          <w:color w:val="000000" w:themeColor="text1"/>
          <w:kern w:val="0"/>
          <w:sz w:val="32"/>
          <w:szCs w:val="32"/>
          <w:bdr w:val="none" w:sz="0" w:space="0" w:color="auto" w:frame="1"/>
        </w:rPr>
        <w:t>一、备案对象</w:t>
      </w:r>
      <w:r w:rsidR="00D55404">
        <w:rPr>
          <w:rFonts w:ascii="黑体" w:eastAsia="黑体" w:hAnsi="黑体" w:cs="宋体" w:hint="eastAsia"/>
          <w:color w:val="000000" w:themeColor="text1"/>
          <w:kern w:val="0"/>
          <w:sz w:val="32"/>
          <w:szCs w:val="32"/>
          <w:bdr w:val="none" w:sz="0" w:space="0" w:color="auto" w:frame="1"/>
        </w:rPr>
        <w:t>及</w:t>
      </w:r>
      <w:r w:rsidR="00D55404">
        <w:rPr>
          <w:rFonts w:ascii="黑体" w:eastAsia="黑体" w:hAnsi="黑体" w:cs="宋体"/>
          <w:color w:val="000000" w:themeColor="text1"/>
          <w:kern w:val="0"/>
          <w:sz w:val="32"/>
          <w:szCs w:val="32"/>
          <w:bdr w:val="none" w:sz="0" w:space="0" w:color="auto" w:frame="1"/>
        </w:rPr>
        <w:t>条件</w:t>
      </w:r>
    </w:p>
    <w:p w:rsidR="002158D7" w:rsidRPr="00F66FBA" w:rsidRDefault="002158D7" w:rsidP="00F66FBA">
      <w:pPr>
        <w:widowControl/>
        <w:shd w:val="clear" w:color="auto" w:fill="FFFFFF"/>
        <w:ind w:firstLine="640"/>
        <w:jc w:val="left"/>
        <w:rPr>
          <w:rFonts w:ascii="微软雅黑" w:eastAsia="微软雅黑" w:hAnsi="微软雅黑" w:cs="宋体"/>
          <w:color w:val="4C5157"/>
          <w:kern w:val="0"/>
          <w:sz w:val="24"/>
        </w:rPr>
      </w:pPr>
      <w:r w:rsidRPr="00F66FBA">
        <w:rPr>
          <w:rFonts w:ascii="仿宋_GB2312" w:eastAsia="仿宋_GB2312" w:hAnsi="仿宋" w:hint="eastAsia"/>
          <w:color w:val="000000" w:themeColor="text1"/>
          <w:kern w:val="0"/>
          <w:sz w:val="32"/>
          <w:szCs w:val="32"/>
        </w:rPr>
        <w:t>四川省行政区域内，</w:t>
      </w:r>
      <w:r w:rsidR="00D55404">
        <w:rPr>
          <w:rFonts w:ascii="仿宋_GB2312" w:eastAsia="仿宋_GB2312" w:hAnsi="仿宋" w:hint="eastAsia"/>
          <w:color w:val="000000" w:themeColor="text1"/>
          <w:kern w:val="0"/>
          <w:sz w:val="32"/>
          <w:szCs w:val="32"/>
        </w:rPr>
        <w:t>已</w:t>
      </w:r>
      <w:r w:rsidR="00D55404">
        <w:rPr>
          <w:rFonts w:ascii="仿宋_GB2312" w:eastAsia="仿宋_GB2312" w:hAnsi="仿宋"/>
          <w:color w:val="000000" w:themeColor="text1"/>
          <w:kern w:val="0"/>
          <w:sz w:val="32"/>
          <w:szCs w:val="32"/>
        </w:rPr>
        <w:t>设立的鉴定机构以及</w:t>
      </w:r>
      <w:r w:rsidR="00E006F2" w:rsidRPr="00F66FBA">
        <w:rPr>
          <w:rFonts w:ascii="仿宋_GB2312" w:eastAsia="仿宋_GB2312" w:hAnsi="仿宋" w:hint="eastAsia"/>
          <w:color w:val="000000" w:themeColor="text1"/>
          <w:kern w:val="0"/>
          <w:sz w:val="32"/>
          <w:szCs w:val="32"/>
        </w:rPr>
        <w:t>符合</w:t>
      </w:r>
      <w:r w:rsidR="00E006F2" w:rsidRPr="00F66FBA">
        <w:rPr>
          <w:rFonts w:ascii="仿宋_GB2312" w:eastAsia="仿宋_GB2312" w:hAnsi="仿宋"/>
          <w:color w:val="000000" w:themeColor="text1"/>
          <w:kern w:val="0"/>
          <w:sz w:val="32"/>
          <w:szCs w:val="32"/>
        </w:rPr>
        <w:t>建立</w:t>
      </w:r>
      <w:r w:rsidR="00E006F2" w:rsidRPr="00F66FBA">
        <w:rPr>
          <w:rFonts w:ascii="仿宋_GB2312" w:eastAsia="仿宋_GB2312" w:hAnsi="仿宋" w:hint="eastAsia"/>
          <w:color w:val="000000" w:themeColor="text1"/>
          <w:kern w:val="0"/>
          <w:sz w:val="32"/>
          <w:szCs w:val="32"/>
        </w:rPr>
        <w:t>职业</w:t>
      </w:r>
      <w:r w:rsidR="00E006F2" w:rsidRPr="00F66FBA">
        <w:rPr>
          <w:rFonts w:ascii="仿宋_GB2312" w:eastAsia="仿宋_GB2312" w:hAnsi="仿宋"/>
          <w:color w:val="000000" w:themeColor="text1"/>
          <w:kern w:val="0"/>
          <w:sz w:val="32"/>
          <w:szCs w:val="32"/>
        </w:rPr>
        <w:t>技能考核鉴定</w:t>
      </w:r>
      <w:r w:rsidR="00E006F2" w:rsidRPr="00F66FBA">
        <w:rPr>
          <w:rFonts w:ascii="仿宋_GB2312" w:eastAsia="仿宋_GB2312" w:hAnsi="微软雅黑" w:cs="宋体" w:hint="eastAsia"/>
          <w:color w:val="000000" w:themeColor="text1"/>
          <w:kern w:val="0"/>
          <w:sz w:val="32"/>
          <w:szCs w:val="32"/>
          <w:bdr w:val="none" w:sz="0" w:space="0" w:color="auto" w:frame="1"/>
        </w:rPr>
        <w:t>机构</w:t>
      </w:r>
      <w:r w:rsidR="00E006F2" w:rsidRPr="00F66FBA">
        <w:rPr>
          <w:rFonts w:ascii="仿宋_GB2312" w:eastAsia="仿宋_GB2312" w:hAnsi="微软雅黑" w:cs="宋体"/>
          <w:color w:val="000000" w:themeColor="text1"/>
          <w:kern w:val="0"/>
          <w:sz w:val="32"/>
          <w:szCs w:val="32"/>
          <w:bdr w:val="none" w:sz="0" w:space="0" w:color="auto" w:frame="1"/>
        </w:rPr>
        <w:t>相关</w:t>
      </w:r>
      <w:r w:rsidR="00E006F2" w:rsidRPr="00F66FBA">
        <w:rPr>
          <w:rFonts w:ascii="仿宋_GB2312" w:eastAsia="仿宋_GB2312" w:hAnsi="微软雅黑" w:cs="宋体" w:hint="eastAsia"/>
          <w:color w:val="000000" w:themeColor="text1"/>
          <w:kern w:val="0"/>
          <w:sz w:val="32"/>
          <w:szCs w:val="32"/>
          <w:bdr w:val="none" w:sz="0" w:space="0" w:color="auto" w:frame="1"/>
        </w:rPr>
        <w:t>条件的部门（单位），</w:t>
      </w:r>
      <w:r w:rsidRPr="00F66FBA">
        <w:rPr>
          <w:rFonts w:ascii="仿宋_GB2312" w:eastAsia="仿宋_GB2312" w:hAnsi="微软雅黑" w:cs="宋体" w:hint="eastAsia"/>
          <w:color w:val="000000" w:themeColor="text1"/>
          <w:kern w:val="0"/>
          <w:sz w:val="32"/>
          <w:szCs w:val="32"/>
          <w:bdr w:val="none" w:sz="0" w:space="0" w:color="auto" w:frame="1"/>
        </w:rPr>
        <w:t>由于工作需要对技能人员实施职业资格评价，</w:t>
      </w:r>
      <w:r w:rsidR="00D55404">
        <w:rPr>
          <w:rFonts w:ascii="仿宋_GB2312" w:eastAsia="仿宋_GB2312" w:hAnsi="微软雅黑" w:cs="宋体" w:hint="eastAsia"/>
          <w:color w:val="000000" w:themeColor="text1"/>
          <w:kern w:val="0"/>
          <w:sz w:val="32"/>
          <w:szCs w:val="32"/>
          <w:bdr w:val="none" w:sz="0" w:space="0" w:color="auto" w:frame="1"/>
        </w:rPr>
        <w:t>须</w:t>
      </w:r>
      <w:r w:rsidR="00D55404">
        <w:rPr>
          <w:rFonts w:ascii="仿宋_GB2312" w:eastAsia="仿宋_GB2312" w:hAnsi="微软雅黑" w:cs="宋体"/>
          <w:color w:val="000000" w:themeColor="text1"/>
          <w:kern w:val="0"/>
          <w:sz w:val="32"/>
          <w:szCs w:val="32"/>
          <w:bdr w:val="none" w:sz="0" w:space="0" w:color="auto" w:frame="1"/>
        </w:rPr>
        <w:t>新</w:t>
      </w:r>
      <w:r w:rsidRPr="00F66FBA">
        <w:rPr>
          <w:rFonts w:ascii="仿宋_GB2312" w:eastAsia="仿宋_GB2312" w:hAnsi="微软雅黑" w:cs="宋体" w:hint="eastAsia"/>
          <w:color w:val="000000" w:themeColor="text1"/>
          <w:kern w:val="0"/>
          <w:sz w:val="32"/>
          <w:szCs w:val="32"/>
          <w:bdr w:val="none" w:sz="0" w:space="0" w:color="auto" w:frame="1"/>
        </w:rPr>
        <w:t>设立</w:t>
      </w:r>
      <w:r w:rsidR="00630B19" w:rsidRPr="00F66FBA">
        <w:rPr>
          <w:rFonts w:ascii="仿宋_GB2312" w:eastAsia="仿宋_GB2312" w:hAnsi="微软雅黑" w:cs="宋体" w:hint="eastAsia"/>
          <w:color w:val="000000" w:themeColor="text1"/>
          <w:kern w:val="0"/>
          <w:sz w:val="32"/>
          <w:szCs w:val="32"/>
          <w:bdr w:val="none" w:sz="0" w:space="0" w:color="auto" w:frame="1"/>
        </w:rPr>
        <w:t>鉴定</w:t>
      </w:r>
      <w:r w:rsidRPr="00F66FBA">
        <w:rPr>
          <w:rFonts w:ascii="仿宋_GB2312" w:eastAsia="仿宋_GB2312" w:hAnsi="微软雅黑" w:cs="宋体" w:hint="eastAsia"/>
          <w:color w:val="000000" w:themeColor="text1"/>
          <w:kern w:val="0"/>
          <w:sz w:val="32"/>
          <w:szCs w:val="32"/>
          <w:bdr w:val="none" w:sz="0" w:space="0" w:color="auto" w:frame="1"/>
        </w:rPr>
        <w:t>机构</w:t>
      </w:r>
      <w:r w:rsidR="00F30E26" w:rsidRPr="00F66FBA">
        <w:rPr>
          <w:rFonts w:ascii="仿宋_GB2312" w:eastAsia="仿宋_GB2312" w:hAnsi="微软雅黑" w:cs="宋体" w:hint="eastAsia"/>
          <w:color w:val="000000" w:themeColor="text1"/>
          <w:kern w:val="0"/>
          <w:sz w:val="32"/>
          <w:szCs w:val="32"/>
          <w:bdr w:val="none" w:sz="0" w:space="0" w:color="auto" w:frame="1"/>
        </w:rPr>
        <w:t>。</w:t>
      </w:r>
      <w:r w:rsidR="00D55404">
        <w:rPr>
          <w:rFonts w:ascii="仿宋_GB2312" w:eastAsia="仿宋_GB2312" w:hAnsi="仿宋" w:hint="eastAsia"/>
          <w:color w:val="000000" w:themeColor="text1"/>
          <w:kern w:val="0"/>
          <w:sz w:val="32"/>
          <w:szCs w:val="32"/>
        </w:rPr>
        <w:t>应</w:t>
      </w:r>
      <w:r w:rsidR="00F30E26" w:rsidRPr="00F66FBA">
        <w:rPr>
          <w:rFonts w:ascii="仿宋_GB2312" w:eastAsia="仿宋_GB2312" w:hAnsi="微软雅黑" w:cs="宋体" w:hint="eastAsia"/>
          <w:color w:val="000000" w:themeColor="text1"/>
          <w:kern w:val="0"/>
          <w:sz w:val="32"/>
          <w:szCs w:val="32"/>
          <w:bdr w:val="none" w:sz="0" w:space="0" w:color="auto" w:frame="1"/>
        </w:rPr>
        <w:t>具备以下条件:</w:t>
      </w:r>
    </w:p>
    <w:p w:rsidR="002158D7" w:rsidRPr="00F30E26" w:rsidRDefault="002158D7" w:rsidP="00CF19A7">
      <w:pPr>
        <w:widowControl/>
        <w:shd w:val="clear" w:color="auto" w:fill="FFFFFF"/>
        <w:spacing w:line="580" w:lineRule="exact"/>
        <w:ind w:firstLineChars="200" w:firstLine="632"/>
        <w:jc w:val="left"/>
        <w:rPr>
          <w:rFonts w:ascii="仿宋_GB2312" w:eastAsia="仿宋_GB2312" w:hAnsi="微软雅黑" w:cs="宋体"/>
          <w:color w:val="000000" w:themeColor="text1"/>
          <w:kern w:val="0"/>
          <w:sz w:val="32"/>
          <w:szCs w:val="32"/>
        </w:rPr>
      </w:pPr>
      <w:r w:rsidRPr="00F30E26">
        <w:rPr>
          <w:rFonts w:ascii="仿宋_GB2312" w:eastAsia="仿宋_GB2312" w:hAnsi="微软雅黑" w:cs="宋体" w:hint="eastAsia"/>
          <w:color w:val="000000" w:themeColor="text1"/>
          <w:kern w:val="0"/>
          <w:sz w:val="32"/>
          <w:szCs w:val="32"/>
          <w:bdr w:val="none" w:sz="0" w:space="0" w:color="auto" w:frame="1"/>
        </w:rPr>
        <w:t>1.具备与鉴定工种（专业）及其等级或类别相适应的考核场地和设备；</w:t>
      </w:r>
    </w:p>
    <w:p w:rsidR="002158D7" w:rsidRPr="00F30E26" w:rsidRDefault="002158D7" w:rsidP="00CF19A7">
      <w:pPr>
        <w:widowControl/>
        <w:shd w:val="clear" w:color="auto" w:fill="FFFFFF"/>
        <w:spacing w:line="580" w:lineRule="exact"/>
        <w:ind w:firstLineChars="200" w:firstLine="632"/>
        <w:jc w:val="left"/>
        <w:rPr>
          <w:rFonts w:ascii="仿宋_GB2312" w:eastAsia="仿宋_GB2312" w:hAnsi="微软雅黑" w:cs="宋体"/>
          <w:color w:val="000000" w:themeColor="text1"/>
          <w:kern w:val="0"/>
          <w:sz w:val="32"/>
          <w:szCs w:val="32"/>
        </w:rPr>
      </w:pPr>
      <w:r w:rsidRPr="00F30E26">
        <w:rPr>
          <w:rFonts w:ascii="仿宋_GB2312" w:eastAsia="仿宋_GB2312" w:hAnsi="微软雅黑" w:cs="宋体" w:hint="eastAsia"/>
          <w:color w:val="000000" w:themeColor="text1"/>
          <w:kern w:val="0"/>
          <w:sz w:val="32"/>
          <w:szCs w:val="32"/>
          <w:bdr w:val="none" w:sz="0" w:space="0" w:color="auto" w:frame="1"/>
        </w:rPr>
        <w:t>2.具有与所鉴定工种（专业）及等级或类别操作技能考核相适应的，符合国家标准的检测仪器；</w:t>
      </w:r>
    </w:p>
    <w:p w:rsidR="002158D7" w:rsidRPr="00F30E26" w:rsidRDefault="002158D7" w:rsidP="00CF19A7">
      <w:pPr>
        <w:widowControl/>
        <w:shd w:val="clear" w:color="auto" w:fill="FFFFFF"/>
        <w:spacing w:line="580" w:lineRule="exact"/>
        <w:ind w:firstLineChars="200" w:firstLine="632"/>
        <w:jc w:val="left"/>
        <w:rPr>
          <w:rFonts w:ascii="仿宋_GB2312" w:eastAsia="仿宋_GB2312" w:hAnsi="微软雅黑" w:cs="宋体"/>
          <w:color w:val="000000" w:themeColor="text1"/>
          <w:kern w:val="0"/>
          <w:sz w:val="32"/>
          <w:szCs w:val="32"/>
          <w:bdr w:val="none" w:sz="0" w:space="0" w:color="auto" w:frame="1"/>
        </w:rPr>
      </w:pPr>
      <w:r w:rsidRPr="00F30E26">
        <w:rPr>
          <w:rFonts w:ascii="仿宋_GB2312" w:eastAsia="仿宋_GB2312" w:hAnsi="微软雅黑" w:cs="宋体" w:hint="eastAsia"/>
          <w:color w:val="000000" w:themeColor="text1"/>
          <w:kern w:val="0"/>
          <w:sz w:val="32"/>
          <w:szCs w:val="32"/>
          <w:bdr w:val="none" w:sz="0" w:space="0" w:color="auto" w:frame="1"/>
        </w:rPr>
        <w:lastRenderedPageBreak/>
        <w:t>3.有专（兼）职的组织管理人员和考评员；</w:t>
      </w:r>
    </w:p>
    <w:p w:rsidR="00CF19A7" w:rsidRPr="00F30E26" w:rsidRDefault="002158D7" w:rsidP="00CF19A7">
      <w:pPr>
        <w:widowControl/>
        <w:shd w:val="clear" w:color="auto" w:fill="FFFFFF"/>
        <w:spacing w:line="580" w:lineRule="exact"/>
        <w:ind w:firstLineChars="200" w:firstLine="632"/>
        <w:jc w:val="left"/>
        <w:rPr>
          <w:rFonts w:ascii="仿宋_GB2312" w:eastAsia="仿宋_GB2312" w:hAnsi="微软雅黑" w:cs="宋体"/>
          <w:color w:val="000000" w:themeColor="text1"/>
          <w:kern w:val="0"/>
          <w:sz w:val="32"/>
          <w:szCs w:val="32"/>
        </w:rPr>
      </w:pPr>
      <w:r w:rsidRPr="00F30E26">
        <w:rPr>
          <w:rFonts w:ascii="仿宋_GB2312" w:eastAsia="仿宋_GB2312" w:hAnsi="微软雅黑" w:cs="宋体" w:hint="eastAsia"/>
          <w:color w:val="000000" w:themeColor="text1"/>
          <w:kern w:val="0"/>
          <w:sz w:val="32"/>
          <w:szCs w:val="32"/>
        </w:rPr>
        <w:t>4.符合环保、安全、消防的相关规定；</w:t>
      </w:r>
    </w:p>
    <w:p w:rsidR="00CF19A7" w:rsidRPr="00F30E26" w:rsidRDefault="002158D7" w:rsidP="00CF19A7">
      <w:pPr>
        <w:widowControl/>
        <w:shd w:val="clear" w:color="auto" w:fill="FFFFFF"/>
        <w:spacing w:line="580" w:lineRule="exact"/>
        <w:ind w:firstLineChars="200" w:firstLine="632"/>
        <w:jc w:val="left"/>
        <w:rPr>
          <w:rFonts w:ascii="仿宋_GB2312" w:eastAsia="仿宋_GB2312" w:hAnsi="微软雅黑" w:cs="宋体"/>
          <w:color w:val="000000" w:themeColor="text1"/>
          <w:kern w:val="0"/>
          <w:sz w:val="32"/>
          <w:szCs w:val="32"/>
        </w:rPr>
      </w:pPr>
      <w:r w:rsidRPr="00F30E26">
        <w:rPr>
          <w:rFonts w:ascii="仿宋_GB2312" w:eastAsia="仿宋_GB2312" w:hAnsi="微软雅黑" w:cs="宋体" w:hint="eastAsia"/>
          <w:color w:val="000000" w:themeColor="text1"/>
          <w:kern w:val="0"/>
          <w:sz w:val="32"/>
          <w:szCs w:val="32"/>
        </w:rPr>
        <w:t>5.能够独立承担民事责任</w:t>
      </w:r>
      <w:r w:rsidR="00CF19A7" w:rsidRPr="00F30E26">
        <w:rPr>
          <w:rFonts w:ascii="仿宋_GB2312" w:eastAsia="仿宋_GB2312" w:hAnsi="微软雅黑" w:cs="宋体" w:hint="eastAsia"/>
          <w:color w:val="000000" w:themeColor="text1"/>
          <w:kern w:val="0"/>
          <w:sz w:val="32"/>
          <w:szCs w:val="32"/>
        </w:rPr>
        <w:t>；</w:t>
      </w:r>
    </w:p>
    <w:p w:rsidR="002158D7" w:rsidRPr="00F30E26" w:rsidRDefault="00FD0EAF" w:rsidP="00CF19A7">
      <w:pPr>
        <w:widowControl/>
        <w:shd w:val="clear" w:color="auto" w:fill="FFFFFF"/>
        <w:spacing w:line="580" w:lineRule="exact"/>
        <w:ind w:firstLineChars="200" w:firstLine="632"/>
        <w:jc w:val="left"/>
        <w:rPr>
          <w:rFonts w:ascii="仿宋_GB2312" w:eastAsia="仿宋_GB2312" w:hAnsi="微软雅黑" w:cs="宋体"/>
          <w:color w:val="000000" w:themeColor="text1"/>
          <w:kern w:val="0"/>
          <w:sz w:val="32"/>
          <w:szCs w:val="32"/>
        </w:rPr>
      </w:pPr>
      <w:r w:rsidRPr="00F30E26">
        <w:rPr>
          <w:rFonts w:ascii="仿宋_GB2312" w:eastAsia="仿宋_GB2312" w:hAnsi="微软雅黑" w:cs="宋体" w:hint="eastAsia"/>
          <w:color w:val="000000" w:themeColor="text1"/>
          <w:kern w:val="0"/>
          <w:sz w:val="32"/>
          <w:szCs w:val="32"/>
          <w:bdr w:val="none" w:sz="0" w:space="0" w:color="auto" w:frame="1"/>
        </w:rPr>
        <w:t>6</w:t>
      </w:r>
      <w:r w:rsidR="002158D7" w:rsidRPr="00F30E26">
        <w:rPr>
          <w:rFonts w:ascii="仿宋_GB2312" w:eastAsia="仿宋_GB2312" w:hAnsi="微软雅黑" w:cs="宋体" w:hint="eastAsia"/>
          <w:color w:val="000000" w:themeColor="text1"/>
          <w:kern w:val="0"/>
          <w:sz w:val="32"/>
          <w:szCs w:val="32"/>
          <w:bdr w:val="none" w:sz="0" w:space="0" w:color="auto" w:frame="1"/>
        </w:rPr>
        <w:t>.有完善的管理制度及工作流程。</w:t>
      </w:r>
    </w:p>
    <w:p w:rsidR="00FC1609" w:rsidRPr="00F30E26" w:rsidRDefault="002158D7" w:rsidP="00C72D88">
      <w:pPr>
        <w:pStyle w:val="a6"/>
        <w:spacing w:line="580" w:lineRule="exact"/>
        <w:ind w:left="720" w:firstLineChars="0" w:firstLine="0"/>
        <w:jc w:val="left"/>
        <w:rPr>
          <w:rFonts w:ascii="黑体" w:eastAsia="黑体" w:hAnsi="黑体"/>
          <w:color w:val="000000" w:themeColor="text1"/>
          <w:kern w:val="0"/>
          <w:sz w:val="32"/>
          <w:szCs w:val="32"/>
        </w:rPr>
      </w:pPr>
      <w:r w:rsidRPr="00F30E26">
        <w:rPr>
          <w:rFonts w:ascii="黑体" w:eastAsia="黑体" w:hAnsi="黑体" w:hint="eastAsia"/>
          <w:color w:val="000000" w:themeColor="text1"/>
          <w:kern w:val="0"/>
          <w:sz w:val="32"/>
          <w:szCs w:val="32"/>
        </w:rPr>
        <w:t>二</w:t>
      </w:r>
      <w:r w:rsidR="00FC1609" w:rsidRPr="00F30E26">
        <w:rPr>
          <w:rFonts w:ascii="黑体" w:eastAsia="黑体" w:hAnsi="黑体" w:hint="eastAsia"/>
          <w:color w:val="000000" w:themeColor="text1"/>
          <w:kern w:val="0"/>
          <w:sz w:val="32"/>
          <w:szCs w:val="32"/>
        </w:rPr>
        <w:t>、备案管理层级</w:t>
      </w:r>
    </w:p>
    <w:p w:rsidR="00FC1609" w:rsidRPr="00F30E26" w:rsidRDefault="00FC1609" w:rsidP="00CF19A7">
      <w:pPr>
        <w:widowControl/>
        <w:shd w:val="clear" w:color="auto" w:fill="FFFFFF"/>
        <w:spacing w:line="580" w:lineRule="exact"/>
        <w:ind w:firstLineChars="200" w:firstLine="632"/>
        <w:jc w:val="left"/>
        <w:rPr>
          <w:rFonts w:ascii="仿宋_GB2312" w:eastAsia="仿宋_GB2312" w:hAnsi="微软雅黑" w:cs="宋体"/>
          <w:color w:val="000000" w:themeColor="text1"/>
          <w:kern w:val="0"/>
          <w:sz w:val="32"/>
          <w:szCs w:val="32"/>
        </w:rPr>
      </w:pPr>
      <w:r w:rsidRPr="00F30E26">
        <w:rPr>
          <w:rFonts w:ascii="仿宋_GB2312" w:eastAsia="仿宋_GB2312" w:hAnsi="微软雅黑" w:cs="宋体" w:hint="eastAsia"/>
          <w:color w:val="000000" w:themeColor="text1"/>
          <w:kern w:val="0"/>
          <w:sz w:val="32"/>
          <w:szCs w:val="32"/>
        </w:rPr>
        <w:t>鉴定机构备案实行分级管理与属地管理相结合</w:t>
      </w:r>
      <w:r w:rsidR="002158D7" w:rsidRPr="00F30E26">
        <w:rPr>
          <w:rFonts w:ascii="仿宋_GB2312" w:eastAsia="仿宋_GB2312" w:hAnsi="微软雅黑" w:cs="宋体" w:hint="eastAsia"/>
          <w:color w:val="000000" w:themeColor="text1"/>
          <w:kern w:val="0"/>
          <w:sz w:val="32"/>
          <w:szCs w:val="32"/>
        </w:rPr>
        <w:t>，</w:t>
      </w:r>
      <w:r w:rsidR="002158D7" w:rsidRPr="00F30E26">
        <w:rPr>
          <w:rFonts w:ascii="仿宋_GB2312" w:eastAsia="仿宋_GB2312" w:hAnsi="微软雅黑" w:cs="宋体" w:hint="eastAsia"/>
          <w:color w:val="000000" w:themeColor="text1"/>
          <w:kern w:val="0"/>
          <w:sz w:val="32"/>
          <w:szCs w:val="32"/>
          <w:bdr w:val="none" w:sz="0" w:space="0" w:color="auto" w:frame="1"/>
        </w:rPr>
        <w:t>按照统筹规划、合理布局、择优遴选的原则开展</w:t>
      </w:r>
      <w:r w:rsidR="002158D7" w:rsidRPr="00F30E26">
        <w:rPr>
          <w:rFonts w:ascii="仿宋_GB2312" w:eastAsia="仿宋_GB2312" w:hAnsi="微软雅黑" w:cs="宋体"/>
          <w:color w:val="000000" w:themeColor="text1"/>
          <w:kern w:val="0"/>
          <w:sz w:val="32"/>
          <w:szCs w:val="32"/>
          <w:bdr w:val="none" w:sz="0" w:space="0" w:color="auto" w:frame="1"/>
        </w:rPr>
        <w:t>备案。</w:t>
      </w:r>
    </w:p>
    <w:p w:rsidR="00FC1609" w:rsidRPr="00F30E26" w:rsidRDefault="001C1B61" w:rsidP="00CF19A7">
      <w:pPr>
        <w:widowControl/>
        <w:shd w:val="clear" w:color="auto" w:fill="FFFFFF"/>
        <w:spacing w:line="580" w:lineRule="exact"/>
        <w:ind w:firstLineChars="200" w:firstLine="632"/>
        <w:jc w:val="left"/>
        <w:rPr>
          <w:rFonts w:ascii="仿宋_GB2312" w:eastAsia="仿宋_GB2312" w:hAnsi="微软雅黑" w:cs="宋体"/>
          <w:color w:val="000000" w:themeColor="text1"/>
          <w:kern w:val="0"/>
          <w:sz w:val="32"/>
          <w:szCs w:val="32"/>
        </w:rPr>
      </w:pPr>
      <w:r w:rsidRPr="00F30E26">
        <w:rPr>
          <w:rFonts w:ascii="仿宋_GB2312" w:eastAsia="仿宋_GB2312" w:hAnsi="微软雅黑" w:cs="宋体" w:hint="eastAsia"/>
          <w:color w:val="000000" w:themeColor="text1"/>
          <w:kern w:val="0"/>
          <w:sz w:val="32"/>
          <w:szCs w:val="32"/>
        </w:rPr>
        <w:t>省人力资源</w:t>
      </w:r>
      <w:r w:rsidR="00FC1609" w:rsidRPr="00F30E26">
        <w:rPr>
          <w:rFonts w:ascii="仿宋_GB2312" w:eastAsia="仿宋_GB2312" w:hAnsi="微软雅黑" w:cs="宋体" w:hint="eastAsia"/>
          <w:color w:val="000000" w:themeColor="text1"/>
          <w:kern w:val="0"/>
          <w:sz w:val="32"/>
          <w:szCs w:val="32"/>
        </w:rPr>
        <w:t>社会保障部门负责省属</w:t>
      </w:r>
      <w:r w:rsidRPr="00F30E26">
        <w:rPr>
          <w:rFonts w:ascii="仿宋_GB2312" w:eastAsia="仿宋_GB2312" w:hAnsi="微软雅黑" w:cs="宋体" w:hint="eastAsia"/>
          <w:color w:val="000000" w:themeColor="text1"/>
          <w:kern w:val="0"/>
          <w:sz w:val="32"/>
          <w:szCs w:val="32"/>
        </w:rPr>
        <w:t>及</w:t>
      </w:r>
      <w:r w:rsidRPr="00F30E26">
        <w:rPr>
          <w:rFonts w:ascii="仿宋_GB2312" w:eastAsia="仿宋_GB2312" w:hAnsi="微软雅黑" w:cs="宋体"/>
          <w:color w:val="000000" w:themeColor="text1"/>
          <w:kern w:val="0"/>
          <w:sz w:val="32"/>
          <w:szCs w:val="32"/>
        </w:rPr>
        <w:t>以上</w:t>
      </w:r>
      <w:r w:rsidR="00FC1609" w:rsidRPr="00F30E26">
        <w:rPr>
          <w:rFonts w:ascii="仿宋_GB2312" w:eastAsia="仿宋_GB2312" w:hAnsi="微软雅黑" w:cs="宋体" w:hint="eastAsia"/>
          <w:color w:val="000000" w:themeColor="text1"/>
          <w:kern w:val="0"/>
          <w:sz w:val="32"/>
          <w:szCs w:val="32"/>
        </w:rPr>
        <w:t>单位和行业部门鉴定机构在我省开展鉴定考核的备案管理工作，以及市（州）</w:t>
      </w:r>
      <w:r w:rsidR="00630B19" w:rsidRPr="00F30E26">
        <w:rPr>
          <w:rFonts w:ascii="仿宋_GB2312" w:eastAsia="仿宋_GB2312" w:hAnsi="微软雅黑" w:cs="宋体" w:hint="eastAsia"/>
          <w:color w:val="000000" w:themeColor="text1"/>
          <w:kern w:val="0"/>
          <w:sz w:val="32"/>
          <w:szCs w:val="32"/>
        </w:rPr>
        <w:t>鉴定</w:t>
      </w:r>
      <w:r w:rsidR="00FC1609" w:rsidRPr="00F30E26">
        <w:rPr>
          <w:rFonts w:ascii="仿宋_GB2312" w:eastAsia="仿宋_GB2312" w:hAnsi="微软雅黑" w:cs="宋体" w:hint="eastAsia"/>
          <w:color w:val="000000" w:themeColor="text1"/>
          <w:kern w:val="0"/>
          <w:sz w:val="32"/>
          <w:szCs w:val="32"/>
        </w:rPr>
        <w:t>机构</w:t>
      </w:r>
      <w:r w:rsidRPr="00F30E26">
        <w:rPr>
          <w:rFonts w:ascii="仿宋_GB2312" w:eastAsia="仿宋_GB2312" w:hAnsi="微软雅黑" w:cs="宋体" w:hint="eastAsia"/>
          <w:color w:val="000000" w:themeColor="text1"/>
          <w:kern w:val="0"/>
          <w:sz w:val="32"/>
          <w:szCs w:val="32"/>
        </w:rPr>
        <w:t>开展技师、高级技师</w:t>
      </w:r>
      <w:r w:rsidR="00FC1609" w:rsidRPr="00F30E26">
        <w:rPr>
          <w:rFonts w:ascii="仿宋_GB2312" w:eastAsia="仿宋_GB2312" w:hAnsi="微软雅黑" w:cs="宋体" w:hint="eastAsia"/>
          <w:color w:val="000000" w:themeColor="text1"/>
          <w:kern w:val="0"/>
          <w:sz w:val="32"/>
          <w:szCs w:val="32"/>
        </w:rPr>
        <w:t>鉴定考核的备案管理工作。</w:t>
      </w:r>
    </w:p>
    <w:p w:rsidR="00FC1609" w:rsidRPr="00F30E26" w:rsidRDefault="001C1B61" w:rsidP="00CF19A7">
      <w:pPr>
        <w:widowControl/>
        <w:shd w:val="clear" w:color="auto" w:fill="FFFFFF"/>
        <w:spacing w:line="580" w:lineRule="exact"/>
        <w:ind w:firstLineChars="200" w:firstLine="632"/>
        <w:jc w:val="left"/>
        <w:rPr>
          <w:rFonts w:ascii="仿宋_GB2312" w:eastAsia="仿宋_GB2312" w:hAnsi="微软雅黑" w:cs="宋体"/>
          <w:color w:val="000000" w:themeColor="text1"/>
          <w:kern w:val="0"/>
          <w:sz w:val="32"/>
          <w:szCs w:val="32"/>
        </w:rPr>
      </w:pPr>
      <w:r w:rsidRPr="00F30E26">
        <w:rPr>
          <w:rFonts w:ascii="仿宋_GB2312" w:eastAsia="仿宋_GB2312" w:hAnsi="微软雅黑" w:cs="宋体" w:hint="eastAsia"/>
          <w:color w:val="000000" w:themeColor="text1"/>
          <w:kern w:val="0"/>
          <w:sz w:val="32"/>
          <w:szCs w:val="32"/>
        </w:rPr>
        <w:t>市（州）人力资源</w:t>
      </w:r>
      <w:r w:rsidR="00FC1609" w:rsidRPr="00F30E26">
        <w:rPr>
          <w:rFonts w:ascii="仿宋_GB2312" w:eastAsia="仿宋_GB2312" w:hAnsi="微软雅黑" w:cs="宋体" w:hint="eastAsia"/>
          <w:color w:val="000000" w:themeColor="text1"/>
          <w:kern w:val="0"/>
          <w:sz w:val="32"/>
          <w:szCs w:val="32"/>
        </w:rPr>
        <w:t>社会保障部门负责市属鉴定机构开展初级、中级、高级工（成都市增设技师）职业技能考核鉴定的备案管理工作。备案管理情况</w:t>
      </w:r>
      <w:r w:rsidRPr="00F30E26">
        <w:rPr>
          <w:rFonts w:ascii="仿宋_GB2312" w:eastAsia="仿宋_GB2312" w:hAnsi="微软雅黑" w:cs="宋体" w:hint="eastAsia"/>
          <w:color w:val="000000" w:themeColor="text1"/>
          <w:kern w:val="0"/>
          <w:sz w:val="32"/>
          <w:szCs w:val="32"/>
        </w:rPr>
        <w:t>应</w:t>
      </w:r>
      <w:r w:rsidRPr="00F30E26">
        <w:rPr>
          <w:rFonts w:ascii="仿宋_GB2312" w:eastAsia="仿宋_GB2312" w:hAnsi="微软雅黑" w:cs="宋体"/>
          <w:color w:val="000000" w:themeColor="text1"/>
          <w:kern w:val="0"/>
          <w:sz w:val="32"/>
          <w:szCs w:val="32"/>
        </w:rPr>
        <w:t>及时</w:t>
      </w:r>
      <w:r w:rsidR="00FC1609" w:rsidRPr="00F30E26">
        <w:rPr>
          <w:rFonts w:ascii="仿宋_GB2312" w:eastAsia="仿宋_GB2312" w:hAnsi="微软雅黑" w:cs="宋体" w:hint="eastAsia"/>
          <w:color w:val="000000" w:themeColor="text1"/>
          <w:kern w:val="0"/>
          <w:sz w:val="32"/>
          <w:szCs w:val="32"/>
        </w:rPr>
        <w:t>向省</w:t>
      </w:r>
      <w:r w:rsidRPr="00F30E26">
        <w:rPr>
          <w:rFonts w:ascii="仿宋_GB2312" w:eastAsia="仿宋_GB2312" w:hAnsi="微软雅黑" w:cs="宋体" w:hint="eastAsia"/>
          <w:color w:val="000000" w:themeColor="text1"/>
          <w:kern w:val="0"/>
          <w:sz w:val="32"/>
          <w:szCs w:val="32"/>
        </w:rPr>
        <w:t>人力资源</w:t>
      </w:r>
      <w:r w:rsidR="00FC1609" w:rsidRPr="00F30E26">
        <w:rPr>
          <w:rFonts w:ascii="仿宋_GB2312" w:eastAsia="仿宋_GB2312" w:hAnsi="微软雅黑" w:cs="宋体" w:hint="eastAsia"/>
          <w:color w:val="000000" w:themeColor="text1"/>
          <w:kern w:val="0"/>
          <w:sz w:val="32"/>
          <w:szCs w:val="32"/>
        </w:rPr>
        <w:t>社会保障部门报备。</w:t>
      </w:r>
    </w:p>
    <w:p w:rsidR="00FC1609" w:rsidRPr="00F30E26" w:rsidRDefault="001276D7" w:rsidP="00C72D88">
      <w:pPr>
        <w:pStyle w:val="a6"/>
        <w:spacing w:line="580" w:lineRule="exact"/>
        <w:ind w:left="720" w:firstLineChars="0" w:firstLine="0"/>
        <w:jc w:val="left"/>
        <w:rPr>
          <w:rFonts w:ascii="仿宋" w:eastAsia="仿宋" w:hAnsi="仿宋"/>
          <w:color w:val="000000" w:themeColor="text1"/>
          <w:kern w:val="0"/>
          <w:sz w:val="30"/>
          <w:szCs w:val="30"/>
        </w:rPr>
      </w:pPr>
      <w:r w:rsidRPr="00F30E26">
        <w:rPr>
          <w:rFonts w:ascii="黑体" w:eastAsia="黑体" w:hAnsi="黑体" w:hint="eastAsia"/>
          <w:color w:val="000000" w:themeColor="text1"/>
          <w:kern w:val="0"/>
          <w:sz w:val="32"/>
          <w:szCs w:val="32"/>
        </w:rPr>
        <w:t>三</w:t>
      </w:r>
      <w:r w:rsidR="00FC1609" w:rsidRPr="00F30E26">
        <w:rPr>
          <w:rFonts w:ascii="黑体" w:eastAsia="黑体" w:hAnsi="黑体" w:hint="eastAsia"/>
          <w:color w:val="000000" w:themeColor="text1"/>
          <w:kern w:val="0"/>
          <w:sz w:val="32"/>
          <w:szCs w:val="32"/>
        </w:rPr>
        <w:t>、</w:t>
      </w:r>
      <w:r w:rsidR="00FD0EAF" w:rsidRPr="00F30E26">
        <w:rPr>
          <w:rFonts w:ascii="黑体" w:eastAsia="黑体" w:hAnsi="黑体" w:hint="eastAsia"/>
          <w:color w:val="000000" w:themeColor="text1"/>
          <w:kern w:val="0"/>
          <w:sz w:val="32"/>
          <w:szCs w:val="32"/>
        </w:rPr>
        <w:t>申请</w:t>
      </w:r>
      <w:r w:rsidR="00FC1609" w:rsidRPr="00F30E26">
        <w:rPr>
          <w:rFonts w:ascii="黑体" w:eastAsia="黑体" w:hAnsi="黑体" w:hint="eastAsia"/>
          <w:color w:val="000000" w:themeColor="text1"/>
          <w:kern w:val="0"/>
          <w:sz w:val="32"/>
          <w:szCs w:val="32"/>
        </w:rPr>
        <w:t>备案</w:t>
      </w:r>
      <w:r w:rsidRPr="00F30E26">
        <w:rPr>
          <w:rFonts w:ascii="黑体" w:eastAsia="黑体" w:hAnsi="黑体" w:hint="eastAsia"/>
          <w:color w:val="000000" w:themeColor="text1"/>
          <w:kern w:val="0"/>
          <w:sz w:val="32"/>
          <w:szCs w:val="32"/>
        </w:rPr>
        <w:t>材料</w:t>
      </w:r>
      <w:r w:rsidR="00F84BA1" w:rsidRPr="00F30E26">
        <w:rPr>
          <w:rFonts w:ascii="黑体" w:eastAsia="黑体" w:hAnsi="黑体" w:hint="eastAsia"/>
          <w:color w:val="000000" w:themeColor="text1"/>
          <w:kern w:val="0"/>
          <w:sz w:val="32"/>
          <w:szCs w:val="32"/>
        </w:rPr>
        <w:t>、</w:t>
      </w:r>
      <w:r w:rsidRPr="00F30E26">
        <w:rPr>
          <w:rFonts w:ascii="黑体" w:eastAsia="黑体" w:hAnsi="黑体"/>
          <w:color w:val="000000" w:themeColor="text1"/>
          <w:kern w:val="0"/>
          <w:sz w:val="32"/>
          <w:szCs w:val="32"/>
        </w:rPr>
        <w:t>流程</w:t>
      </w:r>
      <w:r w:rsidR="00F84BA1" w:rsidRPr="00F30E26">
        <w:rPr>
          <w:rFonts w:ascii="黑体" w:eastAsia="黑体" w:hAnsi="黑体" w:hint="eastAsia"/>
          <w:color w:val="000000" w:themeColor="text1"/>
          <w:kern w:val="0"/>
          <w:sz w:val="32"/>
          <w:szCs w:val="32"/>
        </w:rPr>
        <w:t>及</w:t>
      </w:r>
      <w:r w:rsidR="00F84BA1" w:rsidRPr="00F30E26">
        <w:rPr>
          <w:rFonts w:ascii="黑体" w:eastAsia="黑体" w:hAnsi="黑体"/>
          <w:color w:val="000000" w:themeColor="text1"/>
          <w:kern w:val="0"/>
          <w:sz w:val="32"/>
          <w:szCs w:val="32"/>
        </w:rPr>
        <w:t>时限</w:t>
      </w:r>
    </w:p>
    <w:p w:rsidR="001276D7" w:rsidRPr="00F30E26" w:rsidRDefault="001276D7" w:rsidP="00CF19A7">
      <w:pPr>
        <w:widowControl/>
        <w:shd w:val="clear" w:color="auto" w:fill="FFFFFF"/>
        <w:spacing w:line="580" w:lineRule="exact"/>
        <w:ind w:firstLineChars="200" w:firstLine="632"/>
        <w:jc w:val="left"/>
        <w:rPr>
          <w:rFonts w:ascii="楷体_GB2312" w:eastAsia="楷体_GB2312" w:hAnsi="微软雅黑" w:cs="宋体"/>
          <w:color w:val="000000" w:themeColor="text1"/>
          <w:kern w:val="0"/>
          <w:sz w:val="32"/>
          <w:szCs w:val="32"/>
        </w:rPr>
      </w:pPr>
      <w:r w:rsidRPr="00F30E26">
        <w:rPr>
          <w:rFonts w:ascii="楷体_GB2312" w:eastAsia="楷体_GB2312" w:hAnsi="微软雅黑" w:cs="宋体" w:hint="eastAsia"/>
          <w:color w:val="000000" w:themeColor="text1"/>
          <w:kern w:val="0"/>
          <w:sz w:val="32"/>
          <w:szCs w:val="32"/>
        </w:rPr>
        <w:t>（一）备案材料。</w:t>
      </w:r>
    </w:p>
    <w:p w:rsidR="00FD0EAF" w:rsidRPr="00F30E26" w:rsidRDefault="00FD0EAF" w:rsidP="00CF19A7">
      <w:pPr>
        <w:widowControl/>
        <w:shd w:val="clear" w:color="auto" w:fill="FFFFFF"/>
        <w:spacing w:line="580" w:lineRule="exact"/>
        <w:ind w:firstLineChars="200" w:firstLine="632"/>
        <w:jc w:val="left"/>
        <w:rPr>
          <w:rFonts w:ascii="仿宋_GB2312" w:eastAsia="仿宋_GB2312" w:hAnsi="微软雅黑" w:cs="宋体"/>
          <w:color w:val="000000" w:themeColor="text1"/>
          <w:kern w:val="0"/>
          <w:sz w:val="32"/>
          <w:szCs w:val="32"/>
        </w:rPr>
      </w:pPr>
      <w:r w:rsidRPr="00F30E26">
        <w:rPr>
          <w:rFonts w:ascii="仿宋_GB2312" w:eastAsia="仿宋_GB2312" w:hAnsi="微软雅黑" w:cs="宋体" w:hint="eastAsia"/>
          <w:color w:val="000000" w:themeColor="text1"/>
          <w:kern w:val="0"/>
          <w:sz w:val="32"/>
          <w:szCs w:val="32"/>
        </w:rPr>
        <w:t>申请单位办理</w:t>
      </w:r>
      <w:r w:rsidR="00630B19" w:rsidRPr="00F30E26">
        <w:rPr>
          <w:rFonts w:ascii="仿宋_GB2312" w:eastAsia="仿宋_GB2312" w:hAnsi="微软雅黑" w:cs="宋体" w:hint="eastAsia"/>
          <w:color w:val="000000" w:themeColor="text1"/>
          <w:kern w:val="0"/>
          <w:sz w:val="32"/>
          <w:szCs w:val="32"/>
        </w:rPr>
        <w:t>鉴定</w:t>
      </w:r>
      <w:r w:rsidR="00D55404">
        <w:rPr>
          <w:rFonts w:ascii="仿宋_GB2312" w:eastAsia="仿宋_GB2312" w:hAnsi="微软雅黑" w:cs="宋体" w:hint="eastAsia"/>
          <w:color w:val="000000" w:themeColor="text1"/>
          <w:kern w:val="0"/>
          <w:sz w:val="32"/>
          <w:szCs w:val="32"/>
        </w:rPr>
        <w:t>机构</w:t>
      </w:r>
      <w:r w:rsidRPr="00F30E26">
        <w:rPr>
          <w:rFonts w:ascii="仿宋_GB2312" w:eastAsia="仿宋_GB2312" w:hAnsi="微软雅黑" w:cs="宋体" w:hint="eastAsia"/>
          <w:color w:val="000000" w:themeColor="text1"/>
          <w:kern w:val="0"/>
          <w:sz w:val="32"/>
          <w:szCs w:val="32"/>
        </w:rPr>
        <w:t>备案</w:t>
      </w:r>
      <w:r w:rsidR="00B53B34" w:rsidRPr="00F30E26">
        <w:rPr>
          <w:rFonts w:ascii="仿宋_GB2312" w:eastAsia="仿宋_GB2312" w:hAnsi="微软雅黑" w:cs="宋体" w:hint="eastAsia"/>
          <w:color w:val="000000" w:themeColor="text1"/>
          <w:kern w:val="0"/>
          <w:sz w:val="32"/>
          <w:szCs w:val="32"/>
        </w:rPr>
        <w:t>，须</w:t>
      </w:r>
      <w:r w:rsidRPr="00F30E26">
        <w:rPr>
          <w:rFonts w:ascii="仿宋_GB2312" w:eastAsia="仿宋_GB2312" w:hAnsi="微软雅黑" w:cs="宋体" w:hint="eastAsia"/>
          <w:color w:val="000000" w:themeColor="text1"/>
          <w:kern w:val="0"/>
          <w:sz w:val="32"/>
          <w:szCs w:val="32"/>
        </w:rPr>
        <w:t>提交经法人单位、行业鉴定主管部门（申请行业鉴定站时）出具意见的《</w:t>
      </w:r>
      <w:r w:rsidR="000A3812" w:rsidRPr="00F30E26">
        <w:rPr>
          <w:rFonts w:ascii="仿宋_GB2312" w:eastAsia="仿宋_GB2312" w:hAnsi="微软雅黑" w:cs="宋体" w:hint="eastAsia"/>
          <w:color w:val="000000" w:themeColor="text1"/>
          <w:kern w:val="0"/>
          <w:sz w:val="32"/>
          <w:szCs w:val="32"/>
        </w:rPr>
        <w:t>四川</w:t>
      </w:r>
      <w:r w:rsidR="000A3812" w:rsidRPr="00F30E26">
        <w:rPr>
          <w:rFonts w:ascii="仿宋_GB2312" w:eastAsia="仿宋_GB2312" w:hAnsi="微软雅黑" w:cs="宋体"/>
          <w:color w:val="000000" w:themeColor="text1"/>
          <w:kern w:val="0"/>
          <w:sz w:val="32"/>
          <w:szCs w:val="32"/>
        </w:rPr>
        <w:t>省</w:t>
      </w:r>
      <w:r w:rsidR="00630B19" w:rsidRPr="00F30E26">
        <w:rPr>
          <w:rFonts w:ascii="仿宋_GB2312" w:eastAsia="仿宋_GB2312" w:hAnsi="微软雅黑" w:cs="宋体" w:hint="eastAsia"/>
          <w:color w:val="000000" w:themeColor="text1"/>
          <w:kern w:val="0"/>
          <w:sz w:val="32"/>
          <w:szCs w:val="32"/>
        </w:rPr>
        <w:t>职业技能考核鉴定</w:t>
      </w:r>
      <w:r w:rsidRPr="00F30E26">
        <w:rPr>
          <w:rFonts w:ascii="仿宋_GB2312" w:eastAsia="仿宋_GB2312" w:hAnsi="微软雅黑" w:cs="宋体" w:hint="eastAsia"/>
          <w:color w:val="000000" w:themeColor="text1"/>
          <w:kern w:val="0"/>
          <w:sz w:val="32"/>
          <w:szCs w:val="32"/>
        </w:rPr>
        <w:t>机构备案表》（附件1，具体参照</w:t>
      </w:r>
      <w:r w:rsidRPr="00F30E26">
        <w:rPr>
          <w:rFonts w:ascii="仿宋_GB2312" w:eastAsia="仿宋_GB2312" w:hAnsi="微软雅黑" w:cs="宋体"/>
          <w:color w:val="000000" w:themeColor="text1"/>
          <w:kern w:val="0"/>
          <w:sz w:val="32"/>
          <w:szCs w:val="32"/>
        </w:rPr>
        <w:t>填表说明</w:t>
      </w:r>
      <w:r w:rsidR="00B53B34" w:rsidRPr="00F30E26">
        <w:rPr>
          <w:rFonts w:ascii="仿宋_GB2312" w:eastAsia="仿宋_GB2312" w:hAnsi="微软雅黑" w:cs="宋体" w:hint="eastAsia"/>
          <w:color w:val="000000" w:themeColor="text1"/>
          <w:kern w:val="0"/>
          <w:sz w:val="32"/>
          <w:szCs w:val="32"/>
        </w:rPr>
        <w:t>，一式两份）</w:t>
      </w:r>
      <w:r w:rsidRPr="00F30E26">
        <w:rPr>
          <w:rFonts w:ascii="仿宋_GB2312" w:eastAsia="仿宋_GB2312" w:hAnsi="微软雅黑" w:cs="宋体" w:hint="eastAsia"/>
          <w:color w:val="000000" w:themeColor="text1"/>
          <w:kern w:val="0"/>
          <w:sz w:val="32"/>
          <w:szCs w:val="32"/>
        </w:rPr>
        <w:t>。</w:t>
      </w:r>
    </w:p>
    <w:p w:rsidR="001276D7" w:rsidRPr="00F30E26" w:rsidRDefault="001276D7" w:rsidP="00CF19A7">
      <w:pPr>
        <w:widowControl/>
        <w:shd w:val="clear" w:color="auto" w:fill="FFFFFF"/>
        <w:spacing w:line="580" w:lineRule="exact"/>
        <w:ind w:firstLineChars="200" w:firstLine="632"/>
        <w:jc w:val="left"/>
        <w:rPr>
          <w:rFonts w:ascii="楷体_GB2312" w:eastAsia="楷体_GB2312" w:hAnsi="微软雅黑" w:cs="宋体"/>
          <w:color w:val="000000" w:themeColor="text1"/>
          <w:kern w:val="0"/>
          <w:sz w:val="32"/>
          <w:szCs w:val="32"/>
        </w:rPr>
      </w:pPr>
      <w:r w:rsidRPr="00F30E26">
        <w:rPr>
          <w:rFonts w:ascii="楷体_GB2312" w:eastAsia="楷体_GB2312" w:hAnsi="微软雅黑" w:cs="宋体" w:hint="eastAsia"/>
          <w:color w:val="000000" w:themeColor="text1"/>
          <w:kern w:val="0"/>
          <w:sz w:val="32"/>
          <w:szCs w:val="32"/>
        </w:rPr>
        <w:t>（二）备案流程</w:t>
      </w:r>
      <w:r w:rsidR="00D35718">
        <w:rPr>
          <w:rFonts w:ascii="楷体_GB2312" w:eastAsia="楷体_GB2312" w:hAnsi="微软雅黑" w:cs="宋体" w:hint="eastAsia"/>
          <w:color w:val="000000" w:themeColor="text1"/>
          <w:kern w:val="0"/>
          <w:sz w:val="32"/>
          <w:szCs w:val="32"/>
        </w:rPr>
        <w:t>及</w:t>
      </w:r>
      <w:r w:rsidR="00D35718">
        <w:rPr>
          <w:rFonts w:ascii="楷体_GB2312" w:eastAsia="楷体_GB2312" w:hAnsi="微软雅黑" w:cs="宋体"/>
          <w:color w:val="000000" w:themeColor="text1"/>
          <w:kern w:val="0"/>
          <w:sz w:val="32"/>
          <w:szCs w:val="32"/>
        </w:rPr>
        <w:t>时限</w:t>
      </w:r>
    </w:p>
    <w:p w:rsidR="001276D7" w:rsidRPr="00D35718" w:rsidRDefault="001276D7" w:rsidP="00F66FBA">
      <w:pPr>
        <w:adjustRightInd w:val="0"/>
        <w:snapToGrid w:val="0"/>
        <w:spacing w:line="536" w:lineRule="exact"/>
        <w:ind w:firstLineChars="200" w:firstLine="632"/>
        <w:rPr>
          <w:rFonts w:ascii="仿宋_GB2312" w:eastAsia="仿宋_GB2312" w:hAnsi="微软雅黑" w:cs="宋体"/>
          <w:color w:val="000000" w:themeColor="text1"/>
          <w:kern w:val="0"/>
          <w:sz w:val="32"/>
          <w:szCs w:val="32"/>
        </w:rPr>
      </w:pPr>
      <w:r w:rsidRPr="00D35718">
        <w:rPr>
          <w:rFonts w:ascii="仿宋_GB2312" w:eastAsia="仿宋_GB2312" w:hAnsi="微软雅黑" w:cs="宋体" w:hint="eastAsia"/>
          <w:color w:val="000000" w:themeColor="text1"/>
          <w:kern w:val="0"/>
          <w:sz w:val="32"/>
          <w:szCs w:val="32"/>
        </w:rPr>
        <w:t>1.申请单位</w:t>
      </w:r>
      <w:r w:rsidR="00F84BA1" w:rsidRPr="00D35718">
        <w:rPr>
          <w:rFonts w:ascii="仿宋_GB2312" w:eastAsia="仿宋_GB2312" w:hAnsi="微软雅黑" w:cs="宋体" w:hint="eastAsia"/>
          <w:color w:val="000000" w:themeColor="text1"/>
          <w:kern w:val="0"/>
          <w:sz w:val="32"/>
          <w:szCs w:val="32"/>
        </w:rPr>
        <w:t>向人力资源社会保障部门提交申请材料</w:t>
      </w:r>
      <w:r w:rsidR="00F66FBA" w:rsidRPr="00D35718">
        <w:rPr>
          <w:rFonts w:ascii="仿宋_GB2312" w:eastAsia="仿宋_GB2312" w:hAnsi="微软雅黑" w:cs="宋体" w:hint="eastAsia"/>
          <w:color w:val="000000" w:themeColor="text1"/>
          <w:kern w:val="0"/>
          <w:sz w:val="32"/>
          <w:szCs w:val="32"/>
        </w:rPr>
        <w:t>，</w:t>
      </w:r>
      <w:r w:rsidR="00F66FBA" w:rsidRPr="00D35718">
        <w:rPr>
          <w:rFonts w:ascii="仿宋_GB2312" w:eastAsia="仿宋_GB2312" w:hint="eastAsia"/>
          <w:color w:val="000000"/>
          <w:sz w:val="32"/>
          <w:szCs w:val="32"/>
        </w:rPr>
        <w:t>人力资</w:t>
      </w:r>
      <w:r w:rsidR="00F66FBA" w:rsidRPr="00D35718">
        <w:rPr>
          <w:rFonts w:ascii="仿宋_GB2312" w:eastAsia="仿宋_GB2312" w:hint="eastAsia"/>
          <w:color w:val="000000"/>
          <w:sz w:val="32"/>
          <w:szCs w:val="32"/>
        </w:rPr>
        <w:lastRenderedPageBreak/>
        <w:t>源社会保障部门应当自受理备案之日起5</w:t>
      </w:r>
      <w:r w:rsidR="00D55404">
        <w:rPr>
          <w:rFonts w:ascii="仿宋_GB2312" w:eastAsia="仿宋_GB2312" w:hint="eastAsia"/>
          <w:color w:val="000000"/>
          <w:sz w:val="32"/>
          <w:szCs w:val="32"/>
        </w:rPr>
        <w:t>个</w:t>
      </w:r>
      <w:r w:rsidR="00D55404">
        <w:rPr>
          <w:rFonts w:ascii="仿宋_GB2312" w:eastAsia="仿宋_GB2312"/>
          <w:color w:val="000000"/>
          <w:sz w:val="32"/>
          <w:szCs w:val="32"/>
        </w:rPr>
        <w:t>工作</w:t>
      </w:r>
      <w:r w:rsidR="00F66FBA" w:rsidRPr="00D35718">
        <w:rPr>
          <w:rFonts w:ascii="仿宋_GB2312" w:eastAsia="仿宋_GB2312" w:hint="eastAsia"/>
          <w:color w:val="000000"/>
          <w:sz w:val="32"/>
          <w:szCs w:val="32"/>
        </w:rPr>
        <w:t>日内，对其提交的材料核查完毕。</w:t>
      </w:r>
      <w:r w:rsidR="00F84BA1" w:rsidRPr="00D35718">
        <w:rPr>
          <w:rFonts w:ascii="仿宋_GB2312" w:eastAsia="仿宋_GB2312" w:hAnsi="微软雅黑" w:cs="宋体" w:hint="eastAsia"/>
          <w:color w:val="000000" w:themeColor="text1"/>
          <w:kern w:val="0"/>
          <w:sz w:val="32"/>
          <w:szCs w:val="32"/>
        </w:rPr>
        <w:t>向省人力资源社会保障部门申请</w:t>
      </w:r>
      <w:r w:rsidR="00D55404">
        <w:rPr>
          <w:rFonts w:ascii="仿宋_GB2312" w:eastAsia="仿宋_GB2312" w:hAnsi="微软雅黑" w:cs="宋体" w:hint="eastAsia"/>
          <w:color w:val="000000" w:themeColor="text1"/>
          <w:kern w:val="0"/>
          <w:sz w:val="32"/>
          <w:szCs w:val="32"/>
        </w:rPr>
        <w:t>的</w:t>
      </w:r>
      <w:r w:rsidR="00F84BA1" w:rsidRPr="00D35718">
        <w:rPr>
          <w:rFonts w:ascii="仿宋_GB2312" w:eastAsia="仿宋_GB2312" w:hAnsi="微软雅黑" w:cs="宋体" w:hint="eastAsia"/>
          <w:color w:val="000000" w:themeColor="text1"/>
          <w:kern w:val="0"/>
          <w:sz w:val="32"/>
          <w:szCs w:val="32"/>
        </w:rPr>
        <w:t>，</w:t>
      </w:r>
      <w:r w:rsidRPr="00D35718">
        <w:rPr>
          <w:rFonts w:ascii="仿宋_GB2312" w:eastAsia="仿宋_GB2312" w:hAnsi="微软雅黑" w:cs="宋体" w:hint="eastAsia"/>
          <w:color w:val="000000" w:themeColor="text1"/>
          <w:kern w:val="0"/>
          <w:sz w:val="32"/>
          <w:szCs w:val="32"/>
        </w:rPr>
        <w:t>可登录四川政务服务网提交备案电子版材料</w:t>
      </w:r>
      <w:r w:rsidR="00B6519F" w:rsidRPr="00D35718">
        <w:rPr>
          <w:rFonts w:ascii="仿宋_GB2312" w:eastAsia="仿宋_GB2312" w:hAnsi="微软雅黑" w:cs="宋体" w:hint="eastAsia"/>
          <w:color w:val="000000" w:themeColor="text1"/>
          <w:kern w:val="0"/>
          <w:sz w:val="32"/>
          <w:szCs w:val="32"/>
        </w:rPr>
        <w:t>或</w:t>
      </w:r>
      <w:r w:rsidR="00F84BA1" w:rsidRPr="00D35718">
        <w:rPr>
          <w:rFonts w:ascii="仿宋_GB2312" w:eastAsia="仿宋_GB2312" w:hAnsi="微软雅黑" w:cs="宋体" w:hint="eastAsia"/>
          <w:color w:val="000000" w:themeColor="text1"/>
          <w:kern w:val="0"/>
          <w:sz w:val="32"/>
          <w:szCs w:val="32"/>
        </w:rPr>
        <w:t>向四川省政府政务服务和公共资源交易服务中心综合窗口提交申请材料，备案流程图参照《</w:t>
      </w:r>
      <w:r w:rsidR="00630B19" w:rsidRPr="00D35718">
        <w:rPr>
          <w:rFonts w:ascii="仿宋_GB2312" w:eastAsia="仿宋_GB2312" w:hAnsi="微软雅黑" w:cs="宋体" w:hint="eastAsia"/>
          <w:color w:val="000000" w:themeColor="text1"/>
          <w:kern w:val="0"/>
          <w:sz w:val="32"/>
          <w:szCs w:val="32"/>
        </w:rPr>
        <w:t>职业技能考核鉴定</w:t>
      </w:r>
      <w:r w:rsidR="00F84BA1" w:rsidRPr="00D35718">
        <w:rPr>
          <w:rFonts w:ascii="仿宋_GB2312" w:eastAsia="仿宋_GB2312" w:hAnsi="微软雅黑" w:cs="宋体" w:hint="eastAsia"/>
          <w:color w:val="000000" w:themeColor="text1"/>
          <w:kern w:val="0"/>
          <w:sz w:val="32"/>
          <w:szCs w:val="32"/>
        </w:rPr>
        <w:t>机构备案流程图（指南）》（附件2）。</w:t>
      </w:r>
    </w:p>
    <w:p w:rsidR="00F66FBA" w:rsidRPr="00D35718" w:rsidRDefault="001276D7" w:rsidP="00136B85">
      <w:pPr>
        <w:widowControl/>
        <w:shd w:val="clear" w:color="auto" w:fill="FFFFFF"/>
        <w:spacing w:line="580" w:lineRule="exact"/>
        <w:ind w:firstLineChars="200" w:firstLine="632"/>
        <w:jc w:val="left"/>
        <w:rPr>
          <w:rFonts w:ascii="仿宋_GB2312" w:eastAsia="仿宋_GB2312" w:hAnsi="微软雅黑" w:cs="宋体"/>
          <w:color w:val="000000" w:themeColor="text1"/>
          <w:kern w:val="0"/>
          <w:sz w:val="32"/>
          <w:szCs w:val="32"/>
        </w:rPr>
      </w:pPr>
      <w:r w:rsidRPr="00D35718">
        <w:rPr>
          <w:rFonts w:ascii="仿宋_GB2312" w:eastAsia="仿宋_GB2312" w:hAnsi="微软雅黑" w:cs="宋体" w:hint="eastAsia"/>
          <w:color w:val="000000" w:themeColor="text1"/>
          <w:kern w:val="0"/>
          <w:sz w:val="32"/>
          <w:szCs w:val="32"/>
        </w:rPr>
        <w:t>2.</w:t>
      </w:r>
      <w:r w:rsidR="00136B85" w:rsidRPr="00D35718">
        <w:rPr>
          <w:rFonts w:ascii="仿宋_GB2312" w:eastAsia="仿宋_GB2312" w:hAnsi="微软雅黑" w:cs="宋体" w:hint="eastAsia"/>
          <w:color w:val="000000" w:themeColor="text1"/>
          <w:kern w:val="0"/>
          <w:sz w:val="32"/>
          <w:szCs w:val="32"/>
        </w:rPr>
        <w:t>人力资源社会保障部门受理备案并收取材料，</w:t>
      </w:r>
      <w:r w:rsidR="00F66FBA" w:rsidRPr="00D35718">
        <w:rPr>
          <w:rFonts w:ascii="仿宋_GB2312" w:eastAsia="仿宋_GB2312" w:hint="eastAsia"/>
          <w:color w:val="000000"/>
          <w:sz w:val="32"/>
          <w:szCs w:val="32"/>
        </w:rPr>
        <w:t>予以备案的，出具书面回执；</w:t>
      </w:r>
      <w:r w:rsidR="00136B85" w:rsidRPr="00D35718">
        <w:rPr>
          <w:rFonts w:ascii="仿宋_GB2312" w:eastAsia="仿宋_GB2312" w:hAnsi="微软雅黑" w:cs="宋体" w:hint="eastAsia"/>
          <w:color w:val="000000" w:themeColor="text1"/>
          <w:kern w:val="0"/>
          <w:sz w:val="32"/>
          <w:szCs w:val="32"/>
        </w:rPr>
        <w:t>材料未齐全的（通过系统短信方式）一次性告知需补交材料</w:t>
      </w:r>
      <w:r w:rsidR="00D35718" w:rsidRPr="00D35718">
        <w:rPr>
          <w:rFonts w:ascii="仿宋_GB2312" w:eastAsia="仿宋_GB2312" w:hAnsi="微软雅黑" w:cs="宋体" w:hint="eastAsia"/>
          <w:color w:val="000000" w:themeColor="text1"/>
          <w:kern w:val="0"/>
          <w:sz w:val="32"/>
          <w:szCs w:val="32"/>
        </w:rPr>
        <w:t>，通知一次性补齐材料后，5个工作日未补齐，终止本次办理；</w:t>
      </w:r>
      <w:r w:rsidR="00D35718" w:rsidRPr="00D35718">
        <w:rPr>
          <w:rFonts w:ascii="仿宋_GB2312" w:eastAsia="仿宋_GB2312" w:hint="eastAsia"/>
          <w:color w:val="000000"/>
          <w:sz w:val="32"/>
          <w:szCs w:val="32"/>
        </w:rPr>
        <w:t>不予备案的，应当说明理由</w:t>
      </w:r>
      <w:r w:rsidR="00F66FBA" w:rsidRPr="00D35718">
        <w:rPr>
          <w:rFonts w:ascii="仿宋_GB2312" w:eastAsia="仿宋_GB2312" w:hint="eastAsia"/>
          <w:color w:val="000000"/>
          <w:sz w:val="32"/>
          <w:szCs w:val="32"/>
        </w:rPr>
        <w:t>。</w:t>
      </w:r>
    </w:p>
    <w:p w:rsidR="001276D7" w:rsidRPr="00D35718" w:rsidRDefault="001276D7" w:rsidP="00CF19A7">
      <w:pPr>
        <w:widowControl/>
        <w:shd w:val="clear" w:color="auto" w:fill="FFFFFF"/>
        <w:spacing w:line="580" w:lineRule="exact"/>
        <w:ind w:firstLineChars="200" w:firstLine="632"/>
        <w:jc w:val="left"/>
        <w:rPr>
          <w:rFonts w:ascii="仿宋_GB2312" w:eastAsia="仿宋_GB2312" w:hAnsi="微软雅黑" w:cs="宋体"/>
          <w:color w:val="000000" w:themeColor="text1"/>
          <w:kern w:val="0"/>
          <w:sz w:val="32"/>
          <w:szCs w:val="32"/>
        </w:rPr>
      </w:pPr>
      <w:r w:rsidRPr="00D35718">
        <w:rPr>
          <w:rFonts w:ascii="仿宋_GB2312" w:eastAsia="仿宋_GB2312" w:hAnsi="微软雅黑" w:cs="宋体" w:hint="eastAsia"/>
          <w:color w:val="000000" w:themeColor="text1"/>
          <w:kern w:val="0"/>
          <w:sz w:val="32"/>
          <w:szCs w:val="32"/>
        </w:rPr>
        <w:t>3.材料齐全的，人力资源社会保障部门将其纳入备案管理，</w:t>
      </w:r>
      <w:r w:rsidR="00D35718" w:rsidRPr="00D35718">
        <w:rPr>
          <w:rFonts w:ascii="仿宋_GB2312" w:eastAsia="仿宋_GB2312" w:hAnsi="微软雅黑" w:cs="宋体" w:hint="eastAsia"/>
          <w:color w:val="000000" w:themeColor="text1"/>
          <w:kern w:val="0"/>
          <w:sz w:val="32"/>
          <w:szCs w:val="32"/>
        </w:rPr>
        <w:t>15个工作日内办结，</w:t>
      </w:r>
      <w:r w:rsidRPr="00D35718">
        <w:rPr>
          <w:rFonts w:ascii="仿宋_GB2312" w:eastAsia="仿宋_GB2312" w:hAnsi="微软雅黑" w:cs="宋体" w:hint="eastAsia"/>
          <w:color w:val="000000" w:themeColor="text1"/>
          <w:kern w:val="0"/>
          <w:sz w:val="32"/>
          <w:szCs w:val="32"/>
        </w:rPr>
        <w:t>对申请单位出具办理结果告知书（附件3）。</w:t>
      </w:r>
    </w:p>
    <w:p w:rsidR="00A11B5A" w:rsidRPr="00F30E26" w:rsidRDefault="00A11B5A" w:rsidP="00CF19A7">
      <w:pPr>
        <w:pStyle w:val="ab"/>
        <w:spacing w:before="0" w:beforeAutospacing="0" w:after="0" w:afterAutospacing="0" w:line="580" w:lineRule="exact"/>
        <w:ind w:firstLineChars="200" w:firstLine="632"/>
        <w:rPr>
          <w:rFonts w:ascii="黑体" w:eastAsia="黑体" w:hAnsi="黑体"/>
          <w:color w:val="000000" w:themeColor="text1"/>
          <w:sz w:val="32"/>
          <w:szCs w:val="32"/>
        </w:rPr>
      </w:pPr>
      <w:r w:rsidRPr="00F30E26">
        <w:rPr>
          <w:rFonts w:ascii="黑体" w:eastAsia="黑体" w:hAnsi="黑体" w:hint="eastAsia"/>
          <w:color w:val="000000" w:themeColor="text1"/>
          <w:sz w:val="32"/>
          <w:szCs w:val="32"/>
        </w:rPr>
        <w:t>四</w:t>
      </w:r>
      <w:r w:rsidRPr="00F30E26">
        <w:rPr>
          <w:rFonts w:ascii="黑体" w:eastAsia="黑体" w:hAnsi="黑体"/>
          <w:color w:val="000000" w:themeColor="text1"/>
          <w:sz w:val="32"/>
          <w:szCs w:val="32"/>
        </w:rPr>
        <w:t>、</w:t>
      </w:r>
      <w:r w:rsidRPr="00F30E26">
        <w:rPr>
          <w:rFonts w:ascii="黑体" w:eastAsia="黑体" w:hAnsi="黑体" w:hint="eastAsia"/>
          <w:color w:val="000000" w:themeColor="text1"/>
          <w:sz w:val="32"/>
          <w:szCs w:val="32"/>
        </w:rPr>
        <w:t>增加</w:t>
      </w:r>
      <w:r w:rsidRPr="00F30E26">
        <w:rPr>
          <w:rFonts w:ascii="黑体" w:eastAsia="黑体" w:hAnsi="黑体"/>
          <w:color w:val="000000" w:themeColor="text1"/>
          <w:sz w:val="32"/>
          <w:szCs w:val="32"/>
        </w:rPr>
        <w:t>职业（工种）</w:t>
      </w:r>
      <w:r w:rsidRPr="00F30E26">
        <w:rPr>
          <w:rFonts w:ascii="黑体" w:eastAsia="黑体" w:hAnsi="黑体" w:hint="eastAsia"/>
          <w:color w:val="000000" w:themeColor="text1"/>
          <w:sz w:val="32"/>
          <w:szCs w:val="32"/>
        </w:rPr>
        <w:t>、</w:t>
      </w:r>
      <w:r w:rsidR="006128A2" w:rsidRPr="00F30E26">
        <w:rPr>
          <w:rFonts w:ascii="黑体" w:eastAsia="黑体" w:hAnsi="黑体" w:hint="eastAsia"/>
          <w:color w:val="000000" w:themeColor="text1"/>
          <w:sz w:val="32"/>
          <w:szCs w:val="32"/>
        </w:rPr>
        <w:t>变更</w:t>
      </w:r>
      <w:r w:rsidRPr="00F30E26">
        <w:rPr>
          <w:rFonts w:ascii="黑体" w:eastAsia="黑体" w:hAnsi="黑体" w:hint="eastAsia"/>
          <w:color w:val="000000" w:themeColor="text1"/>
          <w:sz w:val="32"/>
          <w:szCs w:val="32"/>
        </w:rPr>
        <w:t>和</w:t>
      </w:r>
      <w:r w:rsidRPr="00F30E26">
        <w:rPr>
          <w:rFonts w:ascii="黑体" w:eastAsia="黑体" w:hAnsi="黑体"/>
          <w:color w:val="000000" w:themeColor="text1"/>
          <w:sz w:val="32"/>
          <w:szCs w:val="32"/>
        </w:rPr>
        <w:t>取消</w:t>
      </w:r>
    </w:p>
    <w:p w:rsidR="00AA3044" w:rsidRPr="00AA3044" w:rsidRDefault="00A11B5A" w:rsidP="00CF19A7">
      <w:pPr>
        <w:pStyle w:val="ab"/>
        <w:spacing w:before="0" w:beforeAutospacing="0" w:after="0" w:afterAutospacing="0" w:line="580" w:lineRule="exact"/>
        <w:ind w:firstLineChars="200" w:firstLine="632"/>
        <w:rPr>
          <w:rFonts w:ascii="仿宋_GB2312" w:eastAsia="仿宋_GB2312" w:hAnsi="微软雅黑"/>
          <w:color w:val="000000" w:themeColor="text1"/>
          <w:sz w:val="32"/>
          <w:szCs w:val="32"/>
        </w:rPr>
      </w:pPr>
      <w:r w:rsidRPr="00F30E26">
        <w:rPr>
          <w:rFonts w:ascii="仿宋_GB2312" w:eastAsia="仿宋_GB2312" w:hAnsi="微软雅黑" w:hint="eastAsia"/>
          <w:color w:val="000000" w:themeColor="text1"/>
          <w:sz w:val="32"/>
          <w:szCs w:val="32"/>
        </w:rPr>
        <w:t>（一）</w:t>
      </w:r>
      <w:r w:rsidR="007F7BF7" w:rsidRPr="00F30E26">
        <w:rPr>
          <w:rFonts w:ascii="仿宋_GB2312" w:eastAsia="仿宋_GB2312" w:hAnsi="微软雅黑" w:hint="eastAsia"/>
          <w:color w:val="000000" w:themeColor="text1"/>
          <w:sz w:val="32"/>
          <w:szCs w:val="32"/>
        </w:rPr>
        <w:t> </w:t>
      </w:r>
      <w:r w:rsidR="00630B19" w:rsidRPr="00F30E26">
        <w:rPr>
          <w:rFonts w:ascii="仿宋_GB2312" w:eastAsia="仿宋_GB2312" w:hAnsi="微软雅黑" w:hint="eastAsia"/>
          <w:color w:val="000000" w:themeColor="text1"/>
          <w:sz w:val="32"/>
          <w:szCs w:val="32"/>
        </w:rPr>
        <w:t>鉴定</w:t>
      </w:r>
      <w:r w:rsidR="00D55404">
        <w:rPr>
          <w:rFonts w:ascii="仿宋_GB2312" w:eastAsia="仿宋_GB2312" w:hAnsi="微软雅黑" w:hint="eastAsia"/>
          <w:color w:val="000000" w:themeColor="text1"/>
          <w:sz w:val="32"/>
          <w:szCs w:val="32"/>
        </w:rPr>
        <w:t>机构</w:t>
      </w:r>
      <w:r w:rsidR="007F7BF7" w:rsidRPr="00F30E26">
        <w:rPr>
          <w:rFonts w:ascii="仿宋_GB2312" w:eastAsia="仿宋_GB2312" w:hAnsi="微软雅黑" w:hint="eastAsia"/>
          <w:color w:val="000000" w:themeColor="text1"/>
          <w:sz w:val="32"/>
          <w:szCs w:val="32"/>
        </w:rPr>
        <w:t>需增加鉴定职业（工种）、提高鉴定等级的，</w:t>
      </w:r>
      <w:r w:rsidR="007F7BF7" w:rsidRPr="00AA3044">
        <w:rPr>
          <w:rFonts w:ascii="仿宋_GB2312" w:eastAsia="仿宋_GB2312" w:hAnsi="微软雅黑" w:hint="eastAsia"/>
          <w:color w:val="000000" w:themeColor="text1"/>
          <w:sz w:val="32"/>
          <w:szCs w:val="32"/>
        </w:rPr>
        <w:t>应</w:t>
      </w:r>
      <w:r w:rsidR="006128A2" w:rsidRPr="00AA3044">
        <w:rPr>
          <w:rFonts w:ascii="仿宋_GB2312" w:eastAsia="仿宋_GB2312" w:hAnsi="微软雅黑" w:hint="eastAsia"/>
          <w:color w:val="000000" w:themeColor="text1"/>
          <w:sz w:val="32"/>
          <w:szCs w:val="32"/>
        </w:rPr>
        <w:t>重新</w:t>
      </w:r>
      <w:r w:rsidR="007F7BF7" w:rsidRPr="00AA3044">
        <w:rPr>
          <w:rFonts w:ascii="仿宋_GB2312" w:eastAsia="仿宋_GB2312" w:hAnsi="微软雅黑" w:hint="eastAsia"/>
          <w:color w:val="000000" w:themeColor="text1"/>
          <w:sz w:val="32"/>
          <w:szCs w:val="32"/>
        </w:rPr>
        <w:t>提交各项材料。</w:t>
      </w:r>
    </w:p>
    <w:p w:rsidR="007F7BF7" w:rsidRPr="00F30E26" w:rsidRDefault="00A11B5A" w:rsidP="00CF19A7">
      <w:pPr>
        <w:pStyle w:val="ab"/>
        <w:spacing w:before="0" w:beforeAutospacing="0" w:after="0" w:afterAutospacing="0" w:line="580" w:lineRule="exact"/>
        <w:ind w:firstLineChars="200" w:firstLine="632"/>
        <w:rPr>
          <w:rFonts w:ascii="仿宋_GB2312" w:eastAsia="仿宋_GB2312" w:hAnsi="微软雅黑"/>
          <w:color w:val="000000" w:themeColor="text1"/>
          <w:sz w:val="32"/>
          <w:szCs w:val="32"/>
        </w:rPr>
      </w:pPr>
      <w:r w:rsidRPr="00F30E26">
        <w:rPr>
          <w:rFonts w:ascii="仿宋_GB2312" w:eastAsia="仿宋_GB2312" w:hAnsi="微软雅黑" w:hint="eastAsia"/>
          <w:color w:val="000000" w:themeColor="text1"/>
          <w:sz w:val="32"/>
          <w:szCs w:val="32"/>
        </w:rPr>
        <w:t>（二）</w:t>
      </w:r>
      <w:r w:rsidR="00630B19" w:rsidRPr="00F30E26">
        <w:rPr>
          <w:rFonts w:ascii="仿宋_GB2312" w:eastAsia="仿宋_GB2312" w:hAnsi="微软雅黑" w:hint="eastAsia"/>
          <w:color w:val="000000" w:themeColor="text1"/>
          <w:sz w:val="32"/>
          <w:szCs w:val="32"/>
        </w:rPr>
        <w:t>鉴定</w:t>
      </w:r>
      <w:r w:rsidR="00D55404">
        <w:rPr>
          <w:rFonts w:ascii="仿宋_GB2312" w:eastAsia="仿宋_GB2312" w:hAnsi="微软雅黑" w:hint="eastAsia"/>
          <w:color w:val="000000" w:themeColor="text1"/>
          <w:sz w:val="32"/>
          <w:szCs w:val="32"/>
        </w:rPr>
        <w:t>机构</w:t>
      </w:r>
      <w:r w:rsidR="007F7BF7" w:rsidRPr="00F30E26">
        <w:rPr>
          <w:rFonts w:ascii="仿宋_GB2312" w:eastAsia="仿宋_GB2312" w:hAnsi="微软雅黑" w:hint="eastAsia"/>
          <w:color w:val="000000" w:themeColor="text1"/>
          <w:sz w:val="32"/>
          <w:szCs w:val="32"/>
        </w:rPr>
        <w:t>更名或变更地址，应将有关部门的批准文件复印件报备案的人力资源社会保障部门办理变更备案；变更负责人的，应将有效任命文件复印件报备案的人力资源社会保障部门办理变更备案。</w:t>
      </w:r>
    </w:p>
    <w:p w:rsidR="007F7BF7" w:rsidRPr="00F30E26" w:rsidRDefault="00A11B5A" w:rsidP="00CF19A7">
      <w:pPr>
        <w:pStyle w:val="ab"/>
        <w:spacing w:before="0" w:beforeAutospacing="0" w:after="0" w:afterAutospacing="0" w:line="580" w:lineRule="exact"/>
        <w:ind w:firstLineChars="200" w:firstLine="632"/>
        <w:rPr>
          <w:rFonts w:ascii="仿宋_GB2312" w:eastAsia="仿宋_GB2312" w:hAnsi="微软雅黑"/>
          <w:color w:val="000000" w:themeColor="text1"/>
          <w:sz w:val="32"/>
          <w:szCs w:val="32"/>
        </w:rPr>
      </w:pPr>
      <w:r w:rsidRPr="00F30E26">
        <w:rPr>
          <w:rFonts w:ascii="仿宋_GB2312" w:eastAsia="仿宋_GB2312" w:hAnsi="微软雅黑" w:hint="eastAsia"/>
          <w:color w:val="000000" w:themeColor="text1"/>
          <w:sz w:val="32"/>
          <w:szCs w:val="32"/>
        </w:rPr>
        <w:t>（三）</w:t>
      </w:r>
      <w:r w:rsidR="00630B19" w:rsidRPr="00F30E26">
        <w:rPr>
          <w:rFonts w:ascii="仿宋_GB2312" w:eastAsia="仿宋_GB2312" w:hAnsi="微软雅黑" w:hint="eastAsia"/>
          <w:color w:val="000000" w:themeColor="text1"/>
          <w:sz w:val="32"/>
          <w:szCs w:val="32"/>
        </w:rPr>
        <w:t>鉴定</w:t>
      </w:r>
      <w:r w:rsidR="00D55404">
        <w:rPr>
          <w:rFonts w:ascii="仿宋_GB2312" w:eastAsia="仿宋_GB2312" w:hAnsi="微软雅黑" w:hint="eastAsia"/>
          <w:color w:val="000000" w:themeColor="text1"/>
          <w:sz w:val="32"/>
          <w:szCs w:val="32"/>
        </w:rPr>
        <w:t>机构</w:t>
      </w:r>
      <w:r w:rsidR="007F7BF7" w:rsidRPr="00F30E26">
        <w:rPr>
          <w:rFonts w:ascii="仿宋_GB2312" w:eastAsia="仿宋_GB2312" w:hAnsi="微软雅黑" w:hint="eastAsia"/>
          <w:color w:val="000000" w:themeColor="text1"/>
          <w:sz w:val="32"/>
          <w:szCs w:val="32"/>
        </w:rPr>
        <w:t>停止鉴定业务或因条件变化不能开展正常鉴定的，应及时书面告知人力资源社会保障部门取消备案。</w:t>
      </w:r>
    </w:p>
    <w:p w:rsidR="00A11B5A" w:rsidRPr="00F30E26" w:rsidRDefault="00A11B5A" w:rsidP="00A11B5A">
      <w:pPr>
        <w:widowControl/>
        <w:shd w:val="clear" w:color="auto" w:fill="FFFFFF"/>
        <w:ind w:firstLine="640"/>
        <w:jc w:val="left"/>
        <w:rPr>
          <w:rFonts w:ascii="黑体" w:eastAsia="黑体" w:hAnsi="黑体" w:cs="宋体"/>
          <w:color w:val="000000" w:themeColor="text1"/>
          <w:kern w:val="0"/>
          <w:sz w:val="24"/>
        </w:rPr>
      </w:pPr>
      <w:r w:rsidRPr="00F30E26">
        <w:rPr>
          <w:rFonts w:ascii="黑体" w:eastAsia="黑体" w:hAnsi="黑体" w:hint="eastAsia"/>
          <w:color w:val="000000" w:themeColor="text1"/>
          <w:kern w:val="0"/>
          <w:sz w:val="32"/>
          <w:szCs w:val="32"/>
        </w:rPr>
        <w:t>五</w:t>
      </w:r>
      <w:r w:rsidRPr="00F30E26">
        <w:rPr>
          <w:rFonts w:ascii="黑体" w:eastAsia="黑体" w:hAnsi="黑体" w:cs="宋体" w:hint="eastAsia"/>
          <w:color w:val="000000" w:themeColor="text1"/>
          <w:kern w:val="0"/>
          <w:sz w:val="32"/>
          <w:szCs w:val="32"/>
          <w:bdr w:val="none" w:sz="0" w:space="0" w:color="auto" w:frame="1"/>
        </w:rPr>
        <w:t>、</w:t>
      </w:r>
      <w:r w:rsidR="001C1B61" w:rsidRPr="00F30E26">
        <w:rPr>
          <w:rFonts w:ascii="黑体" w:eastAsia="黑体" w:hAnsi="黑体" w:cs="宋体" w:hint="eastAsia"/>
          <w:color w:val="000000" w:themeColor="text1"/>
          <w:kern w:val="0"/>
          <w:sz w:val="32"/>
          <w:szCs w:val="32"/>
          <w:bdr w:val="none" w:sz="0" w:space="0" w:color="auto" w:frame="1"/>
        </w:rPr>
        <w:t>工作</w:t>
      </w:r>
      <w:r w:rsidR="00D55404">
        <w:rPr>
          <w:rFonts w:ascii="黑体" w:eastAsia="黑体" w:hAnsi="黑体" w:cs="宋体" w:hint="eastAsia"/>
          <w:color w:val="000000" w:themeColor="text1"/>
          <w:kern w:val="0"/>
          <w:sz w:val="32"/>
          <w:szCs w:val="32"/>
          <w:bdr w:val="none" w:sz="0" w:space="0" w:color="auto" w:frame="1"/>
        </w:rPr>
        <w:t>要求</w:t>
      </w:r>
    </w:p>
    <w:p w:rsidR="00370056" w:rsidRPr="00DC30DA" w:rsidRDefault="00370056" w:rsidP="00E87CD1">
      <w:pPr>
        <w:widowControl/>
        <w:shd w:val="clear" w:color="auto" w:fill="FFFFFF"/>
        <w:wordWrap w:val="0"/>
        <w:spacing w:line="580" w:lineRule="exact"/>
        <w:ind w:firstLineChars="200" w:firstLine="632"/>
        <w:jc w:val="left"/>
        <w:rPr>
          <w:rFonts w:ascii="仿宋_GB2312" w:eastAsia="仿宋_GB2312" w:hAnsi="微软雅黑" w:cs="宋体"/>
          <w:color w:val="333333"/>
          <w:kern w:val="0"/>
          <w:sz w:val="32"/>
          <w:szCs w:val="32"/>
        </w:rPr>
      </w:pPr>
      <w:r w:rsidRPr="00F30E26">
        <w:rPr>
          <w:rFonts w:ascii="仿宋_GB2312" w:eastAsia="仿宋_GB2312" w:hAnsi="微软雅黑" w:cs="宋体" w:hint="eastAsia"/>
          <w:color w:val="000000" w:themeColor="text1"/>
          <w:kern w:val="0"/>
          <w:sz w:val="32"/>
          <w:szCs w:val="32"/>
          <w:bdr w:val="none" w:sz="0" w:space="0" w:color="auto" w:frame="1"/>
        </w:rPr>
        <w:lastRenderedPageBreak/>
        <w:t>（一）</w:t>
      </w:r>
      <w:r w:rsidRPr="00DC30DA">
        <w:rPr>
          <w:rFonts w:ascii="仿宋_GB2312" w:eastAsia="仿宋_GB2312" w:hAnsi="微软雅黑" w:cs="宋体" w:hint="eastAsia"/>
          <w:color w:val="000000" w:themeColor="text1"/>
          <w:kern w:val="0"/>
          <w:sz w:val="32"/>
          <w:szCs w:val="32"/>
        </w:rPr>
        <w:t>鉴定机构备案职业（工种）范围严格</w:t>
      </w:r>
      <w:r w:rsidRPr="00DC30DA">
        <w:rPr>
          <w:rFonts w:ascii="仿宋_GB2312" w:eastAsia="仿宋_GB2312" w:hAnsi="华文楷体" w:hint="eastAsia"/>
          <w:color w:val="000000" w:themeColor="text1"/>
          <w:kern w:val="0"/>
          <w:sz w:val="32"/>
          <w:szCs w:val="32"/>
        </w:rPr>
        <w:t>按照《国家职业资格目录》清单执行，</w:t>
      </w:r>
      <w:r w:rsidRPr="00DC30DA">
        <w:rPr>
          <w:rFonts w:ascii="仿宋_GB2312" w:eastAsia="仿宋_GB2312" w:hAnsi="微软雅黑" w:cs="宋体" w:hint="eastAsia"/>
          <w:color w:val="000000" w:themeColor="text1"/>
          <w:kern w:val="0"/>
          <w:sz w:val="32"/>
          <w:szCs w:val="32"/>
        </w:rPr>
        <w:t>备案有效期限为</w:t>
      </w:r>
      <w:r w:rsidR="00DC30DA">
        <w:rPr>
          <w:rFonts w:ascii="仿宋_GB2312" w:eastAsia="仿宋_GB2312" w:hAnsi="微软雅黑" w:cs="宋体" w:hint="eastAsia"/>
          <w:color w:val="FF0000"/>
          <w:kern w:val="0"/>
          <w:sz w:val="32"/>
          <w:szCs w:val="32"/>
        </w:rPr>
        <w:t>三</w:t>
      </w:r>
      <w:r w:rsidRPr="00DC30DA">
        <w:rPr>
          <w:rFonts w:ascii="仿宋_GB2312" w:eastAsia="仿宋_GB2312" w:hAnsi="微软雅黑" w:cs="宋体" w:hint="eastAsia"/>
          <w:color w:val="000000" w:themeColor="text1"/>
          <w:kern w:val="0"/>
          <w:sz w:val="32"/>
          <w:szCs w:val="32"/>
        </w:rPr>
        <w:t>年</w:t>
      </w:r>
      <w:r w:rsidRPr="00DC30DA">
        <w:rPr>
          <w:rFonts w:ascii="仿宋_GB2312" w:eastAsia="仿宋_GB2312" w:hAnsi="华文楷体" w:hint="eastAsia"/>
          <w:color w:val="000000" w:themeColor="text1"/>
          <w:kern w:val="0"/>
          <w:sz w:val="32"/>
          <w:szCs w:val="32"/>
        </w:rPr>
        <w:t>。</w:t>
      </w:r>
      <w:r w:rsidR="00DC30DA" w:rsidRPr="00DC30DA">
        <w:rPr>
          <w:rFonts w:ascii="仿宋_GB2312" w:eastAsia="仿宋_GB2312" w:hAnsi="微软雅黑" w:cs="宋体" w:hint="eastAsia"/>
          <w:color w:val="333333"/>
          <w:kern w:val="0"/>
          <w:sz w:val="32"/>
          <w:szCs w:val="32"/>
        </w:rPr>
        <w:t> </w:t>
      </w:r>
      <w:r w:rsidR="00DC30DA" w:rsidRPr="00DC30DA">
        <w:rPr>
          <w:rFonts w:ascii="仿宋_GB2312" w:eastAsia="仿宋_GB2312" w:hAnsi="微软雅黑" w:cs="宋体" w:hint="eastAsia"/>
          <w:color w:val="333333"/>
          <w:kern w:val="0"/>
          <w:sz w:val="32"/>
          <w:szCs w:val="32"/>
        </w:rPr>
        <w:t>需要延续备案有效期的，应当在原备案有效期届满</w:t>
      </w:r>
      <w:r w:rsidR="00E00977">
        <w:rPr>
          <w:rFonts w:ascii="仿宋_GB2312" w:eastAsia="仿宋_GB2312" w:hAnsi="微软雅黑" w:cs="宋体" w:hint="eastAsia"/>
          <w:color w:val="333333"/>
          <w:kern w:val="0"/>
          <w:sz w:val="32"/>
          <w:szCs w:val="32"/>
        </w:rPr>
        <w:t>3</w:t>
      </w:r>
      <w:r w:rsidR="00E00977">
        <w:rPr>
          <w:rFonts w:ascii="仿宋_GB2312" w:eastAsia="仿宋_GB2312" w:hAnsi="微软雅黑" w:cs="宋体"/>
          <w:color w:val="333333"/>
          <w:kern w:val="0"/>
          <w:sz w:val="32"/>
          <w:szCs w:val="32"/>
        </w:rPr>
        <w:t>0</w:t>
      </w:r>
      <w:r w:rsidR="00DC30DA" w:rsidRPr="00DC30DA">
        <w:rPr>
          <w:rFonts w:ascii="仿宋_GB2312" w:eastAsia="仿宋_GB2312" w:hAnsi="微软雅黑" w:cs="宋体" w:hint="eastAsia"/>
          <w:color w:val="333333"/>
          <w:kern w:val="0"/>
          <w:sz w:val="32"/>
          <w:szCs w:val="32"/>
        </w:rPr>
        <w:t>日前向人力资源社会保障部门申请延续备案。</w:t>
      </w:r>
      <w:r w:rsidR="001C1B61" w:rsidRPr="00DC30DA">
        <w:rPr>
          <w:rFonts w:ascii="仿宋_GB2312" w:eastAsia="仿宋_GB2312" w:hAnsi="微软雅黑" w:cs="宋体" w:hint="eastAsia"/>
          <w:color w:val="000000" w:themeColor="text1"/>
          <w:kern w:val="0"/>
          <w:sz w:val="32"/>
          <w:szCs w:val="32"/>
        </w:rPr>
        <w:t>已</w:t>
      </w:r>
      <w:r w:rsidR="00D55404" w:rsidRPr="00DC30DA">
        <w:rPr>
          <w:rFonts w:ascii="仿宋_GB2312" w:eastAsia="仿宋_GB2312" w:hAnsi="微软雅黑" w:cs="宋体" w:hint="eastAsia"/>
          <w:color w:val="000000" w:themeColor="text1"/>
          <w:kern w:val="0"/>
          <w:sz w:val="32"/>
          <w:szCs w:val="32"/>
        </w:rPr>
        <w:t>设立的</w:t>
      </w:r>
      <w:r w:rsidRPr="00DC30DA">
        <w:rPr>
          <w:rFonts w:ascii="仿宋_GB2312" w:eastAsia="仿宋_GB2312" w:hAnsi="微软雅黑" w:cs="宋体" w:hint="eastAsia"/>
          <w:color w:val="000000" w:themeColor="text1"/>
          <w:kern w:val="0"/>
          <w:sz w:val="32"/>
          <w:szCs w:val="32"/>
        </w:rPr>
        <w:t>鉴定机构2021年</w:t>
      </w:r>
      <w:r w:rsidR="00E00977">
        <w:rPr>
          <w:rFonts w:ascii="仿宋_GB2312" w:eastAsia="仿宋_GB2312" w:hAnsi="微软雅黑" w:cs="宋体" w:hint="eastAsia"/>
          <w:color w:val="FF0000"/>
          <w:kern w:val="0"/>
          <w:sz w:val="32"/>
          <w:szCs w:val="32"/>
        </w:rPr>
        <w:t xml:space="preserve"> </w:t>
      </w:r>
      <w:r w:rsidR="00C128DD">
        <w:rPr>
          <w:rFonts w:ascii="仿宋_GB2312" w:eastAsia="仿宋_GB2312" w:hAnsi="微软雅黑" w:cs="宋体" w:hint="eastAsia"/>
          <w:color w:val="FF0000"/>
          <w:kern w:val="0"/>
          <w:sz w:val="32"/>
          <w:szCs w:val="32"/>
        </w:rPr>
        <w:t xml:space="preserve"> 月</w:t>
      </w:r>
      <w:r w:rsidR="00AA3044">
        <w:rPr>
          <w:rFonts w:ascii="仿宋_GB2312" w:eastAsia="仿宋_GB2312" w:hAnsi="微软雅黑" w:cs="宋体" w:hint="eastAsia"/>
          <w:color w:val="FF0000"/>
          <w:kern w:val="0"/>
          <w:sz w:val="32"/>
          <w:szCs w:val="32"/>
        </w:rPr>
        <w:t xml:space="preserve"> </w:t>
      </w:r>
      <w:r w:rsidRPr="00DC30DA">
        <w:rPr>
          <w:rFonts w:ascii="仿宋_GB2312" w:eastAsia="仿宋_GB2312" w:hAnsi="微软雅黑" w:cs="宋体" w:hint="eastAsia"/>
          <w:color w:val="FF0000"/>
          <w:kern w:val="0"/>
          <w:sz w:val="32"/>
          <w:szCs w:val="32"/>
        </w:rPr>
        <w:t>日前</w:t>
      </w:r>
      <w:r w:rsidR="00AA3044">
        <w:rPr>
          <w:rFonts w:ascii="仿宋_GB2312" w:eastAsia="仿宋_GB2312" w:hAnsi="微软雅黑" w:cs="宋体" w:hint="eastAsia"/>
          <w:color w:val="FF0000"/>
          <w:kern w:val="0"/>
          <w:sz w:val="32"/>
          <w:szCs w:val="32"/>
        </w:rPr>
        <w:t>，</w:t>
      </w:r>
      <w:r w:rsidRPr="00DC30DA">
        <w:rPr>
          <w:rFonts w:ascii="仿宋_GB2312" w:eastAsia="仿宋_GB2312" w:hAnsi="微软雅黑" w:cs="宋体" w:hint="eastAsia"/>
          <w:color w:val="000000" w:themeColor="text1"/>
          <w:kern w:val="0"/>
          <w:sz w:val="32"/>
          <w:szCs w:val="32"/>
        </w:rPr>
        <w:t>按规定</w:t>
      </w:r>
      <w:r w:rsidR="00236C4F" w:rsidRPr="00DC30DA">
        <w:rPr>
          <w:rFonts w:ascii="仿宋_GB2312" w:eastAsia="仿宋_GB2312" w:hAnsi="微软雅黑" w:cs="宋体" w:hint="eastAsia"/>
          <w:color w:val="000000" w:themeColor="text1"/>
          <w:kern w:val="0"/>
          <w:sz w:val="32"/>
          <w:szCs w:val="32"/>
        </w:rPr>
        <w:t>向相应</w:t>
      </w:r>
      <w:r w:rsidR="00D55404" w:rsidRPr="00DC30DA">
        <w:rPr>
          <w:rFonts w:ascii="仿宋_GB2312" w:eastAsia="仿宋_GB2312" w:hAnsi="微软雅黑" w:cs="宋体" w:hint="eastAsia"/>
          <w:color w:val="000000" w:themeColor="text1"/>
          <w:kern w:val="0"/>
          <w:sz w:val="32"/>
          <w:szCs w:val="32"/>
        </w:rPr>
        <w:t>层级</w:t>
      </w:r>
      <w:r w:rsidR="00236C4F" w:rsidRPr="00DC30DA">
        <w:rPr>
          <w:rFonts w:ascii="仿宋_GB2312" w:eastAsia="仿宋_GB2312" w:hAnsi="微软雅黑" w:cs="宋体" w:hint="eastAsia"/>
          <w:color w:val="000000" w:themeColor="text1"/>
          <w:kern w:val="0"/>
          <w:sz w:val="32"/>
          <w:szCs w:val="32"/>
        </w:rPr>
        <w:t>的人力资源</w:t>
      </w:r>
      <w:r w:rsidRPr="00DC30DA">
        <w:rPr>
          <w:rFonts w:ascii="仿宋_GB2312" w:eastAsia="仿宋_GB2312" w:hAnsi="微软雅黑" w:cs="宋体" w:hint="eastAsia"/>
          <w:color w:val="000000" w:themeColor="text1"/>
          <w:kern w:val="0"/>
          <w:sz w:val="32"/>
          <w:szCs w:val="32"/>
        </w:rPr>
        <w:t>社会保障部门</w:t>
      </w:r>
      <w:r w:rsidR="00236C4F" w:rsidRPr="00DC30DA">
        <w:rPr>
          <w:rFonts w:ascii="仿宋_GB2312" w:eastAsia="仿宋_GB2312" w:hAnsi="微软雅黑" w:cs="宋体" w:hint="eastAsia"/>
          <w:color w:val="000000" w:themeColor="text1"/>
          <w:kern w:val="0"/>
          <w:sz w:val="32"/>
          <w:szCs w:val="32"/>
        </w:rPr>
        <w:t>重新</w:t>
      </w:r>
      <w:r w:rsidR="00D55404" w:rsidRPr="00DC30DA">
        <w:rPr>
          <w:rFonts w:ascii="仿宋_GB2312" w:eastAsia="仿宋_GB2312" w:hAnsi="微软雅黑" w:cs="宋体" w:hint="eastAsia"/>
          <w:color w:val="000000" w:themeColor="text1"/>
          <w:kern w:val="0"/>
          <w:sz w:val="32"/>
          <w:szCs w:val="32"/>
        </w:rPr>
        <w:t>申请</w:t>
      </w:r>
      <w:r w:rsidRPr="00DC30DA">
        <w:rPr>
          <w:rFonts w:ascii="仿宋_GB2312" w:eastAsia="仿宋_GB2312" w:hAnsi="微软雅黑" w:cs="宋体" w:hint="eastAsia"/>
          <w:color w:val="000000" w:themeColor="text1"/>
          <w:kern w:val="0"/>
          <w:sz w:val="32"/>
          <w:szCs w:val="32"/>
        </w:rPr>
        <w:t>备案。</w:t>
      </w:r>
      <w:r w:rsidRPr="00DC30DA">
        <w:rPr>
          <w:rFonts w:ascii="仿宋_GB2312" w:eastAsia="仿宋_GB2312" w:hAnsi="仿宋" w:hint="eastAsia"/>
          <w:color w:val="000000" w:themeColor="text1"/>
          <w:kern w:val="0"/>
          <w:sz w:val="32"/>
          <w:szCs w:val="32"/>
        </w:rPr>
        <w:t>已设立在四川</w:t>
      </w:r>
      <w:r w:rsidRPr="00DC30DA">
        <w:rPr>
          <w:rFonts w:ascii="仿宋_GB2312" w:eastAsia="仿宋_GB2312" w:hAnsi="微软雅黑" w:cs="宋体" w:hint="eastAsia"/>
          <w:color w:val="000000" w:themeColor="text1"/>
          <w:kern w:val="0"/>
          <w:sz w:val="32"/>
          <w:szCs w:val="32"/>
        </w:rPr>
        <w:t>省境内的行业部门主管</w:t>
      </w:r>
      <w:r w:rsidR="00DC30DA" w:rsidRPr="00DC30DA">
        <w:rPr>
          <w:rFonts w:ascii="仿宋_GB2312" w:eastAsia="仿宋_GB2312" w:hAnsi="微软雅黑" w:cs="宋体" w:hint="eastAsia"/>
          <w:color w:val="000000" w:themeColor="text1"/>
          <w:kern w:val="0"/>
          <w:sz w:val="32"/>
          <w:szCs w:val="32"/>
        </w:rPr>
        <w:t>的</w:t>
      </w:r>
      <w:r w:rsidRPr="00DC30DA">
        <w:rPr>
          <w:rFonts w:ascii="仿宋_GB2312" w:eastAsia="仿宋_GB2312" w:hAnsi="微软雅黑" w:cs="宋体" w:hint="eastAsia"/>
          <w:color w:val="000000" w:themeColor="text1"/>
          <w:kern w:val="0"/>
          <w:sz w:val="32"/>
          <w:szCs w:val="32"/>
        </w:rPr>
        <w:t>鉴定机构要主动</w:t>
      </w:r>
      <w:r w:rsidR="00DC30DA" w:rsidRPr="00DC30DA">
        <w:rPr>
          <w:rFonts w:ascii="仿宋_GB2312" w:eastAsia="仿宋_GB2312" w:hAnsi="微软雅黑" w:cs="宋体" w:hint="eastAsia"/>
          <w:color w:val="000000" w:themeColor="text1"/>
          <w:kern w:val="0"/>
          <w:sz w:val="32"/>
          <w:szCs w:val="32"/>
        </w:rPr>
        <w:t>向省人力资源社会保障部门备案并</w:t>
      </w:r>
      <w:r w:rsidRPr="00DC30DA">
        <w:rPr>
          <w:rFonts w:ascii="仿宋_GB2312" w:eastAsia="仿宋_GB2312" w:hAnsi="微软雅黑" w:cs="宋体" w:hint="eastAsia"/>
          <w:color w:val="000000" w:themeColor="text1"/>
          <w:kern w:val="0"/>
          <w:sz w:val="32"/>
          <w:szCs w:val="32"/>
        </w:rPr>
        <w:t>接受监督管理。</w:t>
      </w:r>
    </w:p>
    <w:p w:rsidR="003C04BE" w:rsidRPr="00F30E26" w:rsidRDefault="00370056" w:rsidP="003C04BE">
      <w:pPr>
        <w:spacing w:line="580" w:lineRule="exact"/>
        <w:ind w:firstLineChars="200" w:firstLine="632"/>
        <w:rPr>
          <w:rFonts w:ascii="仿宋_GB2312" w:eastAsia="仿宋_GB2312" w:hAnsi="仿宋"/>
          <w:color w:val="000000" w:themeColor="text1"/>
          <w:kern w:val="0"/>
          <w:sz w:val="32"/>
          <w:szCs w:val="32"/>
        </w:rPr>
      </w:pPr>
      <w:r w:rsidRPr="00F30E26">
        <w:rPr>
          <w:rFonts w:ascii="仿宋_GB2312" w:eastAsia="仿宋_GB2312" w:hAnsi="微软雅黑" w:cs="宋体" w:hint="eastAsia"/>
          <w:color w:val="000000" w:themeColor="text1"/>
          <w:kern w:val="0"/>
          <w:sz w:val="32"/>
          <w:szCs w:val="32"/>
          <w:bdr w:val="none" w:sz="0" w:space="0" w:color="auto" w:frame="1"/>
        </w:rPr>
        <w:t>（</w:t>
      </w:r>
      <w:r w:rsidRPr="00F30E26">
        <w:rPr>
          <w:rFonts w:ascii="仿宋_GB2312" w:eastAsia="仿宋_GB2312" w:hAnsi="微软雅黑" w:cs="宋体"/>
          <w:color w:val="000000" w:themeColor="text1"/>
          <w:kern w:val="0"/>
          <w:sz w:val="32"/>
          <w:szCs w:val="32"/>
          <w:bdr w:val="none" w:sz="0" w:space="0" w:color="auto" w:frame="1"/>
        </w:rPr>
        <w:t>二）</w:t>
      </w:r>
      <w:r w:rsidR="00E87CD1" w:rsidRPr="00090011">
        <w:rPr>
          <w:rFonts w:ascii="仿宋_GB2312" w:eastAsia="仿宋_GB2312" w:hint="eastAsia"/>
          <w:sz w:val="32"/>
          <w:szCs w:val="32"/>
        </w:rPr>
        <w:t>职业技能考核鉴定机构的管理按照“谁备案谁管理”原则实施，</w:t>
      </w:r>
      <w:r w:rsidR="00236C4F" w:rsidRPr="00F30E26">
        <w:rPr>
          <w:rFonts w:ascii="仿宋_GB2312" w:eastAsia="仿宋_GB2312" w:hAnsi="微软雅黑" w:cs="宋体" w:hint="eastAsia"/>
          <w:color w:val="000000" w:themeColor="text1"/>
          <w:kern w:val="0"/>
          <w:sz w:val="32"/>
          <w:szCs w:val="32"/>
          <w:bdr w:val="none" w:sz="0" w:space="0" w:color="auto" w:frame="1"/>
        </w:rPr>
        <w:t>省人力资源社会保障部门</w:t>
      </w:r>
      <w:r w:rsidR="00DC30DA">
        <w:rPr>
          <w:rFonts w:ascii="仿宋_GB2312" w:eastAsia="仿宋_GB2312" w:hAnsi="微软雅黑" w:cs="宋体" w:hint="eastAsia"/>
          <w:color w:val="000000" w:themeColor="text1"/>
          <w:kern w:val="0"/>
          <w:sz w:val="32"/>
          <w:szCs w:val="32"/>
          <w:bdr w:val="none" w:sz="0" w:space="0" w:color="auto" w:frame="1"/>
        </w:rPr>
        <w:t>负责鉴定机构备案的综合管理和监督指导工作，</w:t>
      </w:r>
      <w:r w:rsidRPr="00F30E26">
        <w:rPr>
          <w:rFonts w:ascii="仿宋_GB2312" w:eastAsia="仿宋_GB2312" w:hAnsi="微软雅黑" w:cs="宋体" w:hint="eastAsia"/>
          <w:color w:val="000000" w:themeColor="text1"/>
          <w:kern w:val="0"/>
          <w:sz w:val="32"/>
          <w:szCs w:val="32"/>
          <w:bdr w:val="none" w:sz="0" w:space="0" w:color="auto" w:frame="1"/>
        </w:rPr>
        <w:t>建</w:t>
      </w:r>
      <w:r w:rsidR="00DC30DA">
        <w:rPr>
          <w:rFonts w:ascii="仿宋_GB2312" w:eastAsia="仿宋_GB2312" w:hAnsi="微软雅黑" w:cs="宋体" w:hint="eastAsia"/>
          <w:color w:val="000000" w:themeColor="text1"/>
          <w:kern w:val="0"/>
          <w:sz w:val="32"/>
          <w:szCs w:val="32"/>
          <w:bdr w:val="none" w:sz="0" w:space="0" w:color="auto" w:frame="1"/>
        </w:rPr>
        <w:t>立</w:t>
      </w:r>
      <w:r w:rsidRPr="00F30E26">
        <w:rPr>
          <w:rFonts w:ascii="仿宋_GB2312" w:eastAsia="仿宋_GB2312" w:hAnsi="微软雅黑" w:cs="宋体" w:hint="eastAsia"/>
          <w:color w:val="000000" w:themeColor="text1"/>
          <w:kern w:val="0"/>
          <w:sz w:val="32"/>
          <w:szCs w:val="32"/>
          <w:bdr w:val="none" w:sz="0" w:space="0" w:color="auto" w:frame="1"/>
        </w:rPr>
        <w:t>鉴定机构诚信体系，对鉴定机构实行目录清单管理，</w:t>
      </w:r>
      <w:r w:rsidR="00DC30DA">
        <w:rPr>
          <w:rFonts w:ascii="仿宋_GB2312" w:eastAsia="仿宋_GB2312" w:hAnsi="微软雅黑" w:cs="宋体" w:hint="eastAsia"/>
          <w:color w:val="000000" w:themeColor="text1"/>
          <w:kern w:val="0"/>
          <w:sz w:val="32"/>
          <w:szCs w:val="32"/>
          <w:bdr w:val="none" w:sz="0" w:space="0" w:color="auto" w:frame="1"/>
        </w:rPr>
        <w:t>完善</w:t>
      </w:r>
      <w:r w:rsidR="00DC30DA" w:rsidRPr="00F30E26">
        <w:rPr>
          <w:rFonts w:ascii="仿宋_GB2312" w:eastAsia="仿宋_GB2312" w:hAnsi="微软雅黑" w:cs="宋体" w:hint="eastAsia"/>
          <w:color w:val="000000" w:themeColor="text1"/>
          <w:kern w:val="0"/>
          <w:sz w:val="32"/>
          <w:szCs w:val="32"/>
          <w:bdr w:val="none" w:sz="0" w:space="0" w:color="auto" w:frame="1"/>
        </w:rPr>
        <w:t>退出机制</w:t>
      </w:r>
      <w:r w:rsidR="00DC30DA">
        <w:rPr>
          <w:rFonts w:ascii="仿宋_GB2312" w:eastAsia="仿宋_GB2312" w:hAnsi="微软雅黑" w:cs="宋体" w:hint="eastAsia"/>
          <w:color w:val="000000" w:themeColor="text1"/>
          <w:kern w:val="0"/>
          <w:sz w:val="32"/>
          <w:szCs w:val="32"/>
          <w:bdr w:val="none" w:sz="0" w:space="0" w:color="auto" w:frame="1"/>
        </w:rPr>
        <w:t>，加强事中事后监管</w:t>
      </w:r>
      <w:r w:rsidRPr="00F30E26">
        <w:rPr>
          <w:rFonts w:ascii="仿宋_GB2312" w:eastAsia="仿宋_GB2312" w:hAnsi="微软雅黑" w:cs="宋体" w:hint="eastAsia"/>
          <w:color w:val="000000" w:themeColor="text1"/>
          <w:kern w:val="0"/>
          <w:sz w:val="32"/>
          <w:szCs w:val="32"/>
          <w:bdr w:val="none" w:sz="0" w:space="0" w:color="auto" w:frame="1"/>
        </w:rPr>
        <w:t>。</w:t>
      </w:r>
      <w:r w:rsidR="003C04BE" w:rsidRPr="00F30E26">
        <w:rPr>
          <w:rFonts w:ascii="仿宋_GB2312" w:eastAsia="仿宋_GB2312" w:hAnsi="仿宋" w:hint="eastAsia"/>
          <w:color w:val="000000" w:themeColor="text1"/>
          <w:kern w:val="0"/>
          <w:sz w:val="32"/>
          <w:szCs w:val="32"/>
        </w:rPr>
        <w:t>各级</w:t>
      </w:r>
      <w:r w:rsidR="00236C4F" w:rsidRPr="00F30E26">
        <w:rPr>
          <w:rFonts w:ascii="仿宋_GB2312" w:eastAsia="仿宋_GB2312" w:hAnsi="仿宋" w:hint="eastAsia"/>
          <w:color w:val="000000" w:themeColor="text1"/>
          <w:kern w:val="0"/>
          <w:sz w:val="32"/>
          <w:szCs w:val="32"/>
        </w:rPr>
        <w:t>人力资源</w:t>
      </w:r>
      <w:r w:rsidR="003C04BE" w:rsidRPr="00F30E26">
        <w:rPr>
          <w:rFonts w:ascii="仿宋_GB2312" w:eastAsia="仿宋_GB2312" w:hAnsi="仿宋" w:hint="eastAsia"/>
          <w:color w:val="000000" w:themeColor="text1"/>
          <w:kern w:val="0"/>
          <w:sz w:val="32"/>
          <w:szCs w:val="32"/>
        </w:rPr>
        <w:t>社会保障部门要运用</w:t>
      </w:r>
      <w:r w:rsidR="003C04BE" w:rsidRPr="00F30E26">
        <w:rPr>
          <w:rFonts w:ascii="仿宋_GB2312" w:eastAsia="仿宋_GB2312" w:hAnsi="华文楷体" w:hint="eastAsia"/>
          <w:color w:val="000000" w:themeColor="text1"/>
          <w:kern w:val="0"/>
          <w:sz w:val="32"/>
          <w:szCs w:val="32"/>
        </w:rPr>
        <w:t>四川省技能人才管理信息系统</w:t>
      </w:r>
      <w:r w:rsidR="00236C4F" w:rsidRPr="00F30E26">
        <w:rPr>
          <w:rFonts w:ascii="仿宋_GB2312" w:eastAsia="仿宋_GB2312" w:hAnsi="华文楷体" w:hint="eastAsia"/>
          <w:color w:val="000000" w:themeColor="text1"/>
          <w:kern w:val="0"/>
          <w:sz w:val="32"/>
          <w:szCs w:val="32"/>
        </w:rPr>
        <w:t>加强</w:t>
      </w:r>
      <w:r w:rsidR="00236C4F" w:rsidRPr="00F30E26">
        <w:rPr>
          <w:rFonts w:ascii="仿宋_GB2312" w:eastAsia="仿宋_GB2312" w:hAnsi="华文楷体"/>
          <w:color w:val="000000" w:themeColor="text1"/>
          <w:kern w:val="0"/>
          <w:sz w:val="32"/>
          <w:szCs w:val="32"/>
        </w:rPr>
        <w:t>过程监管</w:t>
      </w:r>
      <w:r w:rsidR="003C04BE" w:rsidRPr="00F30E26">
        <w:rPr>
          <w:rFonts w:ascii="仿宋_GB2312" w:eastAsia="仿宋_GB2312" w:hAnsi="华文楷体" w:hint="eastAsia"/>
          <w:color w:val="000000" w:themeColor="text1"/>
          <w:kern w:val="0"/>
          <w:sz w:val="32"/>
          <w:szCs w:val="32"/>
        </w:rPr>
        <w:t>，</w:t>
      </w:r>
      <w:r w:rsidR="00236C4F" w:rsidRPr="00F30E26">
        <w:rPr>
          <w:rFonts w:ascii="仿宋_GB2312" w:eastAsia="仿宋_GB2312" w:hAnsi="华文楷体" w:hint="eastAsia"/>
          <w:color w:val="000000" w:themeColor="text1"/>
          <w:kern w:val="0"/>
          <w:sz w:val="32"/>
          <w:szCs w:val="32"/>
        </w:rPr>
        <w:t>推动鉴定机构备案管理工作</w:t>
      </w:r>
      <w:r w:rsidR="003C04BE" w:rsidRPr="00F30E26">
        <w:rPr>
          <w:rFonts w:ascii="仿宋_GB2312" w:eastAsia="仿宋_GB2312" w:hAnsi="华文楷体" w:hint="eastAsia"/>
          <w:color w:val="000000" w:themeColor="text1"/>
          <w:kern w:val="0"/>
          <w:sz w:val="32"/>
          <w:szCs w:val="32"/>
        </w:rPr>
        <w:t>规范化、信息化和专业化。</w:t>
      </w:r>
      <w:r w:rsidR="003C04BE" w:rsidRPr="00F30E26">
        <w:rPr>
          <w:rFonts w:ascii="仿宋_GB2312" w:eastAsia="仿宋_GB2312" w:hAnsi="仿宋" w:hint="eastAsia"/>
          <w:color w:val="000000" w:themeColor="text1"/>
          <w:kern w:val="0"/>
          <w:sz w:val="32"/>
          <w:szCs w:val="32"/>
        </w:rPr>
        <w:t>要建立健全数据库，</w:t>
      </w:r>
      <w:r w:rsidR="003C04BE" w:rsidRPr="00F30E26">
        <w:rPr>
          <w:rFonts w:ascii="仿宋_GB2312" w:eastAsia="仿宋_GB2312" w:hAnsi="微软雅黑" w:cs="宋体" w:hint="eastAsia"/>
          <w:color w:val="000000" w:themeColor="text1"/>
          <w:kern w:val="0"/>
          <w:sz w:val="32"/>
          <w:szCs w:val="32"/>
          <w:bdr w:val="none" w:sz="0" w:space="0" w:color="auto" w:frame="1"/>
        </w:rPr>
        <w:t>及时向社会公布鉴定机构信息，实行动态更新</w:t>
      </w:r>
      <w:r w:rsidR="003C04BE" w:rsidRPr="00F30E26">
        <w:rPr>
          <w:rFonts w:ascii="仿宋_GB2312" w:eastAsia="仿宋_GB2312" w:hAnsi="仿宋" w:hint="eastAsia"/>
          <w:color w:val="000000" w:themeColor="text1"/>
          <w:kern w:val="0"/>
          <w:sz w:val="32"/>
          <w:szCs w:val="32"/>
        </w:rPr>
        <w:t>。</w:t>
      </w:r>
      <w:r w:rsidR="003C04BE" w:rsidRPr="00F30E26">
        <w:rPr>
          <w:rFonts w:ascii="仿宋_GB2312" w:eastAsia="仿宋_GB2312" w:hAnsi="微软雅黑" w:hint="eastAsia"/>
          <w:color w:val="000000" w:themeColor="text1"/>
          <w:sz w:val="32"/>
          <w:szCs w:val="32"/>
        </w:rPr>
        <w:t>公布内容应明确鉴定机构的名称、机构编码、鉴定职业（工种）范围和等级等。</w:t>
      </w:r>
      <w:r w:rsidR="00630B19" w:rsidRPr="00F30E26">
        <w:rPr>
          <w:rFonts w:ascii="仿宋_GB2312" w:eastAsia="仿宋_GB2312" w:hAnsi="微软雅黑" w:hint="eastAsia"/>
          <w:color w:val="000000" w:themeColor="text1"/>
          <w:sz w:val="32"/>
          <w:szCs w:val="32"/>
        </w:rPr>
        <w:t>鉴定</w:t>
      </w:r>
      <w:r w:rsidR="00DC30DA">
        <w:rPr>
          <w:rFonts w:ascii="仿宋_GB2312" w:eastAsia="仿宋_GB2312" w:hAnsi="微软雅黑" w:hint="eastAsia"/>
          <w:color w:val="000000" w:themeColor="text1"/>
          <w:sz w:val="32"/>
          <w:szCs w:val="32"/>
        </w:rPr>
        <w:t>机构</w:t>
      </w:r>
      <w:r w:rsidR="003C04BE" w:rsidRPr="00F30E26">
        <w:rPr>
          <w:rFonts w:ascii="仿宋_GB2312" w:eastAsia="仿宋_GB2312" w:hAnsi="微软雅黑" w:hint="eastAsia"/>
          <w:color w:val="000000" w:themeColor="text1"/>
          <w:sz w:val="32"/>
          <w:szCs w:val="32"/>
        </w:rPr>
        <w:t>名称由承办单位全称</w:t>
      </w:r>
      <w:proofErr w:type="gramStart"/>
      <w:r w:rsidR="003C04BE" w:rsidRPr="00F30E26">
        <w:rPr>
          <w:rFonts w:ascii="仿宋_GB2312" w:eastAsia="仿宋_GB2312" w:hAnsi="微软雅黑" w:hint="eastAsia"/>
          <w:color w:val="000000" w:themeColor="text1"/>
          <w:sz w:val="32"/>
          <w:szCs w:val="32"/>
        </w:rPr>
        <w:t>冠</w:t>
      </w:r>
      <w:r w:rsidR="00630B19" w:rsidRPr="00F30E26">
        <w:rPr>
          <w:rFonts w:ascii="仿宋_GB2312" w:eastAsia="仿宋_GB2312" w:hAnsi="微软雅黑" w:hint="eastAsia"/>
          <w:color w:val="000000" w:themeColor="text1"/>
          <w:sz w:val="32"/>
          <w:szCs w:val="32"/>
        </w:rPr>
        <w:t>职业</w:t>
      </w:r>
      <w:proofErr w:type="gramEnd"/>
      <w:r w:rsidR="00630B19" w:rsidRPr="00F30E26">
        <w:rPr>
          <w:rFonts w:ascii="仿宋_GB2312" w:eastAsia="仿宋_GB2312" w:hAnsi="微软雅黑" w:hint="eastAsia"/>
          <w:color w:val="000000" w:themeColor="text1"/>
          <w:sz w:val="32"/>
          <w:szCs w:val="32"/>
        </w:rPr>
        <w:t>技能考核鉴定</w:t>
      </w:r>
      <w:r w:rsidR="003C04BE" w:rsidRPr="00F30E26">
        <w:rPr>
          <w:rFonts w:ascii="仿宋_GB2312" w:eastAsia="仿宋_GB2312" w:hAnsi="微软雅黑" w:hint="eastAsia"/>
          <w:color w:val="000000" w:themeColor="text1"/>
          <w:sz w:val="32"/>
          <w:szCs w:val="32"/>
        </w:rPr>
        <w:t>所（站）组成。</w:t>
      </w:r>
      <w:r w:rsidR="003C04BE" w:rsidRPr="00F30E26">
        <w:rPr>
          <w:rFonts w:ascii="仿宋_GB2312" w:eastAsia="仿宋_GB2312" w:hAnsi="华文楷体" w:hint="eastAsia"/>
          <w:color w:val="000000" w:themeColor="text1"/>
          <w:kern w:val="0"/>
          <w:sz w:val="32"/>
          <w:szCs w:val="32"/>
        </w:rPr>
        <w:t>要</w:t>
      </w:r>
      <w:r w:rsidR="003C04BE" w:rsidRPr="00F30E26">
        <w:rPr>
          <w:rFonts w:ascii="仿宋_GB2312" w:eastAsia="仿宋_GB2312" w:hAnsi="仿宋" w:hint="eastAsia"/>
          <w:color w:val="000000" w:themeColor="text1"/>
          <w:kern w:val="0"/>
          <w:sz w:val="32"/>
          <w:szCs w:val="32"/>
        </w:rPr>
        <w:t>指导备案机构全面</w:t>
      </w:r>
      <w:r w:rsidR="003C04BE" w:rsidRPr="00F30E26">
        <w:rPr>
          <w:rFonts w:ascii="仿宋_GB2312" w:eastAsia="仿宋_GB2312" w:hAnsi="华文楷体" w:hint="eastAsia"/>
          <w:color w:val="000000" w:themeColor="text1"/>
          <w:kern w:val="0"/>
          <w:sz w:val="32"/>
          <w:szCs w:val="32"/>
        </w:rPr>
        <w:t>使用统一的信息平台，实现考</w:t>
      </w:r>
      <w:proofErr w:type="gramStart"/>
      <w:r w:rsidR="003C04BE" w:rsidRPr="00F30E26">
        <w:rPr>
          <w:rFonts w:ascii="仿宋_GB2312" w:eastAsia="仿宋_GB2312" w:hAnsi="华文楷体" w:hint="eastAsia"/>
          <w:color w:val="000000" w:themeColor="text1"/>
          <w:kern w:val="0"/>
          <w:sz w:val="32"/>
          <w:szCs w:val="32"/>
        </w:rPr>
        <w:t>务</w:t>
      </w:r>
      <w:proofErr w:type="gramEnd"/>
      <w:r w:rsidR="003C04BE" w:rsidRPr="00F30E26">
        <w:rPr>
          <w:rFonts w:ascii="仿宋_GB2312" w:eastAsia="仿宋_GB2312" w:hAnsi="华文楷体" w:hint="eastAsia"/>
          <w:color w:val="000000" w:themeColor="text1"/>
          <w:kern w:val="0"/>
          <w:sz w:val="32"/>
          <w:szCs w:val="32"/>
        </w:rPr>
        <w:t>管理信息化，</w:t>
      </w:r>
      <w:r w:rsidR="003C04BE" w:rsidRPr="00F30E26">
        <w:rPr>
          <w:rFonts w:ascii="仿宋_GB2312" w:eastAsia="仿宋_GB2312" w:hAnsi="仿宋" w:hint="eastAsia"/>
          <w:color w:val="000000" w:themeColor="text1"/>
          <w:kern w:val="0"/>
          <w:sz w:val="32"/>
          <w:szCs w:val="32"/>
        </w:rPr>
        <w:t>大力推行“双随机、</w:t>
      </w:r>
      <w:proofErr w:type="gramStart"/>
      <w:r w:rsidR="003C04BE" w:rsidRPr="00F30E26">
        <w:rPr>
          <w:rFonts w:ascii="仿宋_GB2312" w:eastAsia="仿宋_GB2312" w:hAnsi="仿宋" w:hint="eastAsia"/>
          <w:color w:val="000000" w:themeColor="text1"/>
          <w:kern w:val="0"/>
          <w:sz w:val="32"/>
          <w:szCs w:val="32"/>
        </w:rPr>
        <w:t>一</w:t>
      </w:r>
      <w:proofErr w:type="gramEnd"/>
      <w:r w:rsidR="003C04BE" w:rsidRPr="00F30E26">
        <w:rPr>
          <w:rFonts w:ascii="仿宋_GB2312" w:eastAsia="仿宋_GB2312" w:hAnsi="仿宋" w:hint="eastAsia"/>
          <w:color w:val="000000" w:themeColor="text1"/>
          <w:kern w:val="0"/>
          <w:sz w:val="32"/>
          <w:szCs w:val="32"/>
        </w:rPr>
        <w:t>公开”监管和“互联网+监管”，</w:t>
      </w:r>
      <w:r w:rsidR="003C04BE" w:rsidRPr="00F30E26">
        <w:rPr>
          <w:rFonts w:ascii="仿宋_GB2312" w:eastAsia="仿宋_GB2312" w:hAnsi="微软雅黑" w:cs="宋体" w:hint="eastAsia"/>
          <w:color w:val="000000" w:themeColor="text1"/>
          <w:kern w:val="0"/>
          <w:sz w:val="32"/>
          <w:szCs w:val="32"/>
          <w:bdr w:val="none" w:sz="0" w:space="0" w:color="auto" w:frame="1"/>
        </w:rPr>
        <w:t>加强过程监督管理。建立举报响应处理机制，对群众举报、媒体曝光、抽查检查发现的问题，一经查实，要及时依法依规</w:t>
      </w:r>
      <w:proofErr w:type="gramStart"/>
      <w:r w:rsidR="003C04BE" w:rsidRPr="00F30E26">
        <w:rPr>
          <w:rFonts w:ascii="仿宋_GB2312" w:eastAsia="仿宋_GB2312" w:hAnsi="微软雅黑" w:cs="宋体" w:hint="eastAsia"/>
          <w:color w:val="000000" w:themeColor="text1"/>
          <w:kern w:val="0"/>
          <w:sz w:val="32"/>
          <w:szCs w:val="32"/>
          <w:bdr w:val="none" w:sz="0" w:space="0" w:color="auto" w:frame="1"/>
        </w:rPr>
        <w:t>作出</w:t>
      </w:r>
      <w:proofErr w:type="gramEnd"/>
      <w:r w:rsidR="003C04BE" w:rsidRPr="00F30E26">
        <w:rPr>
          <w:rFonts w:ascii="仿宋_GB2312" w:eastAsia="仿宋_GB2312" w:hAnsi="微软雅黑" w:cs="宋体" w:hint="eastAsia"/>
          <w:color w:val="000000" w:themeColor="text1"/>
          <w:kern w:val="0"/>
          <w:sz w:val="32"/>
          <w:szCs w:val="32"/>
          <w:bdr w:val="none" w:sz="0" w:space="0" w:color="auto" w:frame="1"/>
        </w:rPr>
        <w:t>处理。</w:t>
      </w:r>
    </w:p>
    <w:p w:rsidR="003C04BE" w:rsidRPr="00F30E26" w:rsidRDefault="00370056" w:rsidP="003C04BE">
      <w:pPr>
        <w:spacing w:line="580" w:lineRule="exact"/>
        <w:ind w:firstLineChars="200" w:firstLine="632"/>
        <w:rPr>
          <w:rFonts w:ascii="仿宋_GB2312" w:eastAsia="仿宋_GB2312" w:hAnsi="仿宋"/>
          <w:color w:val="000000" w:themeColor="text1"/>
          <w:kern w:val="0"/>
          <w:sz w:val="32"/>
          <w:szCs w:val="32"/>
        </w:rPr>
      </w:pPr>
      <w:r w:rsidRPr="00F30E26">
        <w:rPr>
          <w:rFonts w:ascii="仿宋_GB2312" w:eastAsia="仿宋_GB2312" w:hAnsi="微软雅黑" w:cs="宋体" w:hint="eastAsia"/>
          <w:color w:val="000000" w:themeColor="text1"/>
          <w:kern w:val="0"/>
          <w:sz w:val="32"/>
          <w:szCs w:val="32"/>
          <w:bdr w:val="none" w:sz="0" w:space="0" w:color="auto" w:frame="1"/>
        </w:rPr>
        <w:t>（三）</w:t>
      </w:r>
      <w:r w:rsidR="003C04BE" w:rsidRPr="00F30E26">
        <w:rPr>
          <w:rFonts w:ascii="仿宋_GB2312" w:eastAsia="仿宋_GB2312" w:hAnsi="微软雅黑" w:cs="宋体" w:hint="eastAsia"/>
          <w:color w:val="000000" w:themeColor="text1"/>
          <w:kern w:val="0"/>
          <w:sz w:val="32"/>
          <w:szCs w:val="32"/>
        </w:rPr>
        <w:t>鉴定</w:t>
      </w:r>
      <w:r w:rsidR="003C04BE" w:rsidRPr="00F30E26">
        <w:rPr>
          <w:rFonts w:ascii="仿宋_GB2312" w:eastAsia="仿宋_GB2312" w:hAnsi="华文楷体" w:hint="eastAsia"/>
          <w:color w:val="000000" w:themeColor="text1"/>
          <w:kern w:val="0"/>
          <w:sz w:val="32"/>
          <w:szCs w:val="32"/>
        </w:rPr>
        <w:t>机构</w:t>
      </w:r>
      <w:r w:rsidR="003C04BE" w:rsidRPr="00F30E26">
        <w:rPr>
          <w:rFonts w:ascii="仿宋_GB2312" w:eastAsia="仿宋_GB2312" w:hAnsi="微软雅黑" w:cs="宋体" w:hint="eastAsia"/>
          <w:color w:val="000000" w:themeColor="text1"/>
          <w:kern w:val="0"/>
          <w:sz w:val="32"/>
          <w:szCs w:val="32"/>
        </w:rPr>
        <w:t>严格在</w:t>
      </w:r>
      <w:r w:rsidR="003C04BE" w:rsidRPr="00F30E26">
        <w:rPr>
          <w:rFonts w:ascii="仿宋_GB2312" w:eastAsia="仿宋_GB2312" w:hAnsi="仿宋" w:hint="eastAsia"/>
          <w:color w:val="000000" w:themeColor="text1"/>
          <w:kern w:val="0"/>
          <w:sz w:val="32"/>
          <w:szCs w:val="32"/>
        </w:rPr>
        <w:t>备案的职业（工种）、等级范围内开</w:t>
      </w:r>
      <w:r w:rsidR="003C04BE" w:rsidRPr="00F30E26">
        <w:rPr>
          <w:rFonts w:ascii="仿宋_GB2312" w:eastAsia="仿宋_GB2312" w:hAnsi="仿宋" w:hint="eastAsia"/>
          <w:color w:val="000000" w:themeColor="text1"/>
          <w:kern w:val="0"/>
          <w:sz w:val="32"/>
          <w:szCs w:val="32"/>
        </w:rPr>
        <w:lastRenderedPageBreak/>
        <w:t>展考核鉴定工作，遵守工作规范、程序，公平公正组织实施，保证鉴定质量。</w:t>
      </w:r>
      <w:r w:rsidR="00DC30DA">
        <w:rPr>
          <w:rFonts w:ascii="仿宋_GB2312" w:eastAsia="仿宋_GB2312" w:hAnsi="仿宋" w:hint="eastAsia"/>
          <w:color w:val="000000" w:themeColor="text1"/>
          <w:kern w:val="0"/>
          <w:sz w:val="32"/>
          <w:szCs w:val="32"/>
        </w:rPr>
        <w:t>要</w:t>
      </w:r>
      <w:r w:rsidR="003C04BE" w:rsidRPr="00F30E26">
        <w:rPr>
          <w:rFonts w:ascii="仿宋_GB2312" w:eastAsia="仿宋_GB2312" w:hAnsi="微软雅黑" w:cs="宋体" w:hint="eastAsia"/>
          <w:color w:val="000000" w:themeColor="text1"/>
          <w:kern w:val="0"/>
          <w:sz w:val="32"/>
          <w:szCs w:val="32"/>
        </w:rPr>
        <w:t>建立工作台账，妥善保管文档资料、视频资</w:t>
      </w:r>
      <w:r w:rsidR="00DC30DA">
        <w:rPr>
          <w:rFonts w:ascii="仿宋_GB2312" w:eastAsia="仿宋_GB2312" w:hAnsi="微软雅黑" w:cs="宋体" w:hint="eastAsia"/>
          <w:color w:val="000000" w:themeColor="text1"/>
          <w:kern w:val="0"/>
          <w:sz w:val="32"/>
          <w:szCs w:val="32"/>
        </w:rPr>
        <w:t>料等（确保全程留痕、责任可追溯，保存期三年），主动接受人力资源</w:t>
      </w:r>
      <w:r w:rsidR="003C04BE" w:rsidRPr="00F30E26">
        <w:rPr>
          <w:rFonts w:ascii="仿宋_GB2312" w:eastAsia="仿宋_GB2312" w:hAnsi="微软雅黑" w:cs="宋体" w:hint="eastAsia"/>
          <w:color w:val="000000" w:themeColor="text1"/>
          <w:kern w:val="0"/>
          <w:sz w:val="32"/>
          <w:szCs w:val="32"/>
        </w:rPr>
        <w:t>社会保障部门的监督检查。理论考试考场和操作技能考核考场的网络视频监控设备要实现与人力资源社会保障部门的监控</w:t>
      </w:r>
      <w:r w:rsidR="00DC30DA">
        <w:rPr>
          <w:rFonts w:ascii="仿宋_GB2312" w:eastAsia="仿宋_GB2312" w:hAnsi="微软雅黑" w:cs="宋体" w:hint="eastAsia"/>
          <w:color w:val="000000" w:themeColor="text1"/>
          <w:kern w:val="0"/>
          <w:sz w:val="32"/>
          <w:szCs w:val="32"/>
        </w:rPr>
        <w:t>系统相连接，</w:t>
      </w:r>
      <w:r w:rsidR="003C04BE" w:rsidRPr="00F30E26">
        <w:rPr>
          <w:rFonts w:ascii="仿宋_GB2312" w:eastAsia="仿宋_GB2312" w:hAnsi="微软雅黑" w:cs="宋体" w:hint="eastAsia"/>
          <w:color w:val="000000" w:themeColor="text1"/>
          <w:kern w:val="0"/>
          <w:sz w:val="32"/>
          <w:szCs w:val="32"/>
        </w:rPr>
        <w:t>实时</w:t>
      </w:r>
      <w:r w:rsidR="00DC30DA">
        <w:rPr>
          <w:rFonts w:ascii="仿宋_GB2312" w:eastAsia="仿宋_GB2312" w:hAnsi="微软雅黑" w:cs="宋体" w:hint="eastAsia"/>
          <w:color w:val="000000" w:themeColor="text1"/>
          <w:kern w:val="0"/>
          <w:sz w:val="32"/>
          <w:szCs w:val="32"/>
        </w:rPr>
        <w:t>接受监督</w:t>
      </w:r>
      <w:r w:rsidR="003C04BE" w:rsidRPr="00F30E26">
        <w:rPr>
          <w:rFonts w:ascii="仿宋_GB2312" w:eastAsia="仿宋_GB2312" w:hAnsi="微软雅黑" w:cs="宋体" w:hint="eastAsia"/>
          <w:color w:val="000000" w:themeColor="text1"/>
          <w:kern w:val="0"/>
          <w:sz w:val="32"/>
          <w:szCs w:val="32"/>
        </w:rPr>
        <w:t>。</w:t>
      </w:r>
      <w:r w:rsidR="003C04BE" w:rsidRPr="00F30E26">
        <w:rPr>
          <w:rFonts w:ascii="仿宋_GB2312" w:eastAsia="仿宋_GB2312" w:hAnsi="仿宋" w:hint="eastAsia"/>
          <w:color w:val="000000" w:themeColor="text1"/>
          <w:kern w:val="0"/>
          <w:sz w:val="32"/>
          <w:szCs w:val="32"/>
        </w:rPr>
        <w:t>严格按照</w:t>
      </w:r>
      <w:proofErr w:type="gramStart"/>
      <w:r w:rsidR="003C04BE" w:rsidRPr="00F30E26">
        <w:rPr>
          <w:rFonts w:ascii="仿宋_GB2312" w:eastAsia="仿宋_GB2312" w:hAnsi="仿宋" w:hint="eastAsia"/>
          <w:color w:val="000000" w:themeColor="text1"/>
          <w:kern w:val="0"/>
          <w:sz w:val="32"/>
          <w:szCs w:val="32"/>
        </w:rPr>
        <w:t>省发改</w:t>
      </w:r>
      <w:proofErr w:type="gramEnd"/>
      <w:r w:rsidR="003C04BE" w:rsidRPr="00F30E26">
        <w:rPr>
          <w:rFonts w:ascii="仿宋_GB2312" w:eastAsia="仿宋_GB2312" w:hAnsi="仿宋" w:hint="eastAsia"/>
          <w:color w:val="000000" w:themeColor="text1"/>
          <w:kern w:val="0"/>
          <w:sz w:val="32"/>
          <w:szCs w:val="32"/>
        </w:rPr>
        <w:t>委、省物价部门核定的</w:t>
      </w:r>
      <w:r w:rsidR="00630B19" w:rsidRPr="00F30E26">
        <w:rPr>
          <w:rFonts w:ascii="仿宋_GB2312" w:eastAsia="仿宋_GB2312" w:hAnsi="仿宋" w:hint="eastAsia"/>
          <w:color w:val="000000" w:themeColor="text1"/>
          <w:kern w:val="0"/>
          <w:sz w:val="32"/>
          <w:szCs w:val="32"/>
        </w:rPr>
        <w:t>职业技能考核鉴定</w:t>
      </w:r>
      <w:r w:rsidR="003C04BE" w:rsidRPr="00F30E26">
        <w:rPr>
          <w:rFonts w:ascii="仿宋_GB2312" w:eastAsia="仿宋_GB2312" w:hAnsi="仿宋" w:hint="eastAsia"/>
          <w:color w:val="000000" w:themeColor="text1"/>
          <w:kern w:val="0"/>
          <w:sz w:val="32"/>
          <w:szCs w:val="32"/>
        </w:rPr>
        <w:t>收费标准定执行，主动接受社会监督。</w:t>
      </w:r>
    </w:p>
    <w:p w:rsidR="00CF2553" w:rsidRPr="004A5C53" w:rsidRDefault="004A5C53" w:rsidP="004A5C53">
      <w:pPr>
        <w:widowControl/>
        <w:shd w:val="clear" w:color="auto" w:fill="FFFFFF"/>
        <w:ind w:firstLine="640"/>
        <w:jc w:val="left"/>
        <w:rPr>
          <w:rFonts w:ascii="仿宋_GB2312" w:eastAsia="仿宋_GB2312" w:hAnsi="黑体" w:cs="宋体"/>
          <w:color w:val="000000" w:themeColor="text1"/>
          <w:kern w:val="0"/>
          <w:sz w:val="32"/>
          <w:szCs w:val="32"/>
        </w:rPr>
      </w:pPr>
      <w:r w:rsidRPr="004A5C53">
        <w:rPr>
          <w:rFonts w:ascii="仿宋_GB2312" w:eastAsia="仿宋_GB2312" w:hAnsi="黑体" w:cs="宋体" w:hint="eastAsia"/>
          <w:color w:val="000000" w:themeColor="text1"/>
          <w:kern w:val="0"/>
          <w:sz w:val="32"/>
          <w:szCs w:val="32"/>
        </w:rPr>
        <w:t>（四）</w:t>
      </w:r>
      <w:r w:rsidR="00990AC1">
        <w:rPr>
          <w:rFonts w:ascii="仿宋_GB2312" w:eastAsia="仿宋_GB2312" w:hAnsi="黑体" w:cs="宋体" w:hint="eastAsia"/>
          <w:color w:val="000000" w:themeColor="text1"/>
          <w:kern w:val="0"/>
          <w:sz w:val="32"/>
          <w:szCs w:val="32"/>
        </w:rPr>
        <w:t>各级</w:t>
      </w:r>
      <w:r w:rsidR="00427A59" w:rsidRPr="004A5C53">
        <w:rPr>
          <w:rFonts w:ascii="仿宋_GB2312" w:eastAsia="仿宋_GB2312" w:hint="eastAsia"/>
          <w:sz w:val="32"/>
          <w:szCs w:val="32"/>
        </w:rPr>
        <w:t>人力资源社会保障</w:t>
      </w:r>
      <w:r w:rsidR="00427A59" w:rsidRPr="004A5C53">
        <w:rPr>
          <w:rFonts w:ascii="仿宋_GB2312" w:eastAsia="仿宋_GB2312" w:cs="宋体" w:hint="eastAsia"/>
          <w:kern w:val="0"/>
          <w:sz w:val="32"/>
          <w:szCs w:val="32"/>
        </w:rPr>
        <w:t>部门</w:t>
      </w:r>
      <w:r w:rsidR="00990AC1">
        <w:rPr>
          <w:rFonts w:ascii="仿宋_GB2312" w:eastAsia="仿宋_GB2312" w:cs="宋体" w:hint="eastAsia"/>
          <w:kern w:val="0"/>
          <w:sz w:val="32"/>
          <w:szCs w:val="32"/>
        </w:rPr>
        <w:t>要</w:t>
      </w:r>
      <w:r w:rsidR="00990AC1">
        <w:rPr>
          <w:rFonts w:ascii="仿宋_GB2312" w:eastAsia="仿宋_GB2312" w:cs="宋体"/>
          <w:kern w:val="0"/>
          <w:sz w:val="32"/>
          <w:szCs w:val="32"/>
        </w:rPr>
        <w:t>加强</w:t>
      </w:r>
      <w:r w:rsidR="00427A59" w:rsidRPr="004A5C53">
        <w:rPr>
          <w:rFonts w:ascii="仿宋_GB2312" w:eastAsia="仿宋_GB2312" w:cs="宋体" w:hint="eastAsia"/>
          <w:kern w:val="0"/>
          <w:sz w:val="32"/>
          <w:szCs w:val="32"/>
        </w:rPr>
        <w:t>对</w:t>
      </w:r>
      <w:r w:rsidR="00427A59" w:rsidRPr="004A5C53">
        <w:rPr>
          <w:rFonts w:ascii="仿宋_GB2312" w:eastAsia="仿宋_GB2312" w:hint="eastAsia"/>
          <w:sz w:val="32"/>
          <w:szCs w:val="32"/>
        </w:rPr>
        <w:t>鉴定机构监督</w:t>
      </w:r>
      <w:r w:rsidR="00990AC1">
        <w:rPr>
          <w:rFonts w:ascii="仿宋_GB2312" w:eastAsia="仿宋_GB2312" w:hint="eastAsia"/>
          <w:sz w:val="32"/>
          <w:szCs w:val="32"/>
        </w:rPr>
        <w:t>管理</w:t>
      </w:r>
      <w:r w:rsidR="00427A59" w:rsidRPr="004A5C53">
        <w:rPr>
          <w:rFonts w:ascii="仿宋_GB2312" w:eastAsia="仿宋_GB2312" w:hint="eastAsia"/>
          <w:sz w:val="32"/>
          <w:szCs w:val="32"/>
        </w:rPr>
        <w:t>，</w:t>
      </w:r>
      <w:r w:rsidR="00990AC1">
        <w:rPr>
          <w:rFonts w:ascii="仿宋_GB2312" w:eastAsia="仿宋_GB2312" w:hint="eastAsia"/>
          <w:sz w:val="32"/>
          <w:szCs w:val="32"/>
        </w:rPr>
        <w:t>对</w:t>
      </w:r>
      <w:r w:rsidR="00427A59" w:rsidRPr="004A5C53">
        <w:rPr>
          <w:rFonts w:ascii="仿宋_GB2312" w:eastAsia="仿宋_GB2312" w:hAnsi="微软雅黑" w:hint="eastAsia"/>
          <w:color w:val="000000" w:themeColor="text1"/>
          <w:sz w:val="32"/>
          <w:szCs w:val="32"/>
        </w:rPr>
        <w:t>违反国家有关</w:t>
      </w:r>
      <w:r w:rsidR="00990AC1">
        <w:rPr>
          <w:rFonts w:ascii="仿宋_GB2312" w:eastAsia="仿宋_GB2312" w:hAnsi="微软雅黑" w:hint="eastAsia"/>
          <w:color w:val="000000" w:themeColor="text1"/>
          <w:sz w:val="32"/>
          <w:szCs w:val="32"/>
        </w:rPr>
        <w:t>法律法规</w:t>
      </w:r>
      <w:r w:rsidR="00990AC1">
        <w:rPr>
          <w:rFonts w:ascii="仿宋_GB2312" w:eastAsia="仿宋_GB2312" w:hAnsi="微软雅黑"/>
          <w:color w:val="000000" w:themeColor="text1"/>
          <w:sz w:val="32"/>
          <w:szCs w:val="32"/>
        </w:rPr>
        <w:t>的</w:t>
      </w:r>
      <w:r w:rsidR="00427A59" w:rsidRPr="004A5C53">
        <w:rPr>
          <w:rFonts w:ascii="仿宋_GB2312" w:eastAsia="仿宋_GB2312" w:hAnsi="微软雅黑" w:hint="eastAsia"/>
          <w:color w:val="000000" w:themeColor="text1"/>
          <w:sz w:val="32"/>
          <w:szCs w:val="32"/>
        </w:rPr>
        <w:t>，</w:t>
      </w:r>
      <w:r w:rsidR="00990AC1">
        <w:rPr>
          <w:rFonts w:ascii="仿宋_GB2312" w:eastAsia="仿宋_GB2312" w:hAnsi="微软雅黑" w:hint="eastAsia"/>
          <w:color w:val="000000" w:themeColor="text1"/>
          <w:sz w:val="32"/>
          <w:szCs w:val="32"/>
        </w:rPr>
        <w:t>按规定</w:t>
      </w:r>
      <w:r w:rsidR="00990AC1">
        <w:rPr>
          <w:rFonts w:ascii="仿宋_GB2312" w:eastAsia="仿宋_GB2312" w:hAnsi="微软雅黑"/>
          <w:color w:val="000000" w:themeColor="text1"/>
          <w:sz w:val="32"/>
          <w:szCs w:val="32"/>
        </w:rPr>
        <w:t>严肃处理，</w:t>
      </w:r>
      <w:r w:rsidR="00990AC1">
        <w:rPr>
          <w:rFonts w:ascii="仿宋_GB2312" w:eastAsia="仿宋_GB2312" w:hAnsi="微软雅黑" w:hint="eastAsia"/>
          <w:color w:val="000000" w:themeColor="text1"/>
          <w:sz w:val="32"/>
          <w:szCs w:val="32"/>
        </w:rPr>
        <w:t>并</w:t>
      </w:r>
      <w:r w:rsidR="00CF2553" w:rsidRPr="004A5C53">
        <w:rPr>
          <w:rFonts w:ascii="仿宋_GB2312" w:eastAsia="仿宋_GB2312" w:hAnsi="微软雅黑" w:hint="eastAsia"/>
          <w:color w:val="000000" w:themeColor="text1"/>
          <w:sz w:val="32"/>
          <w:szCs w:val="32"/>
        </w:rPr>
        <w:t>向社会公布。</w:t>
      </w:r>
    </w:p>
    <w:p w:rsidR="00370056" w:rsidRPr="00F30E26" w:rsidRDefault="00370056" w:rsidP="00370056">
      <w:pPr>
        <w:widowControl/>
        <w:shd w:val="clear" w:color="auto" w:fill="FFFFFF"/>
        <w:ind w:firstLine="640"/>
        <w:jc w:val="left"/>
        <w:rPr>
          <w:rFonts w:ascii="微软雅黑" w:eastAsia="微软雅黑" w:hAnsi="微软雅黑" w:cs="宋体"/>
          <w:color w:val="000000" w:themeColor="text1"/>
          <w:kern w:val="0"/>
          <w:sz w:val="24"/>
        </w:rPr>
      </w:pPr>
      <w:r w:rsidRPr="00F30E26">
        <w:rPr>
          <w:rFonts w:ascii="仿宋_GB2312" w:eastAsia="仿宋_GB2312" w:hAnsi="微软雅黑" w:cs="宋体" w:hint="eastAsia"/>
          <w:color w:val="000000" w:themeColor="text1"/>
          <w:kern w:val="0"/>
          <w:sz w:val="32"/>
          <w:szCs w:val="32"/>
          <w:bdr w:val="none" w:sz="0" w:space="0" w:color="auto" w:frame="1"/>
        </w:rPr>
        <w:t>本通知由四川省人力资源和社会保障厅负责解释，自印发之日30日</w:t>
      </w:r>
      <w:r w:rsidRPr="00F30E26">
        <w:rPr>
          <w:rFonts w:ascii="仿宋_GB2312" w:eastAsia="仿宋_GB2312" w:hAnsi="微软雅黑" w:cs="宋体"/>
          <w:color w:val="000000" w:themeColor="text1"/>
          <w:kern w:val="0"/>
          <w:sz w:val="32"/>
          <w:szCs w:val="32"/>
          <w:bdr w:val="none" w:sz="0" w:space="0" w:color="auto" w:frame="1"/>
        </w:rPr>
        <w:t>后</w:t>
      </w:r>
      <w:r w:rsidRPr="00F30E26">
        <w:rPr>
          <w:rFonts w:ascii="仿宋_GB2312" w:eastAsia="仿宋_GB2312" w:hAnsi="微软雅黑" w:cs="宋体" w:hint="eastAsia"/>
          <w:color w:val="000000" w:themeColor="text1"/>
          <w:kern w:val="0"/>
          <w:sz w:val="32"/>
          <w:szCs w:val="32"/>
          <w:bdr w:val="none" w:sz="0" w:space="0" w:color="auto" w:frame="1"/>
        </w:rPr>
        <w:t>实施，有效期5年。</w:t>
      </w:r>
    </w:p>
    <w:p w:rsidR="00FC1609" w:rsidRPr="00F30E26" w:rsidRDefault="00FC1609" w:rsidP="00C9545B">
      <w:pPr>
        <w:spacing w:line="580" w:lineRule="exact"/>
        <w:ind w:firstLineChars="200" w:firstLine="632"/>
        <w:rPr>
          <w:rFonts w:ascii="仿宋_GB2312" w:eastAsia="仿宋_GB2312" w:hAnsi="仿宋"/>
          <w:color w:val="000000" w:themeColor="text1"/>
          <w:kern w:val="0"/>
          <w:sz w:val="32"/>
          <w:szCs w:val="32"/>
        </w:rPr>
      </w:pPr>
    </w:p>
    <w:p w:rsidR="00FC1609" w:rsidRPr="00F30E26" w:rsidRDefault="000A3812" w:rsidP="00990AC1">
      <w:pPr>
        <w:spacing w:line="580" w:lineRule="exact"/>
        <w:ind w:firstLineChars="200" w:firstLine="632"/>
        <w:jc w:val="left"/>
        <w:rPr>
          <w:rFonts w:ascii="仿宋_GB2312" w:eastAsia="仿宋_GB2312" w:hAnsi="仿宋"/>
          <w:color w:val="000000" w:themeColor="text1"/>
          <w:kern w:val="0"/>
          <w:sz w:val="32"/>
          <w:szCs w:val="32"/>
        </w:rPr>
      </w:pPr>
      <w:r w:rsidRPr="00F30E26">
        <w:rPr>
          <w:rFonts w:ascii="仿宋_GB2312" w:eastAsia="仿宋_GB2312" w:hAnsi="仿宋" w:hint="eastAsia"/>
          <w:color w:val="000000" w:themeColor="text1"/>
          <w:kern w:val="0"/>
          <w:sz w:val="32"/>
          <w:szCs w:val="32"/>
        </w:rPr>
        <w:t>附件</w:t>
      </w:r>
      <w:r w:rsidR="00990AC1">
        <w:rPr>
          <w:rFonts w:ascii="仿宋_GB2312" w:eastAsia="仿宋_GB2312" w:hAnsi="仿宋" w:hint="eastAsia"/>
          <w:color w:val="000000" w:themeColor="text1"/>
          <w:kern w:val="0"/>
          <w:sz w:val="32"/>
          <w:szCs w:val="32"/>
        </w:rPr>
        <w:t>：</w:t>
      </w:r>
      <w:r w:rsidRPr="00F30E26">
        <w:rPr>
          <w:rFonts w:ascii="仿宋_GB2312" w:eastAsia="仿宋_GB2312" w:hAnsi="仿宋" w:hint="eastAsia"/>
          <w:color w:val="000000" w:themeColor="text1"/>
          <w:kern w:val="0"/>
          <w:sz w:val="32"/>
          <w:szCs w:val="32"/>
        </w:rPr>
        <w:t>1.</w:t>
      </w:r>
      <w:r w:rsidR="00FC1609" w:rsidRPr="00F30E26">
        <w:rPr>
          <w:rFonts w:ascii="仿宋_GB2312" w:eastAsia="仿宋_GB2312" w:hAnsi="仿宋" w:hint="eastAsia"/>
          <w:color w:val="000000" w:themeColor="text1"/>
          <w:kern w:val="0"/>
          <w:sz w:val="32"/>
          <w:szCs w:val="32"/>
        </w:rPr>
        <w:t>《四川省职业技能考核鉴定机构备案表》</w:t>
      </w:r>
      <w:r w:rsidRPr="00F30E26">
        <w:rPr>
          <w:rFonts w:ascii="仿宋_GB2312" w:eastAsia="仿宋_GB2312" w:hAnsi="仿宋" w:hint="eastAsia"/>
          <w:color w:val="000000" w:themeColor="text1"/>
          <w:kern w:val="0"/>
          <w:sz w:val="32"/>
          <w:szCs w:val="32"/>
        </w:rPr>
        <w:t>；</w:t>
      </w:r>
    </w:p>
    <w:p w:rsidR="000A3812" w:rsidRPr="00F30E26" w:rsidRDefault="000A3812" w:rsidP="00990AC1">
      <w:pPr>
        <w:spacing w:line="580" w:lineRule="exact"/>
        <w:ind w:firstLineChars="500" w:firstLine="1579"/>
        <w:jc w:val="left"/>
        <w:rPr>
          <w:rFonts w:ascii="仿宋_GB2312" w:eastAsia="仿宋_GB2312" w:hAnsi="微软雅黑" w:cs="宋体"/>
          <w:color w:val="000000" w:themeColor="text1"/>
          <w:kern w:val="0"/>
          <w:sz w:val="32"/>
          <w:szCs w:val="32"/>
        </w:rPr>
      </w:pPr>
      <w:r w:rsidRPr="00F30E26">
        <w:rPr>
          <w:rFonts w:ascii="仿宋_GB2312" w:eastAsia="仿宋_GB2312" w:hAnsi="微软雅黑" w:cs="宋体" w:hint="eastAsia"/>
          <w:color w:val="000000" w:themeColor="text1"/>
          <w:kern w:val="0"/>
          <w:sz w:val="32"/>
          <w:szCs w:val="32"/>
        </w:rPr>
        <w:t>2.《</w:t>
      </w:r>
      <w:r w:rsidR="00630B19" w:rsidRPr="00F30E26">
        <w:rPr>
          <w:rFonts w:ascii="仿宋_GB2312" w:eastAsia="仿宋_GB2312" w:hAnsi="微软雅黑" w:cs="宋体" w:hint="eastAsia"/>
          <w:color w:val="000000" w:themeColor="text1"/>
          <w:kern w:val="0"/>
          <w:sz w:val="32"/>
          <w:szCs w:val="32"/>
        </w:rPr>
        <w:t>职业技能考核鉴定</w:t>
      </w:r>
      <w:r w:rsidRPr="00F30E26">
        <w:rPr>
          <w:rFonts w:ascii="仿宋_GB2312" w:eastAsia="仿宋_GB2312" w:hAnsi="微软雅黑" w:cs="宋体" w:hint="eastAsia"/>
          <w:color w:val="000000" w:themeColor="text1"/>
          <w:kern w:val="0"/>
          <w:sz w:val="32"/>
          <w:szCs w:val="32"/>
        </w:rPr>
        <w:t>机构备案流程图（指南）》</w:t>
      </w:r>
      <w:r w:rsidR="00990AC1">
        <w:rPr>
          <w:rFonts w:ascii="仿宋_GB2312" w:eastAsia="仿宋_GB2312" w:hAnsi="微软雅黑" w:cs="宋体" w:hint="eastAsia"/>
          <w:color w:val="000000" w:themeColor="text1"/>
          <w:kern w:val="0"/>
          <w:sz w:val="32"/>
          <w:szCs w:val="32"/>
        </w:rPr>
        <w:t>；</w:t>
      </w:r>
    </w:p>
    <w:p w:rsidR="00B53B34" w:rsidRPr="00990AC1" w:rsidRDefault="00990AC1" w:rsidP="00990AC1">
      <w:pPr>
        <w:spacing w:line="580" w:lineRule="exact"/>
        <w:ind w:firstLineChars="200" w:firstLine="632"/>
        <w:jc w:val="left"/>
        <w:rPr>
          <w:rFonts w:ascii="仿宋_GB2312" w:eastAsia="仿宋_GB2312" w:hAnsi="方正小标宋简体" w:cs="方正小标宋简体"/>
          <w:color w:val="000000" w:themeColor="text1"/>
          <w:spacing w:val="-10"/>
          <w:sz w:val="32"/>
          <w:szCs w:val="32"/>
          <w:lang w:bidi="ar"/>
        </w:rPr>
      </w:pPr>
      <w:r>
        <w:rPr>
          <w:rFonts w:ascii="仿宋_GB2312" w:eastAsia="仿宋_GB2312" w:hAnsi="微软雅黑" w:cs="宋体"/>
          <w:color w:val="000000" w:themeColor="text1"/>
          <w:kern w:val="0"/>
          <w:sz w:val="32"/>
          <w:szCs w:val="32"/>
        </w:rPr>
        <w:t xml:space="preserve">      </w:t>
      </w:r>
      <w:r w:rsidR="00B53B34" w:rsidRPr="00990AC1">
        <w:rPr>
          <w:rFonts w:ascii="仿宋_GB2312" w:eastAsia="仿宋_GB2312" w:hAnsi="微软雅黑" w:cs="宋体" w:hint="eastAsia"/>
          <w:color w:val="000000" w:themeColor="text1"/>
          <w:spacing w:val="-20"/>
          <w:kern w:val="0"/>
          <w:sz w:val="32"/>
          <w:szCs w:val="32"/>
        </w:rPr>
        <w:t>3.</w:t>
      </w:r>
      <w:r w:rsidR="00B53B34" w:rsidRPr="00990AC1">
        <w:rPr>
          <w:rFonts w:ascii="仿宋_GB2312" w:eastAsia="仿宋_GB2312" w:hAnsi="方正小标宋简体" w:cs="方正小标宋简体" w:hint="eastAsia"/>
          <w:color w:val="000000" w:themeColor="text1"/>
          <w:spacing w:val="-20"/>
          <w:sz w:val="32"/>
          <w:szCs w:val="32"/>
          <w:lang w:bidi="ar"/>
        </w:rPr>
        <w:t xml:space="preserve"> </w:t>
      </w:r>
      <w:r w:rsidR="00630B19" w:rsidRPr="00990AC1">
        <w:rPr>
          <w:rFonts w:ascii="仿宋_GB2312" w:eastAsia="仿宋_GB2312" w:hAnsi="方正小标宋简体" w:cs="方正小标宋简体" w:hint="eastAsia"/>
          <w:color w:val="000000" w:themeColor="text1"/>
          <w:spacing w:val="-10"/>
          <w:sz w:val="32"/>
          <w:szCs w:val="32"/>
          <w:lang w:bidi="ar"/>
        </w:rPr>
        <w:t>职业技能考核鉴定</w:t>
      </w:r>
      <w:r w:rsidR="00B53B34" w:rsidRPr="00990AC1">
        <w:rPr>
          <w:rFonts w:ascii="仿宋_GB2312" w:eastAsia="仿宋_GB2312" w:hAnsi="方正小标宋简体" w:cs="方正小标宋简体" w:hint="eastAsia"/>
          <w:color w:val="000000" w:themeColor="text1"/>
          <w:spacing w:val="-10"/>
          <w:sz w:val="32"/>
          <w:szCs w:val="32"/>
          <w:lang w:bidi="ar"/>
        </w:rPr>
        <w:t>机构设立备案办理结果告知书</w:t>
      </w:r>
      <w:r w:rsidRPr="00990AC1">
        <w:rPr>
          <w:rFonts w:ascii="仿宋_GB2312" w:eastAsia="仿宋_GB2312" w:hAnsi="方正小标宋简体" w:cs="方正小标宋简体" w:hint="eastAsia"/>
          <w:color w:val="000000" w:themeColor="text1"/>
          <w:spacing w:val="-10"/>
          <w:sz w:val="32"/>
          <w:szCs w:val="32"/>
          <w:lang w:bidi="ar"/>
        </w:rPr>
        <w:t>。</w:t>
      </w:r>
    </w:p>
    <w:p w:rsidR="00FC1609" w:rsidRPr="00F30E26" w:rsidRDefault="00FC1609" w:rsidP="00C87A92">
      <w:pPr>
        <w:spacing w:line="600" w:lineRule="exact"/>
        <w:jc w:val="center"/>
        <w:rPr>
          <w:rFonts w:ascii="仿宋" w:eastAsia="仿宋" w:hAnsi="仿宋"/>
          <w:color w:val="000000" w:themeColor="text1"/>
          <w:kern w:val="0"/>
          <w:sz w:val="30"/>
          <w:szCs w:val="30"/>
        </w:rPr>
      </w:pPr>
    </w:p>
    <w:p w:rsidR="00FC1609" w:rsidRPr="00F30E26" w:rsidRDefault="00FC1609" w:rsidP="00AA3044">
      <w:pPr>
        <w:spacing w:line="600" w:lineRule="exact"/>
        <w:rPr>
          <w:rFonts w:ascii="仿宋" w:eastAsia="仿宋" w:hAnsi="仿宋" w:hint="eastAsia"/>
          <w:color w:val="000000" w:themeColor="text1"/>
          <w:kern w:val="0"/>
          <w:sz w:val="30"/>
          <w:szCs w:val="30"/>
        </w:rPr>
      </w:pPr>
      <w:bookmarkStart w:id="0" w:name="_GoBack"/>
      <w:bookmarkEnd w:id="0"/>
    </w:p>
    <w:p w:rsidR="00FC1609" w:rsidRPr="00F30E26" w:rsidRDefault="00FC1609" w:rsidP="0063076B">
      <w:pPr>
        <w:wordWrap w:val="0"/>
        <w:spacing w:line="600" w:lineRule="exact"/>
        <w:ind w:right="450"/>
        <w:jc w:val="right"/>
        <w:rPr>
          <w:rFonts w:ascii="仿宋_GB2312" w:eastAsia="仿宋_GB2312" w:hAnsi="微软雅黑" w:cs="宋体"/>
          <w:color w:val="000000" w:themeColor="text1"/>
          <w:kern w:val="0"/>
          <w:sz w:val="32"/>
          <w:szCs w:val="32"/>
        </w:rPr>
      </w:pPr>
      <w:r w:rsidRPr="00F30E26">
        <w:rPr>
          <w:rFonts w:ascii="仿宋_GB2312" w:eastAsia="仿宋_GB2312" w:hAnsi="微软雅黑" w:cs="宋体" w:hint="eastAsia"/>
          <w:color w:val="000000" w:themeColor="text1"/>
          <w:kern w:val="0"/>
          <w:sz w:val="32"/>
          <w:szCs w:val="32"/>
        </w:rPr>
        <w:t>四川省人力资源和社会保障厅</w:t>
      </w:r>
      <w:r w:rsidRPr="00F30E26">
        <w:rPr>
          <w:rFonts w:ascii="仿宋_GB2312" w:eastAsia="仿宋_GB2312" w:hAnsi="微软雅黑" w:cs="宋体"/>
          <w:color w:val="000000" w:themeColor="text1"/>
          <w:kern w:val="0"/>
          <w:sz w:val="32"/>
          <w:szCs w:val="32"/>
        </w:rPr>
        <w:t xml:space="preserve"> </w:t>
      </w:r>
    </w:p>
    <w:p w:rsidR="00FC1609" w:rsidRPr="00F30E26" w:rsidRDefault="00FC1609" w:rsidP="005644FD">
      <w:pPr>
        <w:wordWrap w:val="0"/>
        <w:spacing w:line="600" w:lineRule="exact"/>
        <w:ind w:right="600" w:firstLineChars="1800" w:firstLine="5686"/>
        <w:rPr>
          <w:rFonts w:ascii="仿宋_GB2312" w:eastAsia="仿宋_GB2312" w:hAnsi="微软雅黑" w:cs="宋体"/>
          <w:color w:val="000000" w:themeColor="text1"/>
          <w:kern w:val="0"/>
          <w:sz w:val="32"/>
          <w:szCs w:val="32"/>
        </w:rPr>
      </w:pPr>
      <w:r w:rsidRPr="00F30E26">
        <w:rPr>
          <w:rFonts w:ascii="仿宋_GB2312" w:eastAsia="仿宋_GB2312" w:hAnsi="微软雅黑" w:cs="宋体"/>
          <w:color w:val="000000" w:themeColor="text1"/>
          <w:kern w:val="0"/>
          <w:sz w:val="32"/>
          <w:szCs w:val="32"/>
        </w:rPr>
        <w:t>2020</w:t>
      </w:r>
      <w:r w:rsidRPr="00F30E26">
        <w:rPr>
          <w:rFonts w:ascii="仿宋_GB2312" w:eastAsia="仿宋_GB2312" w:hAnsi="微软雅黑" w:cs="宋体" w:hint="eastAsia"/>
          <w:color w:val="000000" w:themeColor="text1"/>
          <w:kern w:val="0"/>
          <w:sz w:val="32"/>
          <w:szCs w:val="32"/>
        </w:rPr>
        <w:t>年</w:t>
      </w:r>
      <w:r w:rsidRPr="00F30E26">
        <w:rPr>
          <w:rFonts w:ascii="仿宋_GB2312" w:eastAsia="仿宋_GB2312" w:hAnsi="微软雅黑" w:cs="宋体"/>
          <w:color w:val="000000" w:themeColor="text1"/>
          <w:kern w:val="0"/>
          <w:sz w:val="32"/>
          <w:szCs w:val="32"/>
        </w:rPr>
        <w:t xml:space="preserve">  </w:t>
      </w:r>
      <w:r w:rsidRPr="00F30E26">
        <w:rPr>
          <w:rFonts w:ascii="仿宋_GB2312" w:eastAsia="仿宋_GB2312" w:hAnsi="微软雅黑" w:cs="宋体" w:hint="eastAsia"/>
          <w:color w:val="000000" w:themeColor="text1"/>
          <w:kern w:val="0"/>
          <w:sz w:val="32"/>
          <w:szCs w:val="32"/>
        </w:rPr>
        <w:t>月</w:t>
      </w:r>
      <w:r w:rsidRPr="00F30E26">
        <w:rPr>
          <w:rFonts w:ascii="仿宋_GB2312" w:eastAsia="仿宋_GB2312" w:hAnsi="微软雅黑" w:cs="宋体"/>
          <w:color w:val="000000" w:themeColor="text1"/>
          <w:kern w:val="0"/>
          <w:sz w:val="32"/>
          <w:szCs w:val="32"/>
        </w:rPr>
        <w:t xml:space="preserve">   </w:t>
      </w:r>
      <w:r w:rsidRPr="00F30E26">
        <w:rPr>
          <w:rFonts w:ascii="仿宋_GB2312" w:eastAsia="仿宋_GB2312" w:hAnsi="微软雅黑" w:cs="宋体" w:hint="eastAsia"/>
          <w:color w:val="000000" w:themeColor="text1"/>
          <w:kern w:val="0"/>
          <w:sz w:val="32"/>
          <w:szCs w:val="32"/>
        </w:rPr>
        <w:t>日</w:t>
      </w:r>
    </w:p>
    <w:p w:rsidR="00FC1609" w:rsidRPr="00F30E26" w:rsidRDefault="00FC1609" w:rsidP="00990AC1">
      <w:pPr>
        <w:wordWrap w:val="0"/>
        <w:spacing w:line="600" w:lineRule="exact"/>
        <w:ind w:right="600"/>
        <w:rPr>
          <w:rFonts w:ascii="仿宋_GB2312" w:eastAsia="仿宋_GB2312" w:hAnsi="微软雅黑" w:cs="宋体"/>
          <w:color w:val="000000" w:themeColor="text1"/>
          <w:kern w:val="0"/>
          <w:sz w:val="32"/>
          <w:szCs w:val="32"/>
        </w:rPr>
      </w:pPr>
    </w:p>
    <w:p w:rsidR="00FC1609" w:rsidRPr="00990AC1" w:rsidRDefault="001C1B61" w:rsidP="00990AC1">
      <w:pPr>
        <w:adjustRightInd w:val="0"/>
        <w:snapToGrid w:val="0"/>
        <w:spacing w:line="536" w:lineRule="exact"/>
        <w:rPr>
          <w:rFonts w:ascii="仿宋_GB2312" w:eastAsia="仿宋_GB2312" w:hAnsi="仿宋"/>
          <w:color w:val="000000" w:themeColor="text1"/>
          <w:kern w:val="0"/>
          <w:sz w:val="32"/>
          <w:szCs w:val="32"/>
        </w:rPr>
      </w:pPr>
      <w:r w:rsidRPr="00F30E26">
        <w:rPr>
          <w:rFonts w:ascii="仿宋_GB2312" w:eastAsia="仿宋_GB2312" w:hAnsi="仿宋" w:hint="eastAsia"/>
          <w:color w:val="000000" w:themeColor="text1"/>
          <w:kern w:val="0"/>
          <w:sz w:val="32"/>
          <w:szCs w:val="32"/>
        </w:rPr>
        <w:t>抄送</w:t>
      </w:r>
      <w:r w:rsidRPr="00F30E26">
        <w:rPr>
          <w:rFonts w:ascii="仿宋_GB2312" w:eastAsia="仿宋_GB2312" w:hAnsi="仿宋"/>
          <w:color w:val="000000" w:themeColor="text1"/>
          <w:kern w:val="0"/>
          <w:sz w:val="32"/>
          <w:szCs w:val="32"/>
        </w:rPr>
        <w:t>：</w:t>
      </w:r>
      <w:r w:rsidRPr="00F30E26">
        <w:rPr>
          <w:rFonts w:ascii="仿宋_GB2312" w:eastAsia="仿宋_GB2312" w:hAnsi="仿宋" w:hint="eastAsia"/>
          <w:color w:val="000000" w:themeColor="text1"/>
          <w:kern w:val="0"/>
          <w:sz w:val="32"/>
          <w:szCs w:val="32"/>
        </w:rPr>
        <w:t>各有关职业技能考核鉴定机构。</w:t>
      </w:r>
    </w:p>
    <w:p w:rsidR="000A3812" w:rsidRPr="00F30E26" w:rsidRDefault="00FC1609" w:rsidP="000A3812">
      <w:pPr>
        <w:spacing w:line="540" w:lineRule="exact"/>
        <w:rPr>
          <w:rFonts w:ascii="黑体" w:eastAsia="黑体" w:hAnsi="黑体" w:cs="黑体"/>
          <w:color w:val="000000" w:themeColor="text1"/>
          <w:sz w:val="32"/>
          <w:szCs w:val="32"/>
          <w:lang w:bidi="ar"/>
        </w:rPr>
      </w:pPr>
      <w:r w:rsidRPr="00F30E26">
        <w:rPr>
          <w:rFonts w:ascii="仿宋_GB2312" w:eastAsia="仿宋_GB2312" w:hAnsi="微软雅黑" w:cs="宋体"/>
          <w:color w:val="000000" w:themeColor="text1"/>
          <w:kern w:val="0"/>
          <w:sz w:val="32"/>
          <w:szCs w:val="32"/>
        </w:rPr>
        <w:br w:type="page"/>
      </w:r>
      <w:r w:rsidR="000A3812" w:rsidRPr="00F30E26">
        <w:rPr>
          <w:rFonts w:ascii="黑体" w:eastAsia="黑体" w:hAnsi="黑体" w:cs="黑体" w:hint="eastAsia"/>
          <w:color w:val="000000" w:themeColor="text1"/>
          <w:sz w:val="32"/>
          <w:szCs w:val="32"/>
          <w:lang w:bidi="ar"/>
        </w:rPr>
        <w:lastRenderedPageBreak/>
        <w:t>附件1-1</w:t>
      </w:r>
    </w:p>
    <w:p w:rsidR="000A3812" w:rsidRPr="00F30E26" w:rsidRDefault="000A3812" w:rsidP="000A3812">
      <w:pPr>
        <w:spacing w:line="540" w:lineRule="exact"/>
        <w:rPr>
          <w:rFonts w:ascii="黑体" w:eastAsia="黑体" w:hAnsi="黑体" w:cs="黑体"/>
          <w:color w:val="000000" w:themeColor="text1"/>
          <w:sz w:val="32"/>
          <w:szCs w:val="32"/>
          <w:lang w:bidi="ar"/>
        </w:rPr>
      </w:pPr>
    </w:p>
    <w:p w:rsidR="000A3812" w:rsidRPr="00F30E26" w:rsidRDefault="000A3812" w:rsidP="000A3812">
      <w:pPr>
        <w:spacing w:line="540" w:lineRule="exact"/>
        <w:rPr>
          <w:rFonts w:ascii="黑体" w:eastAsia="黑体" w:hAnsi="黑体" w:cs="黑体"/>
          <w:color w:val="000000" w:themeColor="text1"/>
          <w:sz w:val="32"/>
          <w:szCs w:val="32"/>
          <w:lang w:bidi="ar"/>
        </w:rPr>
      </w:pPr>
    </w:p>
    <w:p w:rsidR="000A3812" w:rsidRPr="00F30E26" w:rsidRDefault="000A3812" w:rsidP="000A3812">
      <w:pPr>
        <w:spacing w:line="540" w:lineRule="exact"/>
        <w:rPr>
          <w:rFonts w:ascii="黑体" w:eastAsia="黑体" w:hAnsi="黑体" w:cs="黑体"/>
          <w:color w:val="000000" w:themeColor="text1"/>
          <w:sz w:val="32"/>
          <w:szCs w:val="32"/>
          <w:lang w:bidi="ar"/>
        </w:rPr>
      </w:pPr>
    </w:p>
    <w:p w:rsidR="000A3812" w:rsidRPr="00F30E26" w:rsidRDefault="000A3812" w:rsidP="000A3812">
      <w:pPr>
        <w:spacing w:line="360" w:lineRule="auto"/>
        <w:ind w:firstLine="57"/>
        <w:jc w:val="center"/>
        <w:rPr>
          <w:rFonts w:eastAsia="黑体"/>
          <w:color w:val="000000" w:themeColor="text1"/>
          <w:sz w:val="44"/>
        </w:rPr>
      </w:pPr>
      <w:r w:rsidRPr="00F30E26">
        <w:rPr>
          <w:rFonts w:eastAsia="黑体" w:cs="黑体" w:hint="eastAsia"/>
          <w:color w:val="000000" w:themeColor="text1"/>
          <w:sz w:val="44"/>
          <w:lang w:bidi="ar"/>
        </w:rPr>
        <w:t>四川省</w:t>
      </w:r>
      <w:r w:rsidR="00630B19" w:rsidRPr="00F30E26">
        <w:rPr>
          <w:rFonts w:eastAsia="黑体" w:cs="黑体" w:hint="eastAsia"/>
          <w:color w:val="000000" w:themeColor="text1"/>
          <w:sz w:val="44"/>
          <w:lang w:bidi="ar"/>
        </w:rPr>
        <w:t>职业技能考核鉴定</w:t>
      </w:r>
      <w:r w:rsidRPr="00F30E26">
        <w:rPr>
          <w:rFonts w:eastAsia="黑体" w:cs="黑体" w:hint="eastAsia"/>
          <w:color w:val="000000" w:themeColor="text1"/>
          <w:sz w:val="44"/>
          <w:lang w:bidi="ar"/>
        </w:rPr>
        <w:t>机构备案表</w:t>
      </w:r>
    </w:p>
    <w:p w:rsidR="000A3812" w:rsidRPr="00F30E26" w:rsidRDefault="000A3812" w:rsidP="000A3812">
      <w:pPr>
        <w:spacing w:line="360" w:lineRule="auto"/>
        <w:rPr>
          <w:color w:val="000000" w:themeColor="text1"/>
        </w:rPr>
      </w:pPr>
    </w:p>
    <w:p w:rsidR="000A3812" w:rsidRPr="00F30E26" w:rsidRDefault="000A3812" w:rsidP="000A3812">
      <w:pPr>
        <w:spacing w:line="360" w:lineRule="auto"/>
        <w:rPr>
          <w:color w:val="000000" w:themeColor="text1"/>
        </w:rPr>
      </w:pPr>
    </w:p>
    <w:p w:rsidR="000A3812" w:rsidRPr="00F30E26" w:rsidRDefault="000A3812" w:rsidP="000A3812">
      <w:pPr>
        <w:spacing w:line="360" w:lineRule="auto"/>
        <w:ind w:firstLineChars="117" w:firstLine="370"/>
        <w:rPr>
          <w:color w:val="000000" w:themeColor="text1"/>
          <w:u w:val="single"/>
        </w:rPr>
      </w:pPr>
      <w:r w:rsidRPr="00F30E26">
        <w:rPr>
          <w:rFonts w:eastAsia="仿宋_GB2312" w:cs="仿宋_GB2312" w:hint="eastAsia"/>
          <w:color w:val="000000" w:themeColor="text1"/>
          <w:sz w:val="32"/>
          <w:szCs w:val="32"/>
          <w:lang w:bidi="ar"/>
        </w:rPr>
        <w:t>申请单位（全称）：</w:t>
      </w:r>
      <w:r w:rsidRPr="00F30E26">
        <w:rPr>
          <w:rFonts w:eastAsia="仿宋_GB2312"/>
          <w:color w:val="000000" w:themeColor="text1"/>
          <w:sz w:val="32"/>
          <w:szCs w:val="32"/>
          <w:u w:val="single"/>
          <w:lang w:bidi="ar"/>
        </w:rPr>
        <w:t xml:space="preserve">                                     </w:t>
      </w:r>
    </w:p>
    <w:p w:rsidR="000A3812" w:rsidRPr="00F30E26" w:rsidRDefault="000A3812" w:rsidP="000A3812">
      <w:pPr>
        <w:spacing w:line="360" w:lineRule="auto"/>
        <w:ind w:firstLineChars="117" w:firstLine="370"/>
        <w:rPr>
          <w:color w:val="000000" w:themeColor="text1"/>
          <w:u w:val="single"/>
        </w:rPr>
      </w:pPr>
      <w:r w:rsidRPr="00F30E26">
        <w:rPr>
          <w:rFonts w:eastAsia="仿宋_GB2312" w:cs="仿宋_GB2312" w:hint="eastAsia"/>
          <w:color w:val="000000" w:themeColor="text1"/>
          <w:sz w:val="32"/>
          <w:szCs w:val="32"/>
          <w:lang w:bidi="ar"/>
        </w:rPr>
        <w:t>统一社会信用代码：</w:t>
      </w:r>
      <w:r w:rsidRPr="00F30E26">
        <w:rPr>
          <w:rFonts w:eastAsia="仿宋_GB2312"/>
          <w:color w:val="000000" w:themeColor="text1"/>
          <w:sz w:val="32"/>
          <w:szCs w:val="32"/>
          <w:u w:val="single"/>
          <w:lang w:bidi="ar"/>
        </w:rPr>
        <w:t xml:space="preserve">                                    </w:t>
      </w:r>
    </w:p>
    <w:p w:rsidR="000A3812" w:rsidRPr="00F30E26" w:rsidRDefault="000A3812" w:rsidP="000A3812">
      <w:pPr>
        <w:spacing w:line="360" w:lineRule="auto"/>
        <w:ind w:firstLineChars="117" w:firstLine="370"/>
        <w:rPr>
          <w:color w:val="000000" w:themeColor="text1"/>
          <w:u w:val="single"/>
        </w:rPr>
      </w:pPr>
      <w:r w:rsidRPr="00F30E26">
        <w:rPr>
          <w:rFonts w:eastAsia="仿宋_GB2312" w:cs="仿宋_GB2312" w:hint="eastAsia"/>
          <w:color w:val="000000" w:themeColor="text1"/>
          <w:sz w:val="32"/>
          <w:szCs w:val="32"/>
          <w:lang w:bidi="ar"/>
        </w:rPr>
        <w:t>申请单位法人代表：</w:t>
      </w:r>
      <w:r w:rsidRPr="00F30E26">
        <w:rPr>
          <w:rFonts w:eastAsia="仿宋_GB2312"/>
          <w:color w:val="000000" w:themeColor="text1"/>
          <w:sz w:val="32"/>
          <w:szCs w:val="32"/>
          <w:u w:val="single"/>
          <w:lang w:bidi="ar"/>
        </w:rPr>
        <w:t xml:space="preserve">                                    </w:t>
      </w:r>
    </w:p>
    <w:p w:rsidR="000A3812" w:rsidRPr="00F30E26" w:rsidRDefault="000A3812" w:rsidP="000A3812">
      <w:pPr>
        <w:spacing w:line="360" w:lineRule="auto"/>
        <w:ind w:firstLineChars="117" w:firstLine="323"/>
        <w:rPr>
          <w:color w:val="000000" w:themeColor="text1"/>
          <w:u w:val="single"/>
        </w:rPr>
      </w:pPr>
      <w:r w:rsidRPr="00F30E26">
        <w:rPr>
          <w:rFonts w:eastAsia="仿宋_GB2312" w:cs="仿宋_GB2312" w:hint="eastAsia"/>
          <w:color w:val="000000" w:themeColor="text1"/>
          <w:sz w:val="28"/>
          <w:szCs w:val="28"/>
          <w:lang w:bidi="ar"/>
        </w:rPr>
        <w:t>营业执照</w:t>
      </w:r>
      <w:r w:rsidRPr="00F30E26">
        <w:rPr>
          <w:rFonts w:eastAsia="仿宋_GB2312"/>
          <w:color w:val="000000" w:themeColor="text1"/>
          <w:sz w:val="28"/>
          <w:szCs w:val="28"/>
          <w:lang w:bidi="ar"/>
        </w:rPr>
        <w:t>/</w:t>
      </w:r>
      <w:r w:rsidRPr="00F30E26">
        <w:rPr>
          <w:rFonts w:eastAsia="仿宋_GB2312" w:cs="仿宋_GB2312" w:hint="eastAsia"/>
          <w:color w:val="000000" w:themeColor="text1"/>
          <w:sz w:val="28"/>
          <w:szCs w:val="28"/>
          <w:lang w:bidi="ar"/>
        </w:rPr>
        <w:t>登记证书号码</w:t>
      </w:r>
      <w:r w:rsidRPr="00F30E26">
        <w:rPr>
          <w:rFonts w:eastAsia="仿宋_GB2312" w:cs="仿宋_GB2312" w:hint="eastAsia"/>
          <w:color w:val="000000" w:themeColor="text1"/>
          <w:sz w:val="32"/>
          <w:szCs w:val="32"/>
          <w:lang w:bidi="ar"/>
        </w:rPr>
        <w:t>：</w:t>
      </w:r>
      <w:r w:rsidRPr="00F30E26">
        <w:rPr>
          <w:rFonts w:eastAsia="仿宋_GB2312"/>
          <w:color w:val="000000" w:themeColor="text1"/>
          <w:sz w:val="32"/>
          <w:szCs w:val="32"/>
          <w:u w:val="single"/>
          <w:lang w:bidi="ar"/>
        </w:rPr>
        <w:t xml:space="preserve">                                  </w:t>
      </w:r>
    </w:p>
    <w:p w:rsidR="000A3812" w:rsidRPr="00F30E26" w:rsidRDefault="000A3812" w:rsidP="000A3812">
      <w:pPr>
        <w:spacing w:line="360" w:lineRule="auto"/>
        <w:ind w:firstLineChars="117" w:firstLine="370"/>
        <w:rPr>
          <w:color w:val="000000" w:themeColor="text1"/>
          <w:u w:val="single"/>
        </w:rPr>
      </w:pPr>
      <w:r w:rsidRPr="00F30E26">
        <w:rPr>
          <w:rFonts w:eastAsia="仿宋_GB2312" w:cs="仿宋_GB2312" w:hint="eastAsia"/>
          <w:color w:val="000000" w:themeColor="text1"/>
          <w:sz w:val="32"/>
          <w:szCs w:val="32"/>
          <w:lang w:bidi="ar"/>
        </w:rPr>
        <w:t>地</w:t>
      </w:r>
      <w:r w:rsidRPr="00F30E26">
        <w:rPr>
          <w:rFonts w:eastAsia="仿宋_GB2312"/>
          <w:color w:val="000000" w:themeColor="text1"/>
          <w:sz w:val="32"/>
          <w:szCs w:val="32"/>
          <w:lang w:bidi="ar"/>
        </w:rPr>
        <w:t xml:space="preserve">          </w:t>
      </w:r>
      <w:r w:rsidRPr="00F30E26">
        <w:rPr>
          <w:rFonts w:eastAsia="仿宋_GB2312" w:cs="仿宋_GB2312" w:hint="eastAsia"/>
          <w:color w:val="000000" w:themeColor="text1"/>
          <w:sz w:val="32"/>
          <w:szCs w:val="32"/>
          <w:lang w:bidi="ar"/>
        </w:rPr>
        <w:t>址：</w:t>
      </w:r>
      <w:r w:rsidRPr="00F30E26">
        <w:rPr>
          <w:rFonts w:eastAsia="仿宋_GB2312"/>
          <w:color w:val="000000" w:themeColor="text1"/>
          <w:sz w:val="32"/>
          <w:szCs w:val="32"/>
          <w:u w:val="single"/>
          <w:lang w:bidi="ar"/>
        </w:rPr>
        <w:t xml:space="preserve">                                      </w:t>
      </w:r>
    </w:p>
    <w:p w:rsidR="000A3812" w:rsidRPr="00F30E26" w:rsidRDefault="000A3812" w:rsidP="000A3812">
      <w:pPr>
        <w:spacing w:line="360" w:lineRule="auto"/>
        <w:ind w:firstLineChars="117" w:firstLine="370"/>
        <w:rPr>
          <w:color w:val="000000" w:themeColor="text1"/>
        </w:rPr>
      </w:pPr>
      <w:r w:rsidRPr="00F30E26">
        <w:rPr>
          <w:rFonts w:eastAsia="仿宋_GB2312" w:cs="仿宋_GB2312" w:hint="eastAsia"/>
          <w:color w:val="000000" w:themeColor="text1"/>
          <w:sz w:val="32"/>
          <w:szCs w:val="32"/>
          <w:lang w:bidi="ar"/>
        </w:rPr>
        <w:t>电</w:t>
      </w:r>
      <w:r w:rsidRPr="00F30E26">
        <w:rPr>
          <w:rFonts w:eastAsia="仿宋_GB2312"/>
          <w:color w:val="000000" w:themeColor="text1"/>
          <w:sz w:val="32"/>
          <w:szCs w:val="32"/>
          <w:lang w:bidi="ar"/>
        </w:rPr>
        <w:t xml:space="preserve">          </w:t>
      </w:r>
      <w:r w:rsidRPr="00F30E26">
        <w:rPr>
          <w:rFonts w:eastAsia="仿宋_GB2312" w:cs="仿宋_GB2312" w:hint="eastAsia"/>
          <w:color w:val="000000" w:themeColor="text1"/>
          <w:sz w:val="32"/>
          <w:szCs w:val="32"/>
          <w:lang w:bidi="ar"/>
        </w:rPr>
        <w:t>话：</w:t>
      </w:r>
      <w:r w:rsidRPr="00F30E26">
        <w:rPr>
          <w:rFonts w:eastAsia="仿宋_GB2312"/>
          <w:color w:val="000000" w:themeColor="text1"/>
          <w:sz w:val="32"/>
          <w:szCs w:val="32"/>
          <w:u w:val="single"/>
          <w:lang w:bidi="ar"/>
        </w:rPr>
        <w:t xml:space="preserve">                                      </w:t>
      </w:r>
    </w:p>
    <w:p w:rsidR="000A3812" w:rsidRPr="00F30E26" w:rsidRDefault="000A3812" w:rsidP="000A3812">
      <w:pPr>
        <w:spacing w:line="360" w:lineRule="auto"/>
        <w:rPr>
          <w:color w:val="000000" w:themeColor="text1"/>
        </w:rPr>
      </w:pPr>
    </w:p>
    <w:p w:rsidR="000A3812" w:rsidRPr="00F30E26" w:rsidRDefault="000A3812" w:rsidP="000A3812">
      <w:pPr>
        <w:spacing w:line="360" w:lineRule="auto"/>
        <w:rPr>
          <w:color w:val="000000" w:themeColor="text1"/>
        </w:rPr>
      </w:pPr>
    </w:p>
    <w:p w:rsidR="000A3812" w:rsidRPr="00F30E26" w:rsidRDefault="000A3812" w:rsidP="000A3812">
      <w:pPr>
        <w:jc w:val="center"/>
        <w:rPr>
          <w:rFonts w:ascii="楷体_GB2312" w:eastAsia="楷体_GB2312" w:cs="楷体_GB2312"/>
          <w:color w:val="000000" w:themeColor="text1"/>
          <w:sz w:val="36"/>
          <w:szCs w:val="36"/>
        </w:rPr>
      </w:pPr>
      <w:r w:rsidRPr="00F30E26">
        <w:rPr>
          <w:rFonts w:ascii="楷体_GB2312" w:eastAsia="楷体_GB2312" w:cs="楷体_GB2312" w:hint="eastAsia"/>
          <w:color w:val="000000" w:themeColor="text1"/>
          <w:sz w:val="36"/>
          <w:szCs w:val="36"/>
          <w:lang w:bidi="ar"/>
        </w:rPr>
        <w:t>四川省人力资源和社会保障厅制</w:t>
      </w:r>
    </w:p>
    <w:p w:rsidR="000A3812" w:rsidRPr="00F30E26" w:rsidRDefault="000A3812" w:rsidP="000A3812">
      <w:pPr>
        <w:jc w:val="center"/>
        <w:rPr>
          <w:rFonts w:ascii="楷体_GB2312" w:eastAsia="楷体_GB2312" w:cs="楷体_GB2312"/>
          <w:color w:val="000000" w:themeColor="text1"/>
          <w:sz w:val="36"/>
          <w:szCs w:val="36"/>
          <w:lang w:bidi="ar"/>
        </w:rPr>
      </w:pPr>
      <w:r w:rsidRPr="00F30E26">
        <w:rPr>
          <w:rFonts w:ascii="楷体_GB2312" w:eastAsia="楷体_GB2312" w:cs="楷体_GB2312" w:hint="eastAsia"/>
          <w:color w:val="000000" w:themeColor="text1"/>
          <w:sz w:val="36"/>
          <w:szCs w:val="36"/>
          <w:lang w:bidi="ar"/>
        </w:rPr>
        <w:t>申 报 日 期：       年      月     日</w:t>
      </w:r>
    </w:p>
    <w:p w:rsidR="00B53B34" w:rsidRPr="00F30E26" w:rsidRDefault="00B53B34" w:rsidP="000A3812">
      <w:pPr>
        <w:jc w:val="center"/>
        <w:rPr>
          <w:rFonts w:ascii="楷体_GB2312" w:eastAsia="楷体_GB2312" w:hAnsi="微软雅黑"/>
          <w:color w:val="000000" w:themeColor="text1"/>
          <w:sz w:val="44"/>
          <w:szCs w:val="44"/>
        </w:rPr>
      </w:pPr>
      <w:r w:rsidRPr="00F30E26">
        <w:rPr>
          <w:rFonts w:ascii="楷体_GB2312" w:eastAsia="楷体_GB2312" w:hAnsi="微软雅黑" w:hint="eastAsia"/>
          <w:color w:val="000000" w:themeColor="text1"/>
          <w:sz w:val="44"/>
          <w:szCs w:val="44"/>
        </w:rPr>
        <w:lastRenderedPageBreak/>
        <w:t>填报说明</w:t>
      </w:r>
    </w:p>
    <w:p w:rsidR="00B53B34" w:rsidRPr="00F30E26" w:rsidRDefault="00B53B34" w:rsidP="000A3812">
      <w:pPr>
        <w:jc w:val="center"/>
        <w:rPr>
          <w:rFonts w:ascii="仿宋_GB2312" w:eastAsia="仿宋_GB2312" w:hAnsi="微软雅黑"/>
          <w:color w:val="000000" w:themeColor="text1"/>
          <w:sz w:val="30"/>
          <w:szCs w:val="30"/>
        </w:rPr>
      </w:pPr>
    </w:p>
    <w:p w:rsidR="000A3812" w:rsidRPr="00F30E26" w:rsidRDefault="00B53B34" w:rsidP="007570BB">
      <w:pPr>
        <w:spacing w:line="580" w:lineRule="exact"/>
        <w:ind w:firstLineChars="200" w:firstLine="632"/>
        <w:jc w:val="left"/>
        <w:rPr>
          <w:rFonts w:ascii="仿宋_GB2312" w:eastAsia="仿宋_GB2312" w:cs="楷体_GB2312"/>
          <w:color w:val="000000" w:themeColor="text1"/>
          <w:sz w:val="32"/>
          <w:szCs w:val="32"/>
          <w:lang w:bidi="ar"/>
        </w:rPr>
      </w:pPr>
      <w:r w:rsidRPr="00F30E26">
        <w:rPr>
          <w:rFonts w:ascii="仿宋_GB2312" w:eastAsia="仿宋_GB2312" w:hAnsi="微软雅黑" w:hint="eastAsia"/>
          <w:color w:val="000000" w:themeColor="text1"/>
          <w:sz w:val="32"/>
          <w:szCs w:val="32"/>
        </w:rPr>
        <w:t>表内包含</w:t>
      </w:r>
      <w:r w:rsidR="007570BB" w:rsidRPr="00F30E26">
        <w:rPr>
          <w:rFonts w:ascii="仿宋_GB2312" w:eastAsia="仿宋_GB2312" w:hAnsi="微软雅黑" w:hint="eastAsia"/>
          <w:color w:val="000000" w:themeColor="text1"/>
          <w:sz w:val="32"/>
          <w:szCs w:val="32"/>
        </w:rPr>
        <w:t>的以下信息须按照《</w:t>
      </w:r>
      <w:r w:rsidR="00630B19" w:rsidRPr="00F30E26">
        <w:rPr>
          <w:rFonts w:ascii="仿宋_GB2312" w:eastAsia="仿宋_GB2312" w:hAnsi="微软雅黑" w:hint="eastAsia"/>
          <w:color w:val="000000" w:themeColor="text1"/>
          <w:sz w:val="32"/>
          <w:szCs w:val="32"/>
        </w:rPr>
        <w:t>职业技能考核鉴定</w:t>
      </w:r>
      <w:r w:rsidR="007570BB" w:rsidRPr="00F30E26">
        <w:rPr>
          <w:rFonts w:ascii="仿宋_GB2312" w:eastAsia="仿宋_GB2312" w:hAnsi="微软雅黑" w:hint="eastAsia"/>
          <w:color w:val="000000" w:themeColor="text1"/>
          <w:sz w:val="32"/>
          <w:szCs w:val="32"/>
        </w:rPr>
        <w:t>规定》《国家职业（工种）标准》对应要求填写，包含</w:t>
      </w:r>
      <w:r w:rsidRPr="00F30E26">
        <w:rPr>
          <w:rFonts w:ascii="仿宋_GB2312" w:eastAsia="仿宋_GB2312" w:hAnsi="微软雅黑" w:hint="eastAsia"/>
          <w:color w:val="000000" w:themeColor="text1"/>
          <w:sz w:val="32"/>
          <w:szCs w:val="32"/>
        </w:rPr>
        <w:t>：</w:t>
      </w:r>
      <w:r w:rsidR="007570BB" w:rsidRPr="00F30E26">
        <w:rPr>
          <w:rFonts w:ascii="仿宋_GB2312" w:eastAsia="仿宋_GB2312" w:cs="楷体_GB2312" w:hint="eastAsia"/>
          <w:color w:val="000000" w:themeColor="text1"/>
          <w:sz w:val="32"/>
          <w:szCs w:val="32"/>
          <w:lang w:bidi="ar"/>
        </w:rPr>
        <w:t xml:space="preserve"> </w:t>
      </w:r>
    </w:p>
    <w:p w:rsidR="00B53B34" w:rsidRPr="00F30E26" w:rsidRDefault="00B53B34" w:rsidP="007570BB">
      <w:pPr>
        <w:shd w:val="clear" w:color="auto" w:fill="FFFFFF"/>
        <w:autoSpaceDE w:val="0"/>
        <w:adjustRightInd w:val="0"/>
        <w:snapToGrid w:val="0"/>
        <w:spacing w:line="580" w:lineRule="exact"/>
        <w:ind w:firstLineChars="200" w:firstLine="632"/>
        <w:jc w:val="left"/>
        <w:rPr>
          <w:rFonts w:ascii="仿宋_GB2312" w:eastAsia="仿宋_GB2312" w:hAnsi="仿宋"/>
          <w:color w:val="000000" w:themeColor="text1"/>
          <w:kern w:val="0"/>
          <w:sz w:val="32"/>
          <w:szCs w:val="32"/>
        </w:rPr>
      </w:pPr>
      <w:r w:rsidRPr="00F30E26">
        <w:rPr>
          <w:rFonts w:ascii="仿宋_GB2312" w:eastAsia="仿宋_GB2312" w:hAnsi="仿宋" w:hint="eastAsia"/>
          <w:color w:val="000000" w:themeColor="text1"/>
          <w:kern w:val="0"/>
          <w:sz w:val="32"/>
          <w:szCs w:val="32"/>
        </w:rPr>
        <w:t>1.办公场地及配套相关办公设施和档案资料保管设备信息。</w:t>
      </w:r>
    </w:p>
    <w:p w:rsidR="00B53B34" w:rsidRPr="00F30E26" w:rsidRDefault="00B53B34" w:rsidP="007570BB">
      <w:pPr>
        <w:shd w:val="clear" w:color="auto" w:fill="FFFFFF"/>
        <w:autoSpaceDE w:val="0"/>
        <w:adjustRightInd w:val="0"/>
        <w:snapToGrid w:val="0"/>
        <w:spacing w:line="580" w:lineRule="exact"/>
        <w:ind w:firstLineChars="200" w:firstLine="632"/>
        <w:jc w:val="left"/>
        <w:rPr>
          <w:rFonts w:ascii="仿宋_GB2312" w:eastAsia="仿宋_GB2312" w:hAnsi="仿宋"/>
          <w:color w:val="000000" w:themeColor="text1"/>
          <w:kern w:val="0"/>
          <w:sz w:val="32"/>
          <w:szCs w:val="32"/>
        </w:rPr>
      </w:pPr>
      <w:r w:rsidRPr="00F30E26">
        <w:rPr>
          <w:rFonts w:ascii="仿宋_GB2312" w:eastAsia="仿宋_GB2312" w:hAnsi="仿宋" w:hint="eastAsia"/>
          <w:color w:val="000000" w:themeColor="text1"/>
          <w:kern w:val="0"/>
          <w:sz w:val="32"/>
          <w:szCs w:val="32"/>
        </w:rPr>
        <w:t>2.理论考试场地信息。</w:t>
      </w:r>
    </w:p>
    <w:p w:rsidR="00B53B34" w:rsidRPr="00F30E26" w:rsidRDefault="00B53B34" w:rsidP="007570BB">
      <w:pPr>
        <w:shd w:val="clear" w:color="auto" w:fill="FFFFFF"/>
        <w:autoSpaceDE w:val="0"/>
        <w:adjustRightInd w:val="0"/>
        <w:snapToGrid w:val="0"/>
        <w:spacing w:line="580" w:lineRule="exact"/>
        <w:ind w:firstLineChars="200" w:firstLine="632"/>
        <w:jc w:val="left"/>
        <w:rPr>
          <w:rFonts w:ascii="仿宋_GB2312" w:eastAsia="仿宋_GB2312" w:hAnsi="仿宋"/>
          <w:color w:val="000000" w:themeColor="text1"/>
          <w:kern w:val="0"/>
          <w:sz w:val="32"/>
          <w:szCs w:val="32"/>
        </w:rPr>
      </w:pPr>
      <w:r w:rsidRPr="00F30E26">
        <w:rPr>
          <w:rFonts w:ascii="仿宋_GB2312" w:eastAsia="仿宋_GB2312" w:hAnsi="仿宋" w:hint="eastAsia"/>
          <w:color w:val="000000" w:themeColor="text1"/>
          <w:kern w:val="0"/>
          <w:sz w:val="32"/>
          <w:szCs w:val="32"/>
        </w:rPr>
        <w:t>3.操作技能考核场地信息。</w:t>
      </w:r>
    </w:p>
    <w:p w:rsidR="00B53B34" w:rsidRPr="00F30E26" w:rsidRDefault="00B53B34" w:rsidP="007570BB">
      <w:pPr>
        <w:shd w:val="clear" w:color="auto" w:fill="FFFFFF"/>
        <w:autoSpaceDE w:val="0"/>
        <w:adjustRightInd w:val="0"/>
        <w:snapToGrid w:val="0"/>
        <w:spacing w:line="580" w:lineRule="exact"/>
        <w:ind w:firstLineChars="200" w:firstLine="632"/>
        <w:jc w:val="left"/>
        <w:rPr>
          <w:rFonts w:ascii="仿宋_GB2312" w:eastAsia="仿宋_GB2312" w:hAnsi="仿宋"/>
          <w:color w:val="000000" w:themeColor="text1"/>
          <w:kern w:val="0"/>
          <w:sz w:val="32"/>
          <w:szCs w:val="32"/>
        </w:rPr>
      </w:pPr>
      <w:r w:rsidRPr="00F30E26">
        <w:rPr>
          <w:rFonts w:ascii="仿宋_GB2312" w:eastAsia="仿宋_GB2312" w:hAnsi="仿宋" w:hint="eastAsia"/>
          <w:color w:val="000000" w:themeColor="text1"/>
          <w:kern w:val="0"/>
          <w:sz w:val="32"/>
          <w:szCs w:val="32"/>
        </w:rPr>
        <w:t>4.与所备案鉴定职业（工种）等级操作技能考核相适应的、符合国家职业标准要求的设备设施和检测检验仪器信息。</w:t>
      </w:r>
    </w:p>
    <w:p w:rsidR="00B53B34" w:rsidRPr="00F30E26" w:rsidRDefault="00B53B34" w:rsidP="007570BB">
      <w:pPr>
        <w:shd w:val="clear" w:color="auto" w:fill="FFFFFF"/>
        <w:autoSpaceDE w:val="0"/>
        <w:adjustRightInd w:val="0"/>
        <w:snapToGrid w:val="0"/>
        <w:spacing w:line="580" w:lineRule="exact"/>
        <w:ind w:firstLineChars="200" w:firstLine="632"/>
        <w:jc w:val="left"/>
        <w:rPr>
          <w:rFonts w:ascii="仿宋_GB2312" w:eastAsia="仿宋_GB2312" w:hAnsi="仿宋"/>
          <w:color w:val="000000" w:themeColor="text1"/>
          <w:kern w:val="0"/>
          <w:sz w:val="32"/>
          <w:szCs w:val="32"/>
        </w:rPr>
      </w:pPr>
      <w:r w:rsidRPr="00F30E26">
        <w:rPr>
          <w:rFonts w:ascii="仿宋_GB2312" w:eastAsia="仿宋_GB2312" w:hAnsi="仿宋" w:hint="eastAsia"/>
          <w:color w:val="000000" w:themeColor="text1"/>
          <w:kern w:val="0"/>
          <w:sz w:val="32"/>
          <w:szCs w:val="32"/>
        </w:rPr>
        <w:t>5.</w:t>
      </w:r>
      <w:r w:rsidRPr="00F30E26">
        <w:rPr>
          <w:rFonts w:ascii="仿宋_GB2312" w:eastAsia="仿宋_GB2312" w:hAnsi="微软雅黑" w:cs="宋体" w:hint="eastAsia"/>
          <w:color w:val="000000" w:themeColor="text1"/>
          <w:kern w:val="0"/>
          <w:sz w:val="32"/>
          <w:szCs w:val="32"/>
        </w:rPr>
        <w:t>配备专职负责人、管理人员、财务人员和考评员等信息。</w:t>
      </w:r>
    </w:p>
    <w:p w:rsidR="00B53B34" w:rsidRPr="00F30E26" w:rsidRDefault="00B53B34" w:rsidP="007570BB">
      <w:pPr>
        <w:shd w:val="clear" w:color="auto" w:fill="FFFFFF"/>
        <w:autoSpaceDE w:val="0"/>
        <w:adjustRightInd w:val="0"/>
        <w:snapToGrid w:val="0"/>
        <w:spacing w:line="580" w:lineRule="exact"/>
        <w:ind w:firstLineChars="200" w:firstLine="632"/>
        <w:jc w:val="left"/>
        <w:rPr>
          <w:rFonts w:ascii="仿宋_GB2312" w:eastAsia="仿宋_GB2312" w:hAnsi="Calibri" w:cs="Calibri"/>
          <w:color w:val="000000" w:themeColor="text1"/>
          <w:kern w:val="0"/>
          <w:sz w:val="32"/>
          <w:szCs w:val="32"/>
        </w:rPr>
      </w:pPr>
      <w:r w:rsidRPr="00F30E26">
        <w:rPr>
          <w:rFonts w:ascii="仿宋_GB2312" w:eastAsia="仿宋_GB2312" w:hAnsi="仿宋" w:hint="eastAsia"/>
          <w:color w:val="000000" w:themeColor="text1"/>
          <w:kern w:val="0"/>
          <w:sz w:val="32"/>
          <w:szCs w:val="32"/>
        </w:rPr>
        <w:t>6.机构管理制度</w:t>
      </w:r>
      <w:r w:rsidR="007570BB" w:rsidRPr="00F30E26">
        <w:rPr>
          <w:rFonts w:ascii="仿宋_GB2312" w:eastAsia="仿宋_GB2312" w:hAnsi="微软雅黑" w:cs="宋体" w:hint="eastAsia"/>
          <w:color w:val="000000" w:themeColor="text1"/>
          <w:kern w:val="0"/>
          <w:sz w:val="32"/>
          <w:szCs w:val="32"/>
        </w:rPr>
        <w:t>、安全、消防应急预案等</w:t>
      </w:r>
      <w:r w:rsidRPr="00F30E26">
        <w:rPr>
          <w:rFonts w:ascii="仿宋_GB2312" w:eastAsia="仿宋_GB2312" w:hAnsi="仿宋" w:hint="eastAsia"/>
          <w:color w:val="000000" w:themeColor="text1"/>
          <w:kern w:val="0"/>
          <w:sz w:val="32"/>
          <w:szCs w:val="32"/>
        </w:rPr>
        <w:t>信息。</w:t>
      </w:r>
      <w:r w:rsidRPr="00F30E26">
        <w:rPr>
          <w:rFonts w:ascii="仿宋_GB2312" w:eastAsia="仿宋_GB2312" w:hAnsi="Calibri" w:cs="Calibri" w:hint="eastAsia"/>
          <w:color w:val="000000" w:themeColor="text1"/>
          <w:kern w:val="0"/>
          <w:sz w:val="32"/>
          <w:szCs w:val="32"/>
        </w:rPr>
        <w:t> </w:t>
      </w:r>
    </w:p>
    <w:p w:rsidR="000A3812" w:rsidRPr="00F30E26" w:rsidRDefault="007570BB" w:rsidP="007570BB">
      <w:pPr>
        <w:spacing w:line="580" w:lineRule="exact"/>
        <w:ind w:firstLineChars="200" w:firstLine="632"/>
        <w:jc w:val="left"/>
        <w:rPr>
          <w:rFonts w:ascii="仿宋_GB2312" w:eastAsia="仿宋_GB2312" w:cs="楷体_GB2312"/>
          <w:color w:val="000000" w:themeColor="text1"/>
          <w:sz w:val="32"/>
          <w:szCs w:val="32"/>
          <w:lang w:bidi="ar"/>
        </w:rPr>
      </w:pPr>
      <w:r w:rsidRPr="00F30E26">
        <w:rPr>
          <w:rFonts w:ascii="仿宋_GB2312" w:eastAsia="仿宋_GB2312" w:hAnsi="微软雅黑" w:hint="eastAsia"/>
          <w:color w:val="000000" w:themeColor="text1"/>
          <w:sz w:val="32"/>
          <w:szCs w:val="32"/>
        </w:rPr>
        <w:t>7.填写内容真实性书面承诺书、</w:t>
      </w:r>
      <w:r w:rsidR="00630B19" w:rsidRPr="00F30E26">
        <w:rPr>
          <w:rFonts w:ascii="仿宋_GB2312" w:eastAsia="仿宋_GB2312" w:hAnsi="微软雅黑" w:hint="eastAsia"/>
          <w:color w:val="000000" w:themeColor="text1"/>
          <w:sz w:val="32"/>
          <w:szCs w:val="32"/>
        </w:rPr>
        <w:t>职业技能考核鉴定</w:t>
      </w:r>
      <w:r w:rsidRPr="00F30E26">
        <w:rPr>
          <w:rFonts w:ascii="仿宋_GB2312" w:eastAsia="仿宋_GB2312" w:hAnsi="微软雅黑" w:hint="eastAsia"/>
          <w:color w:val="000000" w:themeColor="text1"/>
          <w:sz w:val="32"/>
          <w:szCs w:val="32"/>
        </w:rPr>
        <w:t>机构规范运行承诺书等。</w:t>
      </w:r>
    </w:p>
    <w:p w:rsidR="000A3812" w:rsidRPr="00F30E26" w:rsidRDefault="000A3812" w:rsidP="000A3812">
      <w:pPr>
        <w:jc w:val="center"/>
        <w:rPr>
          <w:rFonts w:ascii="楷体_GB2312" w:eastAsia="楷体_GB2312" w:cs="楷体_GB2312"/>
          <w:color w:val="000000" w:themeColor="text1"/>
          <w:sz w:val="36"/>
          <w:szCs w:val="36"/>
        </w:rPr>
      </w:pPr>
    </w:p>
    <w:p w:rsidR="007570BB" w:rsidRPr="00F30E26" w:rsidRDefault="007570BB" w:rsidP="000A3812">
      <w:pPr>
        <w:jc w:val="center"/>
        <w:rPr>
          <w:rFonts w:ascii="楷体_GB2312" w:eastAsia="楷体_GB2312" w:cs="楷体_GB2312"/>
          <w:color w:val="000000" w:themeColor="text1"/>
          <w:sz w:val="36"/>
          <w:szCs w:val="36"/>
        </w:rPr>
      </w:pPr>
    </w:p>
    <w:p w:rsidR="007570BB" w:rsidRPr="00F30E26" w:rsidRDefault="007570BB" w:rsidP="000A3812">
      <w:pPr>
        <w:jc w:val="center"/>
        <w:rPr>
          <w:rFonts w:ascii="楷体_GB2312" w:eastAsia="楷体_GB2312" w:cs="楷体_GB2312"/>
          <w:color w:val="000000" w:themeColor="text1"/>
          <w:sz w:val="36"/>
          <w:szCs w:val="36"/>
        </w:rPr>
      </w:pPr>
    </w:p>
    <w:p w:rsidR="007570BB" w:rsidRPr="00F30E26" w:rsidRDefault="007570BB" w:rsidP="000A3812">
      <w:pPr>
        <w:jc w:val="center"/>
        <w:rPr>
          <w:rFonts w:ascii="楷体_GB2312" w:eastAsia="楷体_GB2312" w:cs="楷体_GB2312"/>
          <w:color w:val="000000" w:themeColor="text1"/>
          <w:sz w:val="36"/>
          <w:szCs w:val="36"/>
        </w:rPr>
      </w:pPr>
    </w:p>
    <w:p w:rsidR="007570BB" w:rsidRPr="00F30E26" w:rsidRDefault="007570BB" w:rsidP="000A3812">
      <w:pPr>
        <w:jc w:val="center"/>
        <w:rPr>
          <w:rFonts w:ascii="楷体_GB2312" w:eastAsia="楷体_GB2312" w:cs="楷体_GB2312"/>
          <w:color w:val="000000" w:themeColor="text1"/>
          <w:sz w:val="36"/>
          <w:szCs w:val="36"/>
        </w:rPr>
      </w:pPr>
    </w:p>
    <w:p w:rsidR="007570BB" w:rsidRPr="00F30E26" w:rsidRDefault="007570BB" w:rsidP="000A3812">
      <w:pPr>
        <w:jc w:val="center"/>
        <w:rPr>
          <w:rFonts w:ascii="楷体_GB2312" w:eastAsia="楷体_GB2312" w:cs="楷体_GB2312"/>
          <w:color w:val="000000" w:themeColor="text1"/>
          <w:sz w:val="36"/>
          <w:szCs w:val="36"/>
        </w:rPr>
      </w:pPr>
    </w:p>
    <w:p w:rsidR="007570BB" w:rsidRPr="00F30E26" w:rsidRDefault="007570BB" w:rsidP="000A3812">
      <w:pPr>
        <w:jc w:val="center"/>
        <w:rPr>
          <w:rFonts w:ascii="楷体_GB2312" w:eastAsia="楷体_GB2312" w:cs="楷体_GB2312"/>
          <w:color w:val="000000" w:themeColor="text1"/>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0"/>
        <w:gridCol w:w="385"/>
        <w:gridCol w:w="1007"/>
        <w:gridCol w:w="975"/>
        <w:gridCol w:w="1125"/>
        <w:gridCol w:w="483"/>
        <w:gridCol w:w="417"/>
        <w:gridCol w:w="1005"/>
        <w:gridCol w:w="930"/>
        <w:gridCol w:w="920"/>
        <w:gridCol w:w="20"/>
      </w:tblGrid>
      <w:tr w:rsidR="00F30E26" w:rsidRPr="00F30E26" w:rsidTr="00E91F8F">
        <w:trPr>
          <w:trHeight w:val="1018"/>
          <w:jc w:val="center"/>
        </w:trPr>
        <w:tc>
          <w:tcPr>
            <w:tcW w:w="2305" w:type="dxa"/>
            <w:gridSpan w:val="2"/>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spacing w:line="0" w:lineRule="atLeast"/>
              <w:jc w:val="center"/>
              <w:rPr>
                <w:color w:val="000000" w:themeColor="text1"/>
                <w:sz w:val="28"/>
                <w:szCs w:val="28"/>
              </w:rPr>
            </w:pPr>
            <w:r w:rsidRPr="00F30E26">
              <w:rPr>
                <w:rFonts w:eastAsia="仿宋_GB2312" w:cs="仿宋_GB2312" w:hint="eastAsia"/>
                <w:color w:val="000000" w:themeColor="text1"/>
                <w:sz w:val="28"/>
                <w:szCs w:val="28"/>
                <w:lang w:bidi="ar"/>
              </w:rPr>
              <w:lastRenderedPageBreak/>
              <w:t>鉴定所（站）申请法人单位</w:t>
            </w:r>
          </w:p>
        </w:tc>
        <w:tc>
          <w:tcPr>
            <w:tcW w:w="3590" w:type="dxa"/>
            <w:gridSpan w:val="4"/>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spacing w:line="0" w:lineRule="atLeast"/>
              <w:jc w:val="center"/>
              <w:rPr>
                <w:color w:val="000000" w:themeColor="text1"/>
                <w:sz w:val="28"/>
                <w:szCs w:val="28"/>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spacing w:line="0" w:lineRule="atLeast"/>
              <w:jc w:val="center"/>
              <w:rPr>
                <w:color w:val="000000" w:themeColor="text1"/>
                <w:sz w:val="28"/>
                <w:szCs w:val="28"/>
              </w:rPr>
            </w:pPr>
            <w:r w:rsidRPr="00F30E26">
              <w:rPr>
                <w:rFonts w:eastAsia="仿宋_GB2312" w:cs="仿宋_GB2312" w:hint="eastAsia"/>
                <w:color w:val="000000" w:themeColor="text1"/>
                <w:sz w:val="28"/>
                <w:szCs w:val="28"/>
                <w:lang w:bidi="ar"/>
              </w:rPr>
              <w:t>信用代码</w:t>
            </w:r>
          </w:p>
        </w:tc>
        <w:tc>
          <w:tcPr>
            <w:tcW w:w="1870" w:type="dxa"/>
            <w:gridSpan w:val="3"/>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spacing w:line="0" w:lineRule="atLeast"/>
              <w:jc w:val="center"/>
              <w:rPr>
                <w:color w:val="000000" w:themeColor="text1"/>
                <w:sz w:val="28"/>
                <w:szCs w:val="28"/>
              </w:rPr>
            </w:pPr>
          </w:p>
        </w:tc>
      </w:tr>
      <w:tr w:rsidR="00F30E26" w:rsidRPr="00F30E26" w:rsidTr="00E91F8F">
        <w:trPr>
          <w:trHeight w:val="931"/>
          <w:jc w:val="center"/>
        </w:trPr>
        <w:tc>
          <w:tcPr>
            <w:tcW w:w="2305" w:type="dxa"/>
            <w:gridSpan w:val="2"/>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spacing w:line="0" w:lineRule="atLeast"/>
              <w:jc w:val="center"/>
              <w:rPr>
                <w:color w:val="000000" w:themeColor="text1"/>
                <w:sz w:val="28"/>
                <w:szCs w:val="28"/>
              </w:rPr>
            </w:pPr>
            <w:r w:rsidRPr="00F30E26">
              <w:rPr>
                <w:rFonts w:eastAsia="仿宋_GB2312" w:cs="仿宋_GB2312" w:hint="eastAsia"/>
                <w:color w:val="000000" w:themeColor="text1"/>
                <w:sz w:val="28"/>
                <w:szCs w:val="28"/>
                <w:lang w:bidi="ar"/>
              </w:rPr>
              <w:t>营业执照</w:t>
            </w:r>
            <w:r w:rsidRPr="00F30E26">
              <w:rPr>
                <w:rFonts w:eastAsia="仿宋_GB2312"/>
                <w:color w:val="000000" w:themeColor="text1"/>
                <w:sz w:val="28"/>
                <w:szCs w:val="28"/>
                <w:lang w:bidi="ar"/>
              </w:rPr>
              <w:t>/</w:t>
            </w:r>
            <w:r w:rsidRPr="00F30E26">
              <w:rPr>
                <w:rFonts w:eastAsia="仿宋_GB2312" w:cs="仿宋_GB2312" w:hint="eastAsia"/>
                <w:color w:val="000000" w:themeColor="text1"/>
                <w:sz w:val="28"/>
                <w:szCs w:val="28"/>
                <w:lang w:bidi="ar"/>
              </w:rPr>
              <w:t>登记证书号码</w:t>
            </w:r>
          </w:p>
        </w:tc>
        <w:tc>
          <w:tcPr>
            <w:tcW w:w="3590" w:type="dxa"/>
            <w:gridSpan w:val="4"/>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spacing w:line="0" w:lineRule="atLeast"/>
              <w:jc w:val="center"/>
              <w:rPr>
                <w:color w:val="000000" w:themeColor="text1"/>
                <w:sz w:val="28"/>
                <w:szCs w:val="28"/>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spacing w:line="0" w:lineRule="atLeast"/>
              <w:jc w:val="center"/>
              <w:rPr>
                <w:color w:val="000000" w:themeColor="text1"/>
                <w:sz w:val="28"/>
                <w:szCs w:val="28"/>
              </w:rPr>
            </w:pPr>
            <w:r w:rsidRPr="00F30E26">
              <w:rPr>
                <w:rFonts w:eastAsia="仿宋_GB2312" w:cs="仿宋_GB2312" w:hint="eastAsia"/>
                <w:color w:val="000000" w:themeColor="text1"/>
                <w:sz w:val="28"/>
                <w:szCs w:val="28"/>
                <w:lang w:bidi="ar"/>
              </w:rPr>
              <w:t>发证机关</w:t>
            </w:r>
          </w:p>
        </w:tc>
        <w:tc>
          <w:tcPr>
            <w:tcW w:w="1870" w:type="dxa"/>
            <w:gridSpan w:val="3"/>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spacing w:line="0" w:lineRule="atLeast"/>
              <w:jc w:val="center"/>
              <w:rPr>
                <w:color w:val="000000" w:themeColor="text1"/>
                <w:sz w:val="28"/>
                <w:szCs w:val="28"/>
              </w:rPr>
            </w:pPr>
          </w:p>
        </w:tc>
      </w:tr>
      <w:tr w:rsidR="00F30E26" w:rsidRPr="00F30E26" w:rsidTr="00E91F8F">
        <w:trPr>
          <w:trHeight w:val="684"/>
          <w:jc w:val="center"/>
        </w:trPr>
        <w:tc>
          <w:tcPr>
            <w:tcW w:w="2305" w:type="dxa"/>
            <w:gridSpan w:val="2"/>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jc w:val="center"/>
              <w:rPr>
                <w:color w:val="000000" w:themeColor="text1"/>
                <w:sz w:val="28"/>
                <w:szCs w:val="28"/>
              </w:rPr>
            </w:pPr>
            <w:r w:rsidRPr="00F30E26">
              <w:rPr>
                <w:rFonts w:eastAsia="仿宋_GB2312" w:cs="仿宋_GB2312" w:hint="eastAsia"/>
                <w:color w:val="000000" w:themeColor="text1"/>
                <w:sz w:val="28"/>
                <w:szCs w:val="28"/>
                <w:lang w:bidi="ar"/>
              </w:rPr>
              <w:t>鉴定所（站）地址</w:t>
            </w:r>
          </w:p>
        </w:tc>
        <w:tc>
          <w:tcPr>
            <w:tcW w:w="3590" w:type="dxa"/>
            <w:gridSpan w:val="4"/>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jc w:val="center"/>
              <w:rPr>
                <w:color w:val="000000" w:themeColor="text1"/>
                <w:sz w:val="28"/>
                <w:szCs w:val="28"/>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spacing w:line="0" w:lineRule="atLeast"/>
              <w:jc w:val="center"/>
              <w:rPr>
                <w:color w:val="000000" w:themeColor="text1"/>
                <w:sz w:val="28"/>
                <w:szCs w:val="28"/>
              </w:rPr>
            </w:pPr>
            <w:r w:rsidRPr="00F30E26">
              <w:rPr>
                <w:rFonts w:eastAsia="仿宋_GB2312" w:cs="仿宋_GB2312" w:hint="eastAsia"/>
                <w:color w:val="000000" w:themeColor="text1"/>
                <w:sz w:val="28"/>
                <w:szCs w:val="28"/>
                <w:lang w:bidi="ar"/>
              </w:rPr>
              <w:t>法人代表</w:t>
            </w:r>
          </w:p>
        </w:tc>
        <w:tc>
          <w:tcPr>
            <w:tcW w:w="1870" w:type="dxa"/>
            <w:gridSpan w:val="3"/>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spacing w:line="0" w:lineRule="atLeast"/>
              <w:jc w:val="center"/>
              <w:rPr>
                <w:color w:val="000000" w:themeColor="text1"/>
                <w:sz w:val="28"/>
                <w:szCs w:val="28"/>
              </w:rPr>
            </w:pPr>
          </w:p>
        </w:tc>
      </w:tr>
      <w:tr w:rsidR="00F30E26" w:rsidRPr="00F30E26" w:rsidTr="00E91F8F">
        <w:trPr>
          <w:trHeight w:val="699"/>
          <w:jc w:val="center"/>
        </w:trPr>
        <w:tc>
          <w:tcPr>
            <w:tcW w:w="2305" w:type="dxa"/>
            <w:gridSpan w:val="2"/>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jc w:val="center"/>
              <w:rPr>
                <w:color w:val="000000" w:themeColor="text1"/>
                <w:sz w:val="28"/>
                <w:szCs w:val="28"/>
              </w:rPr>
            </w:pPr>
            <w:r w:rsidRPr="00F30E26">
              <w:rPr>
                <w:rFonts w:eastAsia="仿宋_GB2312" w:cs="仿宋_GB2312" w:hint="eastAsia"/>
                <w:color w:val="000000" w:themeColor="text1"/>
                <w:sz w:val="28"/>
                <w:szCs w:val="28"/>
                <w:lang w:bidi="ar"/>
              </w:rPr>
              <w:t>所（站）长姓名</w:t>
            </w:r>
          </w:p>
        </w:tc>
        <w:tc>
          <w:tcPr>
            <w:tcW w:w="3590" w:type="dxa"/>
            <w:gridSpan w:val="4"/>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jc w:val="center"/>
              <w:rPr>
                <w:color w:val="000000" w:themeColor="text1"/>
                <w:sz w:val="28"/>
                <w:szCs w:val="28"/>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spacing w:line="0" w:lineRule="atLeast"/>
              <w:jc w:val="center"/>
              <w:rPr>
                <w:color w:val="000000" w:themeColor="text1"/>
                <w:sz w:val="28"/>
                <w:szCs w:val="28"/>
              </w:rPr>
            </w:pPr>
            <w:r w:rsidRPr="00F30E26">
              <w:rPr>
                <w:rFonts w:eastAsia="仿宋_GB2312" w:cs="仿宋_GB2312" w:hint="eastAsia"/>
                <w:color w:val="000000" w:themeColor="text1"/>
                <w:sz w:val="28"/>
                <w:szCs w:val="28"/>
                <w:lang w:bidi="ar"/>
              </w:rPr>
              <w:t>联系电话</w:t>
            </w:r>
          </w:p>
        </w:tc>
        <w:tc>
          <w:tcPr>
            <w:tcW w:w="1870" w:type="dxa"/>
            <w:gridSpan w:val="3"/>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spacing w:line="0" w:lineRule="atLeast"/>
              <w:jc w:val="center"/>
              <w:rPr>
                <w:color w:val="000000" w:themeColor="text1"/>
                <w:sz w:val="28"/>
                <w:szCs w:val="28"/>
              </w:rPr>
            </w:pPr>
          </w:p>
        </w:tc>
      </w:tr>
      <w:tr w:rsidR="00F30E26" w:rsidRPr="00F30E26" w:rsidTr="00E91F8F">
        <w:trPr>
          <w:trHeight w:val="976"/>
          <w:jc w:val="center"/>
        </w:trPr>
        <w:tc>
          <w:tcPr>
            <w:tcW w:w="2305" w:type="dxa"/>
            <w:gridSpan w:val="2"/>
            <w:vMerge w:val="restart"/>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spacing w:line="0" w:lineRule="atLeast"/>
              <w:jc w:val="center"/>
              <w:rPr>
                <w:color w:val="000000" w:themeColor="text1"/>
                <w:sz w:val="28"/>
                <w:szCs w:val="28"/>
              </w:rPr>
            </w:pPr>
            <w:r w:rsidRPr="00F30E26">
              <w:rPr>
                <w:rFonts w:eastAsia="仿宋_GB2312" w:cs="仿宋_GB2312" w:hint="eastAsia"/>
                <w:color w:val="000000" w:themeColor="text1"/>
                <w:sz w:val="28"/>
                <w:szCs w:val="28"/>
                <w:lang w:bidi="ar"/>
              </w:rPr>
              <w:t>职业（工种）名称</w:t>
            </w:r>
          </w:p>
        </w:tc>
        <w:tc>
          <w:tcPr>
            <w:tcW w:w="5012" w:type="dxa"/>
            <w:gridSpan w:val="6"/>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spacing w:line="0" w:lineRule="atLeast"/>
              <w:jc w:val="center"/>
              <w:rPr>
                <w:color w:val="000000" w:themeColor="text1"/>
                <w:sz w:val="28"/>
                <w:szCs w:val="28"/>
              </w:rPr>
            </w:pPr>
            <w:r w:rsidRPr="00F30E26">
              <w:rPr>
                <w:rFonts w:eastAsia="仿宋_GB2312" w:cs="仿宋_GB2312" w:hint="eastAsia"/>
                <w:color w:val="000000" w:themeColor="text1"/>
                <w:sz w:val="28"/>
                <w:szCs w:val="28"/>
                <w:lang w:bidi="ar"/>
              </w:rPr>
              <w:t>鉴定级别</w:t>
            </w:r>
          </w:p>
        </w:tc>
        <w:tc>
          <w:tcPr>
            <w:tcW w:w="1870" w:type="dxa"/>
            <w:gridSpan w:val="3"/>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spacing w:line="0" w:lineRule="atLeast"/>
              <w:jc w:val="center"/>
              <w:rPr>
                <w:color w:val="000000" w:themeColor="text1"/>
                <w:sz w:val="28"/>
                <w:szCs w:val="28"/>
              </w:rPr>
            </w:pPr>
            <w:r w:rsidRPr="00F30E26">
              <w:rPr>
                <w:rFonts w:eastAsia="仿宋_GB2312" w:cs="仿宋_GB2312" w:hint="eastAsia"/>
                <w:color w:val="000000" w:themeColor="text1"/>
                <w:sz w:val="28"/>
                <w:szCs w:val="28"/>
                <w:lang w:bidi="ar"/>
              </w:rPr>
              <w:t>自有考评员数量</w:t>
            </w:r>
          </w:p>
        </w:tc>
      </w:tr>
      <w:tr w:rsidR="00F30E26" w:rsidRPr="00F30E26" w:rsidTr="00E91F8F">
        <w:trPr>
          <w:trHeight w:val="971"/>
          <w:jc w:val="center"/>
        </w:trPr>
        <w:tc>
          <w:tcPr>
            <w:tcW w:w="2305" w:type="dxa"/>
            <w:gridSpan w:val="2"/>
            <w:vMerge/>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rPr>
                <w:color w:val="000000" w:themeColor="text1"/>
                <w:sz w:val="20"/>
                <w:szCs w:val="20"/>
              </w:rPr>
            </w:pPr>
          </w:p>
        </w:tc>
        <w:tc>
          <w:tcPr>
            <w:tcW w:w="1007" w:type="dxa"/>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spacing w:line="0" w:lineRule="atLeast"/>
              <w:jc w:val="center"/>
              <w:rPr>
                <w:color w:val="000000" w:themeColor="text1"/>
                <w:sz w:val="28"/>
                <w:szCs w:val="28"/>
              </w:rPr>
            </w:pPr>
            <w:r w:rsidRPr="00F30E26">
              <w:rPr>
                <w:rFonts w:eastAsia="仿宋_GB2312" w:cs="仿宋_GB2312" w:hint="eastAsia"/>
                <w:color w:val="000000" w:themeColor="text1"/>
                <w:sz w:val="28"/>
                <w:szCs w:val="28"/>
                <w:lang w:bidi="ar"/>
              </w:rPr>
              <w:t>初级</w:t>
            </w:r>
          </w:p>
        </w:tc>
        <w:tc>
          <w:tcPr>
            <w:tcW w:w="975" w:type="dxa"/>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spacing w:line="0" w:lineRule="atLeast"/>
              <w:jc w:val="center"/>
              <w:rPr>
                <w:color w:val="000000" w:themeColor="text1"/>
                <w:sz w:val="28"/>
                <w:szCs w:val="28"/>
              </w:rPr>
            </w:pPr>
            <w:r w:rsidRPr="00F30E26">
              <w:rPr>
                <w:rFonts w:eastAsia="仿宋_GB2312" w:cs="仿宋_GB2312" w:hint="eastAsia"/>
                <w:color w:val="000000" w:themeColor="text1"/>
                <w:sz w:val="28"/>
                <w:szCs w:val="28"/>
                <w:lang w:bidi="ar"/>
              </w:rPr>
              <w:t>中级</w:t>
            </w:r>
          </w:p>
        </w:tc>
        <w:tc>
          <w:tcPr>
            <w:tcW w:w="1125" w:type="dxa"/>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spacing w:line="0" w:lineRule="atLeast"/>
              <w:jc w:val="center"/>
              <w:rPr>
                <w:color w:val="000000" w:themeColor="text1"/>
                <w:sz w:val="28"/>
                <w:szCs w:val="28"/>
              </w:rPr>
            </w:pPr>
            <w:r w:rsidRPr="00F30E26">
              <w:rPr>
                <w:rFonts w:eastAsia="仿宋_GB2312" w:cs="仿宋_GB2312" w:hint="eastAsia"/>
                <w:color w:val="000000" w:themeColor="text1"/>
                <w:sz w:val="28"/>
                <w:szCs w:val="28"/>
                <w:lang w:bidi="ar"/>
              </w:rPr>
              <w:t>高级</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spacing w:line="0" w:lineRule="atLeast"/>
              <w:jc w:val="center"/>
              <w:rPr>
                <w:color w:val="000000" w:themeColor="text1"/>
                <w:sz w:val="28"/>
                <w:szCs w:val="28"/>
              </w:rPr>
            </w:pPr>
            <w:r w:rsidRPr="00F30E26">
              <w:rPr>
                <w:rFonts w:eastAsia="仿宋_GB2312" w:cs="仿宋_GB2312" w:hint="eastAsia"/>
                <w:color w:val="000000" w:themeColor="text1"/>
                <w:sz w:val="28"/>
                <w:szCs w:val="28"/>
                <w:lang w:bidi="ar"/>
              </w:rPr>
              <w:t>技师</w:t>
            </w:r>
          </w:p>
        </w:tc>
        <w:tc>
          <w:tcPr>
            <w:tcW w:w="1005" w:type="dxa"/>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spacing w:line="0" w:lineRule="atLeast"/>
              <w:jc w:val="center"/>
              <w:rPr>
                <w:color w:val="000000" w:themeColor="text1"/>
                <w:sz w:val="28"/>
                <w:szCs w:val="28"/>
              </w:rPr>
            </w:pPr>
            <w:r w:rsidRPr="00F30E26">
              <w:rPr>
                <w:rFonts w:eastAsia="仿宋_GB2312" w:cs="仿宋_GB2312" w:hint="eastAsia"/>
                <w:color w:val="000000" w:themeColor="text1"/>
                <w:sz w:val="28"/>
                <w:szCs w:val="28"/>
                <w:lang w:bidi="ar"/>
              </w:rPr>
              <w:t>高级技师</w:t>
            </w:r>
          </w:p>
        </w:tc>
        <w:tc>
          <w:tcPr>
            <w:tcW w:w="930" w:type="dxa"/>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spacing w:line="0" w:lineRule="atLeast"/>
              <w:jc w:val="center"/>
              <w:rPr>
                <w:color w:val="000000" w:themeColor="text1"/>
                <w:sz w:val="28"/>
                <w:szCs w:val="28"/>
              </w:rPr>
            </w:pPr>
            <w:r w:rsidRPr="00F30E26">
              <w:rPr>
                <w:rFonts w:eastAsia="仿宋_GB2312" w:cs="仿宋_GB2312" w:hint="eastAsia"/>
                <w:color w:val="000000" w:themeColor="text1"/>
                <w:sz w:val="28"/>
                <w:szCs w:val="28"/>
                <w:lang w:bidi="ar"/>
              </w:rPr>
              <w:t>初级</w:t>
            </w:r>
          </w:p>
        </w:tc>
        <w:tc>
          <w:tcPr>
            <w:tcW w:w="940" w:type="dxa"/>
            <w:gridSpan w:val="2"/>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spacing w:line="0" w:lineRule="atLeast"/>
              <w:jc w:val="center"/>
              <w:rPr>
                <w:color w:val="000000" w:themeColor="text1"/>
                <w:sz w:val="28"/>
                <w:szCs w:val="28"/>
              </w:rPr>
            </w:pPr>
            <w:r w:rsidRPr="00F30E26">
              <w:rPr>
                <w:rFonts w:eastAsia="仿宋_GB2312" w:cs="仿宋_GB2312" w:hint="eastAsia"/>
                <w:color w:val="000000" w:themeColor="text1"/>
                <w:sz w:val="28"/>
                <w:szCs w:val="28"/>
                <w:lang w:bidi="ar"/>
              </w:rPr>
              <w:t>高级</w:t>
            </w:r>
          </w:p>
        </w:tc>
      </w:tr>
      <w:tr w:rsidR="00F30E26" w:rsidRPr="00F30E26" w:rsidTr="00E91F8F">
        <w:trPr>
          <w:trHeight w:val="528"/>
          <w:jc w:val="center"/>
        </w:trPr>
        <w:tc>
          <w:tcPr>
            <w:tcW w:w="2305" w:type="dxa"/>
            <w:gridSpan w:val="2"/>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spacing w:line="0" w:lineRule="atLeast"/>
              <w:jc w:val="center"/>
              <w:rPr>
                <w:color w:val="000000" w:themeColor="text1"/>
              </w:rPr>
            </w:pPr>
          </w:p>
        </w:tc>
        <w:tc>
          <w:tcPr>
            <w:tcW w:w="1007"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spacing w:line="0" w:lineRule="atLeast"/>
              <w:rPr>
                <w:color w:val="000000" w:themeColor="text1"/>
              </w:rPr>
            </w:pPr>
          </w:p>
        </w:tc>
        <w:tc>
          <w:tcPr>
            <w:tcW w:w="975"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spacing w:line="0" w:lineRule="atLeast"/>
              <w:rPr>
                <w:color w:val="000000" w:themeColor="text1"/>
              </w:rPr>
            </w:pPr>
          </w:p>
        </w:tc>
        <w:tc>
          <w:tcPr>
            <w:tcW w:w="1125"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spacing w:line="0" w:lineRule="atLeast"/>
              <w:rPr>
                <w:color w:val="000000" w:themeColor="text1"/>
              </w:rPr>
            </w:pPr>
          </w:p>
        </w:tc>
        <w:tc>
          <w:tcPr>
            <w:tcW w:w="900" w:type="dxa"/>
            <w:gridSpan w:val="2"/>
            <w:tcBorders>
              <w:top w:val="single" w:sz="4" w:space="0" w:color="auto"/>
              <w:left w:val="single" w:sz="4" w:space="0" w:color="auto"/>
              <w:bottom w:val="single" w:sz="4" w:space="0" w:color="auto"/>
              <w:right w:val="single" w:sz="4" w:space="0" w:color="auto"/>
            </w:tcBorders>
          </w:tcPr>
          <w:p w:rsidR="000A3812" w:rsidRPr="00F30E26" w:rsidRDefault="000A3812" w:rsidP="00E91F8F">
            <w:pPr>
              <w:spacing w:line="0" w:lineRule="atLeast"/>
              <w:rPr>
                <w:color w:val="000000" w:themeColor="text1"/>
              </w:rPr>
            </w:pPr>
          </w:p>
        </w:tc>
        <w:tc>
          <w:tcPr>
            <w:tcW w:w="1005"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spacing w:line="0" w:lineRule="atLeast"/>
              <w:rPr>
                <w:color w:val="000000" w:themeColor="text1"/>
              </w:rPr>
            </w:pPr>
          </w:p>
        </w:tc>
        <w:tc>
          <w:tcPr>
            <w:tcW w:w="930"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spacing w:line="0" w:lineRule="atLeast"/>
              <w:rPr>
                <w:color w:val="000000" w:themeColor="text1"/>
              </w:rPr>
            </w:pPr>
          </w:p>
        </w:tc>
        <w:tc>
          <w:tcPr>
            <w:tcW w:w="940" w:type="dxa"/>
            <w:gridSpan w:val="2"/>
            <w:tcBorders>
              <w:top w:val="single" w:sz="4" w:space="0" w:color="auto"/>
              <w:left w:val="single" w:sz="4" w:space="0" w:color="auto"/>
              <w:bottom w:val="single" w:sz="4" w:space="0" w:color="auto"/>
              <w:right w:val="single" w:sz="4" w:space="0" w:color="auto"/>
            </w:tcBorders>
          </w:tcPr>
          <w:p w:rsidR="000A3812" w:rsidRPr="00F30E26" w:rsidRDefault="000A3812" w:rsidP="00E91F8F">
            <w:pPr>
              <w:spacing w:line="0" w:lineRule="atLeast"/>
              <w:rPr>
                <w:color w:val="000000" w:themeColor="text1"/>
              </w:rPr>
            </w:pPr>
          </w:p>
        </w:tc>
      </w:tr>
      <w:tr w:rsidR="00F30E26" w:rsidRPr="00F30E26" w:rsidTr="00E91F8F">
        <w:trPr>
          <w:trHeight w:val="528"/>
          <w:jc w:val="center"/>
        </w:trPr>
        <w:tc>
          <w:tcPr>
            <w:tcW w:w="2305" w:type="dxa"/>
            <w:gridSpan w:val="2"/>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jc w:val="center"/>
              <w:rPr>
                <w:color w:val="000000" w:themeColor="text1"/>
              </w:rPr>
            </w:pPr>
          </w:p>
        </w:tc>
        <w:tc>
          <w:tcPr>
            <w:tcW w:w="1007"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c>
          <w:tcPr>
            <w:tcW w:w="975"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c>
          <w:tcPr>
            <w:tcW w:w="1125"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c>
          <w:tcPr>
            <w:tcW w:w="900" w:type="dxa"/>
            <w:gridSpan w:val="2"/>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c>
          <w:tcPr>
            <w:tcW w:w="1005"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c>
          <w:tcPr>
            <w:tcW w:w="930"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c>
          <w:tcPr>
            <w:tcW w:w="940" w:type="dxa"/>
            <w:gridSpan w:val="2"/>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r>
      <w:tr w:rsidR="00F30E26" w:rsidRPr="00F30E26" w:rsidTr="00E91F8F">
        <w:trPr>
          <w:trHeight w:val="528"/>
          <w:jc w:val="center"/>
        </w:trPr>
        <w:tc>
          <w:tcPr>
            <w:tcW w:w="2305" w:type="dxa"/>
            <w:gridSpan w:val="2"/>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jc w:val="center"/>
              <w:rPr>
                <w:color w:val="000000" w:themeColor="text1"/>
              </w:rPr>
            </w:pPr>
          </w:p>
        </w:tc>
        <w:tc>
          <w:tcPr>
            <w:tcW w:w="1007"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c>
          <w:tcPr>
            <w:tcW w:w="975"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c>
          <w:tcPr>
            <w:tcW w:w="1125"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c>
          <w:tcPr>
            <w:tcW w:w="900" w:type="dxa"/>
            <w:gridSpan w:val="2"/>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c>
          <w:tcPr>
            <w:tcW w:w="1005"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c>
          <w:tcPr>
            <w:tcW w:w="930"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c>
          <w:tcPr>
            <w:tcW w:w="940" w:type="dxa"/>
            <w:gridSpan w:val="2"/>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r>
      <w:tr w:rsidR="00F30E26" w:rsidRPr="00F30E26" w:rsidTr="00E91F8F">
        <w:trPr>
          <w:trHeight w:val="528"/>
          <w:jc w:val="center"/>
        </w:trPr>
        <w:tc>
          <w:tcPr>
            <w:tcW w:w="2305" w:type="dxa"/>
            <w:gridSpan w:val="2"/>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jc w:val="center"/>
              <w:rPr>
                <w:color w:val="000000" w:themeColor="text1"/>
              </w:rPr>
            </w:pPr>
          </w:p>
        </w:tc>
        <w:tc>
          <w:tcPr>
            <w:tcW w:w="1007"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c>
          <w:tcPr>
            <w:tcW w:w="975"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c>
          <w:tcPr>
            <w:tcW w:w="1125"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c>
          <w:tcPr>
            <w:tcW w:w="900" w:type="dxa"/>
            <w:gridSpan w:val="2"/>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c>
          <w:tcPr>
            <w:tcW w:w="1005"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c>
          <w:tcPr>
            <w:tcW w:w="930"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c>
          <w:tcPr>
            <w:tcW w:w="940" w:type="dxa"/>
            <w:gridSpan w:val="2"/>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r>
      <w:tr w:rsidR="00F30E26" w:rsidRPr="00F30E26" w:rsidTr="00E91F8F">
        <w:trPr>
          <w:trHeight w:val="528"/>
          <w:jc w:val="center"/>
        </w:trPr>
        <w:tc>
          <w:tcPr>
            <w:tcW w:w="2305" w:type="dxa"/>
            <w:gridSpan w:val="2"/>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jc w:val="center"/>
              <w:rPr>
                <w:color w:val="000000" w:themeColor="text1"/>
              </w:rPr>
            </w:pPr>
          </w:p>
        </w:tc>
        <w:tc>
          <w:tcPr>
            <w:tcW w:w="1007"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c>
          <w:tcPr>
            <w:tcW w:w="975"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c>
          <w:tcPr>
            <w:tcW w:w="1125"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c>
          <w:tcPr>
            <w:tcW w:w="900" w:type="dxa"/>
            <w:gridSpan w:val="2"/>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c>
          <w:tcPr>
            <w:tcW w:w="1005"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c>
          <w:tcPr>
            <w:tcW w:w="930"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c>
          <w:tcPr>
            <w:tcW w:w="940" w:type="dxa"/>
            <w:gridSpan w:val="2"/>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r>
      <w:tr w:rsidR="00F30E26" w:rsidRPr="00F30E26" w:rsidTr="00E91F8F">
        <w:trPr>
          <w:trHeight w:val="528"/>
          <w:jc w:val="center"/>
        </w:trPr>
        <w:tc>
          <w:tcPr>
            <w:tcW w:w="2305" w:type="dxa"/>
            <w:gridSpan w:val="2"/>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jc w:val="center"/>
              <w:rPr>
                <w:color w:val="000000" w:themeColor="text1"/>
              </w:rPr>
            </w:pPr>
          </w:p>
        </w:tc>
        <w:tc>
          <w:tcPr>
            <w:tcW w:w="1007"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c>
          <w:tcPr>
            <w:tcW w:w="975"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c>
          <w:tcPr>
            <w:tcW w:w="1125"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c>
          <w:tcPr>
            <w:tcW w:w="900" w:type="dxa"/>
            <w:gridSpan w:val="2"/>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c>
          <w:tcPr>
            <w:tcW w:w="1005"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c>
          <w:tcPr>
            <w:tcW w:w="930"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c>
          <w:tcPr>
            <w:tcW w:w="940" w:type="dxa"/>
            <w:gridSpan w:val="2"/>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r>
      <w:tr w:rsidR="00F30E26" w:rsidRPr="00F30E26" w:rsidTr="00E91F8F">
        <w:trPr>
          <w:trHeight w:val="528"/>
          <w:jc w:val="center"/>
        </w:trPr>
        <w:tc>
          <w:tcPr>
            <w:tcW w:w="2305" w:type="dxa"/>
            <w:gridSpan w:val="2"/>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jc w:val="center"/>
              <w:rPr>
                <w:color w:val="000000" w:themeColor="text1"/>
              </w:rPr>
            </w:pPr>
          </w:p>
        </w:tc>
        <w:tc>
          <w:tcPr>
            <w:tcW w:w="1007"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c>
          <w:tcPr>
            <w:tcW w:w="975"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c>
          <w:tcPr>
            <w:tcW w:w="1125"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c>
          <w:tcPr>
            <w:tcW w:w="900" w:type="dxa"/>
            <w:gridSpan w:val="2"/>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c>
          <w:tcPr>
            <w:tcW w:w="1005"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c>
          <w:tcPr>
            <w:tcW w:w="930"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c>
          <w:tcPr>
            <w:tcW w:w="940" w:type="dxa"/>
            <w:gridSpan w:val="2"/>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r>
      <w:tr w:rsidR="00F30E26" w:rsidRPr="00F30E26" w:rsidTr="00E91F8F">
        <w:trPr>
          <w:trHeight w:val="528"/>
          <w:jc w:val="center"/>
        </w:trPr>
        <w:tc>
          <w:tcPr>
            <w:tcW w:w="2305" w:type="dxa"/>
            <w:gridSpan w:val="2"/>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jc w:val="center"/>
              <w:rPr>
                <w:color w:val="000000" w:themeColor="text1"/>
              </w:rPr>
            </w:pPr>
          </w:p>
        </w:tc>
        <w:tc>
          <w:tcPr>
            <w:tcW w:w="1007"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c>
          <w:tcPr>
            <w:tcW w:w="975"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c>
          <w:tcPr>
            <w:tcW w:w="1125"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c>
          <w:tcPr>
            <w:tcW w:w="900" w:type="dxa"/>
            <w:gridSpan w:val="2"/>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c>
          <w:tcPr>
            <w:tcW w:w="1005"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c>
          <w:tcPr>
            <w:tcW w:w="930"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c>
          <w:tcPr>
            <w:tcW w:w="940" w:type="dxa"/>
            <w:gridSpan w:val="2"/>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r>
      <w:tr w:rsidR="00F30E26" w:rsidRPr="00F30E26" w:rsidTr="00E91F8F">
        <w:trPr>
          <w:trHeight w:val="528"/>
          <w:jc w:val="center"/>
        </w:trPr>
        <w:tc>
          <w:tcPr>
            <w:tcW w:w="2305" w:type="dxa"/>
            <w:gridSpan w:val="2"/>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jc w:val="center"/>
              <w:rPr>
                <w:color w:val="000000" w:themeColor="text1"/>
              </w:rPr>
            </w:pPr>
          </w:p>
        </w:tc>
        <w:tc>
          <w:tcPr>
            <w:tcW w:w="1007"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c>
          <w:tcPr>
            <w:tcW w:w="975"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c>
          <w:tcPr>
            <w:tcW w:w="1125"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c>
          <w:tcPr>
            <w:tcW w:w="900" w:type="dxa"/>
            <w:gridSpan w:val="2"/>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c>
          <w:tcPr>
            <w:tcW w:w="1005"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c>
          <w:tcPr>
            <w:tcW w:w="930"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c>
          <w:tcPr>
            <w:tcW w:w="940" w:type="dxa"/>
            <w:gridSpan w:val="2"/>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r>
      <w:tr w:rsidR="00F30E26" w:rsidRPr="00F30E26" w:rsidTr="00E91F8F">
        <w:trPr>
          <w:trHeight w:val="528"/>
          <w:jc w:val="center"/>
        </w:trPr>
        <w:tc>
          <w:tcPr>
            <w:tcW w:w="2305" w:type="dxa"/>
            <w:gridSpan w:val="2"/>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jc w:val="center"/>
              <w:rPr>
                <w:color w:val="000000" w:themeColor="text1"/>
              </w:rPr>
            </w:pPr>
          </w:p>
        </w:tc>
        <w:tc>
          <w:tcPr>
            <w:tcW w:w="1007"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c>
          <w:tcPr>
            <w:tcW w:w="975"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c>
          <w:tcPr>
            <w:tcW w:w="1125"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c>
          <w:tcPr>
            <w:tcW w:w="900" w:type="dxa"/>
            <w:gridSpan w:val="2"/>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c>
          <w:tcPr>
            <w:tcW w:w="1005"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c>
          <w:tcPr>
            <w:tcW w:w="930"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c>
          <w:tcPr>
            <w:tcW w:w="940" w:type="dxa"/>
            <w:gridSpan w:val="2"/>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r>
      <w:tr w:rsidR="00F30E26" w:rsidRPr="00F30E26" w:rsidTr="00E91F8F">
        <w:trPr>
          <w:trHeight w:val="528"/>
          <w:jc w:val="center"/>
        </w:trPr>
        <w:tc>
          <w:tcPr>
            <w:tcW w:w="2305" w:type="dxa"/>
            <w:gridSpan w:val="2"/>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jc w:val="center"/>
              <w:rPr>
                <w:color w:val="000000" w:themeColor="text1"/>
              </w:rPr>
            </w:pPr>
          </w:p>
        </w:tc>
        <w:tc>
          <w:tcPr>
            <w:tcW w:w="1007"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c>
          <w:tcPr>
            <w:tcW w:w="975"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c>
          <w:tcPr>
            <w:tcW w:w="1125"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c>
          <w:tcPr>
            <w:tcW w:w="900" w:type="dxa"/>
            <w:gridSpan w:val="2"/>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c>
          <w:tcPr>
            <w:tcW w:w="1005"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c>
          <w:tcPr>
            <w:tcW w:w="930"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c>
          <w:tcPr>
            <w:tcW w:w="940" w:type="dxa"/>
            <w:gridSpan w:val="2"/>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r>
      <w:tr w:rsidR="00F30E26" w:rsidRPr="00F30E26" w:rsidTr="00E91F8F">
        <w:trPr>
          <w:trHeight w:val="528"/>
          <w:jc w:val="center"/>
        </w:trPr>
        <w:tc>
          <w:tcPr>
            <w:tcW w:w="2305" w:type="dxa"/>
            <w:gridSpan w:val="2"/>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jc w:val="center"/>
              <w:rPr>
                <w:color w:val="000000" w:themeColor="text1"/>
              </w:rPr>
            </w:pPr>
          </w:p>
        </w:tc>
        <w:tc>
          <w:tcPr>
            <w:tcW w:w="1007"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c>
          <w:tcPr>
            <w:tcW w:w="975"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c>
          <w:tcPr>
            <w:tcW w:w="1125"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c>
          <w:tcPr>
            <w:tcW w:w="900" w:type="dxa"/>
            <w:gridSpan w:val="2"/>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c>
          <w:tcPr>
            <w:tcW w:w="1005"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c>
          <w:tcPr>
            <w:tcW w:w="930"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c>
          <w:tcPr>
            <w:tcW w:w="940" w:type="dxa"/>
            <w:gridSpan w:val="2"/>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rPr>
            </w:pPr>
          </w:p>
        </w:tc>
      </w:tr>
      <w:tr w:rsidR="00F30E26" w:rsidRPr="00F30E26" w:rsidTr="00E91F8F">
        <w:trPr>
          <w:gridAfter w:val="1"/>
          <w:wAfter w:w="20" w:type="dxa"/>
          <w:trHeight w:val="3177"/>
          <w:jc w:val="center"/>
        </w:trPr>
        <w:tc>
          <w:tcPr>
            <w:tcW w:w="1920" w:type="dxa"/>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jc w:val="center"/>
              <w:rPr>
                <w:color w:val="000000" w:themeColor="text1"/>
                <w:sz w:val="28"/>
                <w:szCs w:val="28"/>
              </w:rPr>
            </w:pPr>
            <w:r w:rsidRPr="00F30E26">
              <w:rPr>
                <w:rFonts w:eastAsia="仿宋_GB2312" w:cs="仿宋_GB2312" w:hint="eastAsia"/>
                <w:color w:val="000000" w:themeColor="text1"/>
                <w:sz w:val="28"/>
                <w:szCs w:val="28"/>
                <w:lang w:bidi="ar"/>
              </w:rPr>
              <w:lastRenderedPageBreak/>
              <w:t>法人单位意见</w:t>
            </w:r>
          </w:p>
        </w:tc>
        <w:tc>
          <w:tcPr>
            <w:tcW w:w="7247" w:type="dxa"/>
            <w:gridSpan w:val="9"/>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p w:rsidR="000A3812" w:rsidRPr="00F30E26" w:rsidRDefault="000A3812" w:rsidP="00E91F8F">
            <w:pPr>
              <w:rPr>
                <w:color w:val="000000" w:themeColor="text1"/>
                <w:sz w:val="28"/>
                <w:szCs w:val="28"/>
                <w:lang w:bidi="ar"/>
              </w:rPr>
            </w:pPr>
            <w:r w:rsidRPr="00F30E26">
              <w:rPr>
                <w:rFonts w:eastAsia="仿宋_GB2312"/>
                <w:color w:val="000000" w:themeColor="text1"/>
                <w:sz w:val="28"/>
                <w:szCs w:val="28"/>
                <w:lang w:bidi="ar"/>
              </w:rPr>
              <w:t xml:space="preserve">          </w:t>
            </w:r>
          </w:p>
          <w:p w:rsidR="000A3812" w:rsidRPr="00F30E26" w:rsidRDefault="000A3812" w:rsidP="00E91F8F">
            <w:pPr>
              <w:rPr>
                <w:color w:val="000000" w:themeColor="text1"/>
                <w:sz w:val="28"/>
                <w:szCs w:val="28"/>
                <w:lang w:bidi="ar"/>
              </w:rPr>
            </w:pPr>
          </w:p>
          <w:p w:rsidR="000A3812" w:rsidRPr="00F30E26" w:rsidRDefault="000A3812" w:rsidP="00E91F8F">
            <w:pPr>
              <w:rPr>
                <w:color w:val="000000" w:themeColor="text1"/>
                <w:sz w:val="28"/>
                <w:szCs w:val="28"/>
              </w:rPr>
            </w:pPr>
          </w:p>
          <w:p w:rsidR="000A3812" w:rsidRPr="00F30E26" w:rsidRDefault="000A3812" w:rsidP="00E91F8F">
            <w:pPr>
              <w:ind w:firstLineChars="300" w:firstLine="828"/>
              <w:rPr>
                <w:color w:val="000000" w:themeColor="text1"/>
                <w:sz w:val="28"/>
                <w:szCs w:val="28"/>
              </w:rPr>
            </w:pPr>
            <w:r w:rsidRPr="00F30E26">
              <w:rPr>
                <w:rFonts w:eastAsia="仿宋_GB2312"/>
                <w:color w:val="000000" w:themeColor="text1"/>
                <w:sz w:val="28"/>
                <w:szCs w:val="28"/>
                <w:lang w:bidi="ar"/>
              </w:rPr>
              <w:t xml:space="preserve">                           </w:t>
            </w:r>
            <w:r w:rsidRPr="00F30E26">
              <w:rPr>
                <w:rFonts w:eastAsia="仿宋_GB2312" w:cs="仿宋_GB2312" w:hint="eastAsia"/>
                <w:color w:val="000000" w:themeColor="text1"/>
                <w:sz w:val="28"/>
                <w:szCs w:val="28"/>
                <w:lang w:bidi="ar"/>
              </w:rPr>
              <w:t>（公</w:t>
            </w:r>
            <w:r w:rsidRPr="00F30E26">
              <w:rPr>
                <w:rFonts w:eastAsia="仿宋_GB2312"/>
                <w:color w:val="000000" w:themeColor="text1"/>
                <w:sz w:val="28"/>
                <w:szCs w:val="28"/>
                <w:lang w:bidi="ar"/>
              </w:rPr>
              <w:t xml:space="preserve">  </w:t>
            </w:r>
            <w:r w:rsidRPr="00F30E26">
              <w:rPr>
                <w:rFonts w:eastAsia="仿宋_GB2312" w:cs="仿宋_GB2312" w:hint="eastAsia"/>
                <w:color w:val="000000" w:themeColor="text1"/>
                <w:sz w:val="28"/>
                <w:szCs w:val="28"/>
                <w:lang w:bidi="ar"/>
              </w:rPr>
              <w:t>章）</w:t>
            </w:r>
          </w:p>
          <w:p w:rsidR="000A3812" w:rsidRPr="00F30E26" w:rsidRDefault="000A3812" w:rsidP="00E91F8F">
            <w:pPr>
              <w:rPr>
                <w:color w:val="000000" w:themeColor="text1"/>
                <w:sz w:val="24"/>
              </w:rPr>
            </w:pPr>
            <w:r w:rsidRPr="00F30E26">
              <w:rPr>
                <w:rFonts w:eastAsia="仿宋_GB2312"/>
                <w:color w:val="000000" w:themeColor="text1"/>
                <w:sz w:val="28"/>
                <w:szCs w:val="28"/>
                <w:lang w:bidi="ar"/>
              </w:rPr>
              <w:t xml:space="preserve">                                 </w:t>
            </w:r>
            <w:r w:rsidRPr="00F30E26">
              <w:rPr>
                <w:rFonts w:eastAsia="仿宋_GB2312" w:cs="仿宋_GB2312" w:hint="eastAsia"/>
                <w:color w:val="000000" w:themeColor="text1"/>
                <w:sz w:val="28"/>
                <w:szCs w:val="28"/>
                <w:lang w:bidi="ar"/>
              </w:rPr>
              <w:t>年</w:t>
            </w:r>
            <w:r w:rsidRPr="00F30E26">
              <w:rPr>
                <w:rFonts w:eastAsia="仿宋_GB2312"/>
                <w:color w:val="000000" w:themeColor="text1"/>
                <w:sz w:val="28"/>
                <w:szCs w:val="28"/>
                <w:lang w:bidi="ar"/>
              </w:rPr>
              <w:t xml:space="preserve">    </w:t>
            </w:r>
            <w:r w:rsidRPr="00F30E26">
              <w:rPr>
                <w:rFonts w:eastAsia="仿宋_GB2312" w:cs="仿宋_GB2312" w:hint="eastAsia"/>
                <w:color w:val="000000" w:themeColor="text1"/>
                <w:sz w:val="28"/>
                <w:szCs w:val="28"/>
                <w:lang w:bidi="ar"/>
              </w:rPr>
              <w:t>月</w:t>
            </w:r>
            <w:r w:rsidRPr="00F30E26">
              <w:rPr>
                <w:rFonts w:eastAsia="仿宋_GB2312"/>
                <w:color w:val="000000" w:themeColor="text1"/>
                <w:sz w:val="28"/>
                <w:szCs w:val="28"/>
                <w:lang w:bidi="ar"/>
              </w:rPr>
              <w:t xml:space="preserve">   </w:t>
            </w:r>
            <w:r w:rsidRPr="00F30E26">
              <w:rPr>
                <w:rFonts w:eastAsia="仿宋_GB2312" w:cs="仿宋_GB2312" w:hint="eastAsia"/>
                <w:color w:val="000000" w:themeColor="text1"/>
                <w:sz w:val="28"/>
                <w:szCs w:val="28"/>
                <w:lang w:bidi="ar"/>
              </w:rPr>
              <w:t>日</w:t>
            </w:r>
          </w:p>
        </w:tc>
      </w:tr>
      <w:tr w:rsidR="00F30E26" w:rsidRPr="00F30E26" w:rsidTr="00E91F8F">
        <w:trPr>
          <w:gridAfter w:val="1"/>
          <w:wAfter w:w="20" w:type="dxa"/>
          <w:trHeight w:val="3451"/>
          <w:jc w:val="center"/>
        </w:trPr>
        <w:tc>
          <w:tcPr>
            <w:tcW w:w="1920" w:type="dxa"/>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jc w:val="center"/>
              <w:rPr>
                <w:color w:val="000000" w:themeColor="text1"/>
                <w:sz w:val="28"/>
                <w:szCs w:val="28"/>
              </w:rPr>
            </w:pPr>
            <w:r w:rsidRPr="00F30E26">
              <w:rPr>
                <w:rFonts w:eastAsia="仿宋_GB2312" w:cs="仿宋_GB2312" w:hint="eastAsia"/>
                <w:color w:val="000000" w:themeColor="text1"/>
                <w:sz w:val="28"/>
                <w:szCs w:val="28"/>
                <w:lang w:bidi="ar"/>
              </w:rPr>
              <w:t>行业鉴定主管部门意见</w:t>
            </w:r>
          </w:p>
          <w:p w:rsidR="000A3812" w:rsidRPr="00F30E26" w:rsidRDefault="000A3812" w:rsidP="00E91F8F">
            <w:pPr>
              <w:jc w:val="left"/>
              <w:rPr>
                <w:rFonts w:cs="仿宋_GB2312"/>
                <w:color w:val="000000" w:themeColor="text1"/>
                <w:sz w:val="28"/>
                <w:szCs w:val="28"/>
                <w:lang w:bidi="ar"/>
              </w:rPr>
            </w:pPr>
            <w:r w:rsidRPr="00F30E26">
              <w:rPr>
                <w:rFonts w:eastAsia="仿宋_GB2312" w:cs="仿宋_GB2312" w:hint="eastAsia"/>
                <w:color w:val="000000" w:themeColor="text1"/>
                <w:sz w:val="28"/>
                <w:szCs w:val="28"/>
                <w:lang w:bidi="ar"/>
              </w:rPr>
              <w:t>（申请行业</w:t>
            </w:r>
          </w:p>
          <w:p w:rsidR="000A3812" w:rsidRPr="00F30E26" w:rsidRDefault="000A3812" w:rsidP="00E91F8F">
            <w:pPr>
              <w:jc w:val="left"/>
              <w:rPr>
                <w:color w:val="000000" w:themeColor="text1"/>
                <w:sz w:val="28"/>
                <w:szCs w:val="28"/>
              </w:rPr>
            </w:pPr>
            <w:r w:rsidRPr="00F30E26">
              <w:rPr>
                <w:rFonts w:eastAsia="仿宋_GB2312" w:cs="仿宋_GB2312" w:hint="eastAsia"/>
                <w:color w:val="000000" w:themeColor="text1"/>
                <w:sz w:val="28"/>
                <w:szCs w:val="28"/>
                <w:lang w:bidi="ar"/>
              </w:rPr>
              <w:t>工种时需要）</w:t>
            </w:r>
          </w:p>
        </w:tc>
        <w:tc>
          <w:tcPr>
            <w:tcW w:w="7247" w:type="dxa"/>
            <w:gridSpan w:val="9"/>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p w:rsidR="000A3812" w:rsidRPr="00F30E26" w:rsidRDefault="000A3812" w:rsidP="00E91F8F">
            <w:pPr>
              <w:rPr>
                <w:color w:val="000000" w:themeColor="text1"/>
                <w:sz w:val="28"/>
                <w:szCs w:val="28"/>
              </w:rPr>
            </w:pPr>
          </w:p>
          <w:p w:rsidR="000A3812" w:rsidRPr="00F30E26" w:rsidRDefault="000A3812" w:rsidP="00E91F8F">
            <w:pPr>
              <w:rPr>
                <w:color w:val="000000" w:themeColor="text1"/>
                <w:sz w:val="28"/>
                <w:szCs w:val="28"/>
              </w:rPr>
            </w:pPr>
          </w:p>
          <w:p w:rsidR="000A3812" w:rsidRPr="00F30E26" w:rsidRDefault="000A3812" w:rsidP="00E91F8F">
            <w:pPr>
              <w:rPr>
                <w:color w:val="000000" w:themeColor="text1"/>
                <w:sz w:val="28"/>
                <w:szCs w:val="28"/>
              </w:rPr>
            </w:pPr>
          </w:p>
          <w:p w:rsidR="000A3812" w:rsidRPr="00F30E26" w:rsidRDefault="000A3812" w:rsidP="00E91F8F">
            <w:pPr>
              <w:ind w:firstLineChars="1700" w:firstLine="4690"/>
              <w:jc w:val="left"/>
              <w:rPr>
                <w:color w:val="000000" w:themeColor="text1"/>
                <w:sz w:val="28"/>
                <w:szCs w:val="28"/>
              </w:rPr>
            </w:pPr>
            <w:r w:rsidRPr="00F30E26">
              <w:rPr>
                <w:rFonts w:eastAsia="仿宋_GB2312" w:cs="仿宋_GB2312" w:hint="eastAsia"/>
                <w:color w:val="000000" w:themeColor="text1"/>
                <w:sz w:val="28"/>
                <w:szCs w:val="28"/>
                <w:lang w:bidi="ar"/>
              </w:rPr>
              <w:t>（公</w:t>
            </w:r>
            <w:r w:rsidRPr="00F30E26">
              <w:rPr>
                <w:rFonts w:eastAsia="仿宋_GB2312"/>
                <w:color w:val="000000" w:themeColor="text1"/>
                <w:sz w:val="28"/>
                <w:szCs w:val="28"/>
                <w:lang w:bidi="ar"/>
              </w:rPr>
              <w:t xml:space="preserve">  </w:t>
            </w:r>
            <w:r w:rsidRPr="00F30E26">
              <w:rPr>
                <w:rFonts w:eastAsia="仿宋_GB2312" w:cs="仿宋_GB2312" w:hint="eastAsia"/>
                <w:color w:val="000000" w:themeColor="text1"/>
                <w:sz w:val="28"/>
                <w:szCs w:val="28"/>
                <w:lang w:bidi="ar"/>
              </w:rPr>
              <w:t>章）</w:t>
            </w:r>
          </w:p>
          <w:p w:rsidR="000A3812" w:rsidRPr="00F30E26" w:rsidRDefault="000A3812" w:rsidP="00E91F8F">
            <w:pPr>
              <w:rPr>
                <w:color w:val="000000" w:themeColor="text1"/>
                <w:sz w:val="28"/>
                <w:szCs w:val="28"/>
              </w:rPr>
            </w:pPr>
            <w:r w:rsidRPr="00F30E26">
              <w:rPr>
                <w:rFonts w:eastAsia="仿宋_GB2312"/>
                <w:color w:val="000000" w:themeColor="text1"/>
                <w:sz w:val="28"/>
                <w:szCs w:val="28"/>
                <w:lang w:bidi="ar"/>
              </w:rPr>
              <w:t xml:space="preserve">                                </w:t>
            </w:r>
            <w:r w:rsidRPr="00F30E26">
              <w:rPr>
                <w:rFonts w:eastAsia="仿宋_GB2312" w:cs="仿宋_GB2312" w:hint="eastAsia"/>
                <w:color w:val="000000" w:themeColor="text1"/>
                <w:sz w:val="28"/>
                <w:szCs w:val="28"/>
                <w:lang w:bidi="ar"/>
              </w:rPr>
              <w:t>年</w:t>
            </w:r>
            <w:r w:rsidRPr="00F30E26">
              <w:rPr>
                <w:rFonts w:eastAsia="仿宋_GB2312"/>
                <w:color w:val="000000" w:themeColor="text1"/>
                <w:sz w:val="28"/>
                <w:szCs w:val="28"/>
                <w:lang w:bidi="ar"/>
              </w:rPr>
              <w:t xml:space="preserve">    </w:t>
            </w:r>
            <w:r w:rsidRPr="00F30E26">
              <w:rPr>
                <w:rFonts w:eastAsia="仿宋_GB2312" w:cs="仿宋_GB2312" w:hint="eastAsia"/>
                <w:color w:val="000000" w:themeColor="text1"/>
                <w:sz w:val="28"/>
                <w:szCs w:val="28"/>
                <w:lang w:bidi="ar"/>
              </w:rPr>
              <w:t>月</w:t>
            </w:r>
            <w:r w:rsidRPr="00F30E26">
              <w:rPr>
                <w:rFonts w:eastAsia="仿宋_GB2312"/>
                <w:color w:val="000000" w:themeColor="text1"/>
                <w:sz w:val="28"/>
                <w:szCs w:val="28"/>
                <w:lang w:bidi="ar"/>
              </w:rPr>
              <w:t xml:space="preserve">   </w:t>
            </w:r>
            <w:r w:rsidRPr="00F30E26">
              <w:rPr>
                <w:rFonts w:eastAsia="仿宋_GB2312" w:cs="仿宋_GB2312" w:hint="eastAsia"/>
                <w:color w:val="000000" w:themeColor="text1"/>
                <w:sz w:val="28"/>
                <w:szCs w:val="28"/>
                <w:lang w:bidi="ar"/>
              </w:rPr>
              <w:t>日</w:t>
            </w:r>
          </w:p>
        </w:tc>
      </w:tr>
      <w:tr w:rsidR="00F30E26" w:rsidRPr="00F30E26" w:rsidTr="00E91F8F">
        <w:trPr>
          <w:gridAfter w:val="1"/>
          <w:wAfter w:w="20" w:type="dxa"/>
          <w:trHeight w:val="3291"/>
          <w:jc w:val="center"/>
        </w:trPr>
        <w:tc>
          <w:tcPr>
            <w:tcW w:w="1920" w:type="dxa"/>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jc w:val="center"/>
              <w:rPr>
                <w:color w:val="000000" w:themeColor="text1"/>
                <w:sz w:val="28"/>
                <w:szCs w:val="28"/>
              </w:rPr>
            </w:pPr>
            <w:r w:rsidRPr="00F30E26">
              <w:rPr>
                <w:rFonts w:eastAsia="仿宋_GB2312" w:cs="仿宋_GB2312" w:hint="eastAsia"/>
                <w:color w:val="000000" w:themeColor="text1"/>
                <w:sz w:val="28"/>
                <w:szCs w:val="28"/>
                <w:lang w:bidi="ar"/>
              </w:rPr>
              <w:t>备案管理部门意见</w:t>
            </w:r>
          </w:p>
        </w:tc>
        <w:tc>
          <w:tcPr>
            <w:tcW w:w="7247" w:type="dxa"/>
            <w:gridSpan w:val="9"/>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p w:rsidR="000A3812" w:rsidRPr="00F30E26" w:rsidRDefault="000A3812" w:rsidP="00E91F8F">
            <w:pPr>
              <w:rPr>
                <w:color w:val="000000" w:themeColor="text1"/>
                <w:sz w:val="28"/>
                <w:szCs w:val="28"/>
              </w:rPr>
            </w:pPr>
          </w:p>
          <w:p w:rsidR="000A3812" w:rsidRPr="00F30E26" w:rsidRDefault="000A3812" w:rsidP="00E91F8F">
            <w:pPr>
              <w:rPr>
                <w:color w:val="000000" w:themeColor="text1"/>
                <w:sz w:val="28"/>
                <w:szCs w:val="28"/>
              </w:rPr>
            </w:pPr>
          </w:p>
          <w:p w:rsidR="000A3812" w:rsidRPr="00F30E26" w:rsidRDefault="000A3812" w:rsidP="00E91F8F">
            <w:pPr>
              <w:rPr>
                <w:color w:val="000000" w:themeColor="text1"/>
                <w:sz w:val="28"/>
                <w:szCs w:val="28"/>
              </w:rPr>
            </w:pPr>
          </w:p>
          <w:p w:rsidR="000A3812" w:rsidRPr="00F30E26" w:rsidRDefault="000A3812" w:rsidP="00E91F8F">
            <w:pPr>
              <w:rPr>
                <w:color w:val="000000" w:themeColor="text1"/>
                <w:sz w:val="28"/>
                <w:szCs w:val="28"/>
              </w:rPr>
            </w:pPr>
          </w:p>
          <w:p w:rsidR="000A3812" w:rsidRPr="00F30E26" w:rsidRDefault="000A3812" w:rsidP="00E91F8F">
            <w:pPr>
              <w:ind w:firstLineChars="1700" w:firstLine="4690"/>
              <w:rPr>
                <w:color w:val="000000" w:themeColor="text1"/>
                <w:sz w:val="28"/>
                <w:szCs w:val="28"/>
              </w:rPr>
            </w:pPr>
            <w:r w:rsidRPr="00F30E26">
              <w:rPr>
                <w:rFonts w:eastAsia="仿宋_GB2312" w:cs="仿宋_GB2312" w:hint="eastAsia"/>
                <w:color w:val="000000" w:themeColor="text1"/>
                <w:sz w:val="28"/>
                <w:szCs w:val="28"/>
                <w:lang w:bidi="ar"/>
              </w:rPr>
              <w:t>年</w:t>
            </w:r>
            <w:r w:rsidRPr="00F30E26">
              <w:rPr>
                <w:rFonts w:eastAsia="仿宋_GB2312"/>
                <w:color w:val="000000" w:themeColor="text1"/>
                <w:sz w:val="28"/>
                <w:szCs w:val="28"/>
                <w:lang w:bidi="ar"/>
              </w:rPr>
              <w:t xml:space="preserve">    </w:t>
            </w:r>
            <w:r w:rsidRPr="00F30E26">
              <w:rPr>
                <w:rFonts w:eastAsia="仿宋_GB2312" w:cs="仿宋_GB2312" w:hint="eastAsia"/>
                <w:color w:val="000000" w:themeColor="text1"/>
                <w:sz w:val="28"/>
                <w:szCs w:val="28"/>
                <w:lang w:bidi="ar"/>
              </w:rPr>
              <w:t>月</w:t>
            </w:r>
            <w:r w:rsidRPr="00F30E26">
              <w:rPr>
                <w:rFonts w:eastAsia="仿宋_GB2312"/>
                <w:color w:val="000000" w:themeColor="text1"/>
                <w:sz w:val="28"/>
                <w:szCs w:val="28"/>
                <w:lang w:bidi="ar"/>
              </w:rPr>
              <w:t xml:space="preserve">   </w:t>
            </w:r>
            <w:r w:rsidRPr="00F30E26">
              <w:rPr>
                <w:rFonts w:eastAsia="仿宋_GB2312" w:cs="仿宋_GB2312" w:hint="eastAsia"/>
                <w:color w:val="000000" w:themeColor="text1"/>
                <w:sz w:val="28"/>
                <w:szCs w:val="28"/>
                <w:lang w:bidi="ar"/>
              </w:rPr>
              <w:t>日</w:t>
            </w:r>
          </w:p>
        </w:tc>
      </w:tr>
      <w:tr w:rsidR="00F30E26" w:rsidRPr="00F30E26" w:rsidTr="00E91F8F">
        <w:trPr>
          <w:gridAfter w:val="1"/>
          <w:wAfter w:w="20" w:type="dxa"/>
          <w:trHeight w:val="2446"/>
          <w:jc w:val="center"/>
        </w:trPr>
        <w:tc>
          <w:tcPr>
            <w:tcW w:w="1920"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spacing w:line="0" w:lineRule="atLeast"/>
              <w:jc w:val="center"/>
              <w:rPr>
                <w:color w:val="000000" w:themeColor="text1"/>
                <w:sz w:val="28"/>
                <w:szCs w:val="28"/>
              </w:rPr>
            </w:pPr>
          </w:p>
          <w:p w:rsidR="000A3812" w:rsidRPr="00F30E26" w:rsidRDefault="000A3812" w:rsidP="00E91F8F">
            <w:pPr>
              <w:spacing w:line="0" w:lineRule="atLeast"/>
              <w:jc w:val="center"/>
              <w:rPr>
                <w:color w:val="000000" w:themeColor="text1"/>
                <w:sz w:val="28"/>
                <w:szCs w:val="28"/>
              </w:rPr>
            </w:pPr>
          </w:p>
          <w:p w:rsidR="000A3812" w:rsidRPr="00F30E26" w:rsidRDefault="000A3812" w:rsidP="00E91F8F">
            <w:pPr>
              <w:spacing w:line="0" w:lineRule="atLeast"/>
              <w:jc w:val="center"/>
              <w:rPr>
                <w:color w:val="000000" w:themeColor="text1"/>
                <w:sz w:val="28"/>
                <w:szCs w:val="28"/>
              </w:rPr>
            </w:pPr>
          </w:p>
          <w:p w:rsidR="000A3812" w:rsidRPr="00F30E26" w:rsidRDefault="000A3812" w:rsidP="00E91F8F">
            <w:pPr>
              <w:spacing w:line="0" w:lineRule="atLeast"/>
              <w:jc w:val="center"/>
              <w:rPr>
                <w:color w:val="000000" w:themeColor="text1"/>
                <w:sz w:val="28"/>
                <w:szCs w:val="28"/>
              </w:rPr>
            </w:pPr>
            <w:r w:rsidRPr="00F30E26">
              <w:rPr>
                <w:rFonts w:eastAsia="仿宋_GB2312" w:cs="仿宋_GB2312" w:hint="eastAsia"/>
                <w:color w:val="000000" w:themeColor="text1"/>
                <w:sz w:val="28"/>
                <w:szCs w:val="28"/>
                <w:lang w:bidi="ar"/>
              </w:rPr>
              <w:t>备注</w:t>
            </w:r>
          </w:p>
        </w:tc>
        <w:tc>
          <w:tcPr>
            <w:tcW w:w="7247" w:type="dxa"/>
            <w:gridSpan w:val="9"/>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r w:rsidRPr="00F30E26">
              <w:rPr>
                <w:rFonts w:eastAsia="仿宋_GB2312"/>
                <w:color w:val="000000" w:themeColor="text1"/>
                <w:sz w:val="28"/>
                <w:szCs w:val="28"/>
                <w:lang w:bidi="ar"/>
              </w:rPr>
              <w:t xml:space="preserve">   </w:t>
            </w:r>
          </w:p>
          <w:p w:rsidR="000A3812" w:rsidRPr="00F30E26" w:rsidRDefault="000A3812" w:rsidP="00E91F8F">
            <w:pPr>
              <w:ind w:firstLineChars="150" w:firstLine="414"/>
              <w:rPr>
                <w:color w:val="000000" w:themeColor="text1"/>
                <w:sz w:val="28"/>
                <w:szCs w:val="28"/>
              </w:rPr>
            </w:pPr>
            <w:r w:rsidRPr="00F30E26">
              <w:rPr>
                <w:rFonts w:eastAsia="仿宋_GB2312"/>
                <w:color w:val="000000" w:themeColor="text1"/>
                <w:sz w:val="28"/>
                <w:szCs w:val="28"/>
                <w:lang w:bidi="ar"/>
              </w:rPr>
              <w:t xml:space="preserve">                                     </w:t>
            </w:r>
          </w:p>
        </w:tc>
      </w:tr>
    </w:tbl>
    <w:p w:rsidR="000A3812" w:rsidRPr="00F30E26" w:rsidRDefault="000A3812" w:rsidP="000A3812">
      <w:pPr>
        <w:rPr>
          <w:rFonts w:eastAsia="仿宋_GB2312"/>
          <w:color w:val="000000" w:themeColor="text1"/>
          <w:sz w:val="32"/>
          <w:lang w:bidi="ar"/>
        </w:rPr>
        <w:sectPr w:rsidR="000A3812" w:rsidRPr="00F30E26">
          <w:footerReference w:type="default" r:id="rId7"/>
          <w:pgSz w:w="11906" w:h="16838"/>
          <w:pgMar w:top="1984" w:right="1474" w:bottom="1702" w:left="1587" w:header="1135" w:footer="1135" w:gutter="0"/>
          <w:cols w:space="720"/>
          <w:docGrid w:type="linesAndChars" w:linePitch="574" w:charSpace="-842"/>
        </w:sectPr>
      </w:pPr>
    </w:p>
    <w:p w:rsidR="000A3812" w:rsidRPr="00F30E26" w:rsidRDefault="000A3812" w:rsidP="000A3812">
      <w:pPr>
        <w:jc w:val="left"/>
        <w:rPr>
          <w:rFonts w:ascii="黑体" w:eastAsia="黑体" w:hAnsi="黑体" w:cs="黑体"/>
          <w:bCs/>
          <w:color w:val="000000" w:themeColor="text1"/>
        </w:rPr>
      </w:pPr>
      <w:r w:rsidRPr="00F30E26">
        <w:rPr>
          <w:rFonts w:ascii="黑体" w:eastAsia="黑体" w:hAnsi="黑体" w:cs="黑体" w:hint="eastAsia"/>
          <w:bCs/>
          <w:color w:val="000000" w:themeColor="text1"/>
          <w:sz w:val="32"/>
          <w:szCs w:val="32"/>
          <w:lang w:bidi="ar"/>
        </w:rPr>
        <w:lastRenderedPageBreak/>
        <w:t>附件1-2</w:t>
      </w:r>
    </w:p>
    <w:p w:rsidR="000A3812" w:rsidRPr="00F30E26" w:rsidRDefault="00630B19" w:rsidP="000A3812">
      <w:pPr>
        <w:spacing w:line="360" w:lineRule="auto"/>
        <w:jc w:val="center"/>
        <w:rPr>
          <w:rFonts w:ascii="方正小标宋简体" w:eastAsia="方正小标宋简体" w:hAnsi="方正小标宋简体" w:cs="方正小标宋简体"/>
          <w:color w:val="000000" w:themeColor="text1"/>
          <w:sz w:val="40"/>
          <w:szCs w:val="40"/>
        </w:rPr>
      </w:pPr>
      <w:r w:rsidRPr="00F30E26">
        <w:rPr>
          <w:rFonts w:ascii="方正小标宋简体" w:eastAsia="方正小标宋简体" w:hAnsi="方正小标宋简体" w:cs="方正小标宋简体" w:hint="eastAsia"/>
          <w:color w:val="000000" w:themeColor="text1"/>
          <w:sz w:val="40"/>
          <w:szCs w:val="40"/>
          <w:lang w:bidi="ar"/>
        </w:rPr>
        <w:t>职业技能考核鉴定</w:t>
      </w:r>
      <w:r w:rsidR="000A3812" w:rsidRPr="00F30E26">
        <w:rPr>
          <w:rFonts w:ascii="方正小标宋简体" w:eastAsia="方正小标宋简体" w:hAnsi="方正小标宋简体" w:cs="方正小标宋简体" w:hint="eastAsia"/>
          <w:color w:val="000000" w:themeColor="text1"/>
          <w:sz w:val="40"/>
          <w:szCs w:val="40"/>
          <w:lang w:bidi="ar"/>
        </w:rPr>
        <w:t>所（站）管理人员名册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6"/>
        <w:gridCol w:w="1261"/>
        <w:gridCol w:w="496"/>
        <w:gridCol w:w="496"/>
        <w:gridCol w:w="1381"/>
        <w:gridCol w:w="1422"/>
        <w:gridCol w:w="1422"/>
        <w:gridCol w:w="1422"/>
        <w:gridCol w:w="1264"/>
        <w:gridCol w:w="1422"/>
        <w:gridCol w:w="1126"/>
      </w:tblGrid>
      <w:tr w:rsidR="00F30E26" w:rsidRPr="00F30E26" w:rsidTr="00E91F8F">
        <w:trPr>
          <w:trHeight w:val="568"/>
          <w:jc w:val="center"/>
        </w:trPr>
        <w:tc>
          <w:tcPr>
            <w:tcW w:w="1896" w:type="dxa"/>
            <w:vMerge w:val="restart"/>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spacing w:line="0" w:lineRule="atLeast"/>
              <w:jc w:val="center"/>
              <w:rPr>
                <w:color w:val="000000" w:themeColor="text1"/>
                <w:sz w:val="28"/>
                <w:szCs w:val="28"/>
              </w:rPr>
            </w:pPr>
            <w:r w:rsidRPr="00F30E26">
              <w:rPr>
                <w:rFonts w:eastAsia="仿宋_GB2312" w:cs="仿宋_GB2312" w:hint="eastAsia"/>
                <w:color w:val="000000" w:themeColor="text1"/>
                <w:sz w:val="28"/>
                <w:szCs w:val="28"/>
                <w:lang w:bidi="ar"/>
              </w:rPr>
              <w:t>鉴定所（站）</w:t>
            </w:r>
          </w:p>
          <w:p w:rsidR="000A3812" w:rsidRPr="00F30E26" w:rsidRDefault="000A3812" w:rsidP="00E91F8F">
            <w:pPr>
              <w:spacing w:line="0" w:lineRule="atLeast"/>
              <w:jc w:val="center"/>
              <w:rPr>
                <w:color w:val="000000" w:themeColor="text1"/>
                <w:sz w:val="28"/>
                <w:szCs w:val="28"/>
              </w:rPr>
            </w:pPr>
            <w:r w:rsidRPr="00F30E26">
              <w:rPr>
                <w:rFonts w:eastAsia="仿宋_GB2312" w:cs="仿宋_GB2312" w:hint="eastAsia"/>
                <w:color w:val="000000" w:themeColor="text1"/>
                <w:sz w:val="28"/>
                <w:szCs w:val="28"/>
                <w:lang w:bidi="ar"/>
              </w:rPr>
              <w:t>拟任职务</w:t>
            </w:r>
          </w:p>
        </w:tc>
        <w:tc>
          <w:tcPr>
            <w:tcW w:w="1261" w:type="dxa"/>
            <w:vMerge w:val="restart"/>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spacing w:line="0" w:lineRule="atLeast"/>
              <w:jc w:val="center"/>
              <w:rPr>
                <w:color w:val="000000" w:themeColor="text1"/>
                <w:sz w:val="28"/>
                <w:szCs w:val="28"/>
              </w:rPr>
            </w:pPr>
            <w:r w:rsidRPr="00F30E26">
              <w:rPr>
                <w:rFonts w:eastAsia="仿宋_GB2312" w:cs="仿宋_GB2312" w:hint="eastAsia"/>
                <w:color w:val="000000" w:themeColor="text1"/>
                <w:sz w:val="28"/>
                <w:szCs w:val="28"/>
                <w:lang w:bidi="ar"/>
              </w:rPr>
              <w:t>姓</w:t>
            </w:r>
            <w:r w:rsidRPr="00F30E26">
              <w:rPr>
                <w:rFonts w:eastAsia="仿宋_GB2312"/>
                <w:color w:val="000000" w:themeColor="text1"/>
                <w:sz w:val="28"/>
                <w:szCs w:val="28"/>
                <w:lang w:bidi="ar"/>
              </w:rPr>
              <w:t xml:space="preserve">   </w:t>
            </w:r>
            <w:r w:rsidRPr="00F30E26">
              <w:rPr>
                <w:rFonts w:eastAsia="仿宋_GB2312" w:cs="仿宋_GB2312" w:hint="eastAsia"/>
                <w:color w:val="000000" w:themeColor="text1"/>
                <w:sz w:val="28"/>
                <w:szCs w:val="28"/>
                <w:lang w:bidi="ar"/>
              </w:rPr>
              <w:t>名</w:t>
            </w:r>
          </w:p>
        </w:tc>
        <w:tc>
          <w:tcPr>
            <w:tcW w:w="496" w:type="dxa"/>
            <w:vMerge w:val="restart"/>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spacing w:line="0" w:lineRule="atLeast"/>
              <w:jc w:val="center"/>
              <w:rPr>
                <w:color w:val="000000" w:themeColor="text1"/>
                <w:sz w:val="28"/>
                <w:szCs w:val="28"/>
              </w:rPr>
            </w:pPr>
            <w:r w:rsidRPr="00F30E26">
              <w:rPr>
                <w:rFonts w:eastAsia="仿宋_GB2312" w:cs="仿宋_GB2312" w:hint="eastAsia"/>
                <w:color w:val="000000" w:themeColor="text1"/>
                <w:sz w:val="28"/>
                <w:szCs w:val="28"/>
                <w:lang w:bidi="ar"/>
              </w:rPr>
              <w:t>性别</w:t>
            </w:r>
          </w:p>
        </w:tc>
        <w:tc>
          <w:tcPr>
            <w:tcW w:w="496" w:type="dxa"/>
            <w:vMerge w:val="restart"/>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spacing w:line="0" w:lineRule="atLeast"/>
              <w:jc w:val="center"/>
              <w:rPr>
                <w:color w:val="000000" w:themeColor="text1"/>
                <w:sz w:val="28"/>
                <w:szCs w:val="28"/>
              </w:rPr>
            </w:pPr>
            <w:r w:rsidRPr="00F30E26">
              <w:rPr>
                <w:rFonts w:eastAsia="仿宋_GB2312" w:cs="仿宋_GB2312" w:hint="eastAsia"/>
                <w:color w:val="000000" w:themeColor="text1"/>
                <w:sz w:val="28"/>
                <w:szCs w:val="28"/>
                <w:lang w:bidi="ar"/>
              </w:rPr>
              <w:t>年龄</w:t>
            </w:r>
          </w:p>
        </w:tc>
        <w:tc>
          <w:tcPr>
            <w:tcW w:w="1381" w:type="dxa"/>
            <w:vMerge w:val="restart"/>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spacing w:line="0" w:lineRule="atLeast"/>
              <w:jc w:val="center"/>
              <w:rPr>
                <w:color w:val="000000" w:themeColor="text1"/>
                <w:sz w:val="28"/>
                <w:szCs w:val="28"/>
              </w:rPr>
            </w:pPr>
            <w:r w:rsidRPr="00F30E26">
              <w:rPr>
                <w:rFonts w:eastAsia="仿宋_GB2312" w:cs="仿宋_GB2312" w:hint="eastAsia"/>
                <w:color w:val="000000" w:themeColor="text1"/>
                <w:sz w:val="28"/>
                <w:szCs w:val="28"/>
                <w:lang w:bidi="ar"/>
              </w:rPr>
              <w:t>职业资格</w:t>
            </w:r>
          </w:p>
        </w:tc>
        <w:tc>
          <w:tcPr>
            <w:tcW w:w="1422" w:type="dxa"/>
            <w:vMerge w:val="restart"/>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spacing w:line="0" w:lineRule="atLeast"/>
              <w:jc w:val="center"/>
              <w:rPr>
                <w:color w:val="000000" w:themeColor="text1"/>
                <w:sz w:val="28"/>
                <w:szCs w:val="28"/>
              </w:rPr>
            </w:pPr>
            <w:r w:rsidRPr="00F30E26">
              <w:rPr>
                <w:rFonts w:eastAsia="仿宋_GB2312" w:cs="仿宋_GB2312" w:hint="eastAsia"/>
                <w:color w:val="000000" w:themeColor="text1"/>
                <w:sz w:val="28"/>
                <w:szCs w:val="28"/>
                <w:lang w:bidi="ar"/>
              </w:rPr>
              <w:t>文化程度</w:t>
            </w:r>
          </w:p>
        </w:tc>
        <w:tc>
          <w:tcPr>
            <w:tcW w:w="1422" w:type="dxa"/>
            <w:vMerge w:val="restart"/>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spacing w:line="0" w:lineRule="atLeast"/>
              <w:jc w:val="center"/>
              <w:rPr>
                <w:color w:val="000000" w:themeColor="text1"/>
                <w:sz w:val="28"/>
                <w:szCs w:val="28"/>
              </w:rPr>
            </w:pPr>
            <w:r w:rsidRPr="00F30E26">
              <w:rPr>
                <w:rFonts w:eastAsia="仿宋_GB2312" w:cs="仿宋_GB2312" w:hint="eastAsia"/>
                <w:color w:val="000000" w:themeColor="text1"/>
                <w:sz w:val="28"/>
                <w:szCs w:val="28"/>
                <w:lang w:bidi="ar"/>
              </w:rPr>
              <w:t>专业技术职务资格</w:t>
            </w:r>
          </w:p>
        </w:tc>
        <w:tc>
          <w:tcPr>
            <w:tcW w:w="4108" w:type="dxa"/>
            <w:gridSpan w:val="3"/>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spacing w:line="0" w:lineRule="atLeast"/>
              <w:jc w:val="center"/>
              <w:rPr>
                <w:color w:val="000000" w:themeColor="text1"/>
                <w:sz w:val="28"/>
                <w:szCs w:val="28"/>
              </w:rPr>
            </w:pPr>
            <w:r w:rsidRPr="00F30E26">
              <w:rPr>
                <w:rFonts w:eastAsia="仿宋_GB2312" w:cs="仿宋_GB2312" w:hint="eastAsia"/>
                <w:color w:val="000000" w:themeColor="text1"/>
                <w:sz w:val="28"/>
                <w:szCs w:val="28"/>
                <w:lang w:bidi="ar"/>
              </w:rPr>
              <w:t>联系电话</w:t>
            </w:r>
          </w:p>
        </w:tc>
        <w:tc>
          <w:tcPr>
            <w:tcW w:w="1126" w:type="dxa"/>
            <w:vMerge w:val="restart"/>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spacing w:line="0" w:lineRule="atLeast"/>
              <w:jc w:val="center"/>
              <w:rPr>
                <w:color w:val="000000" w:themeColor="text1"/>
                <w:sz w:val="28"/>
                <w:szCs w:val="28"/>
              </w:rPr>
            </w:pPr>
            <w:r w:rsidRPr="00F30E26">
              <w:rPr>
                <w:rFonts w:eastAsia="仿宋_GB2312" w:cs="仿宋_GB2312" w:hint="eastAsia"/>
                <w:color w:val="000000" w:themeColor="text1"/>
                <w:sz w:val="28"/>
                <w:szCs w:val="28"/>
                <w:lang w:bidi="ar"/>
              </w:rPr>
              <w:t>社保号</w:t>
            </w:r>
          </w:p>
        </w:tc>
      </w:tr>
      <w:tr w:rsidR="00F30E26" w:rsidRPr="00F30E26" w:rsidTr="00E91F8F">
        <w:trPr>
          <w:trHeight w:val="554"/>
          <w:jc w:val="center"/>
        </w:trPr>
        <w:tc>
          <w:tcPr>
            <w:tcW w:w="1896" w:type="dxa"/>
            <w:vMerge/>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rPr>
                <w:color w:val="000000" w:themeColor="text1"/>
                <w:sz w:val="20"/>
                <w:szCs w:val="20"/>
              </w:rPr>
            </w:pPr>
          </w:p>
        </w:tc>
        <w:tc>
          <w:tcPr>
            <w:tcW w:w="1261" w:type="dxa"/>
            <w:vMerge/>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rPr>
                <w:color w:val="000000" w:themeColor="text1"/>
                <w:sz w:val="20"/>
                <w:szCs w:val="20"/>
              </w:rPr>
            </w:pPr>
          </w:p>
        </w:tc>
        <w:tc>
          <w:tcPr>
            <w:tcW w:w="496" w:type="dxa"/>
            <w:vMerge/>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rPr>
                <w:color w:val="000000" w:themeColor="text1"/>
                <w:sz w:val="20"/>
                <w:szCs w:val="20"/>
              </w:rPr>
            </w:pPr>
          </w:p>
        </w:tc>
        <w:tc>
          <w:tcPr>
            <w:tcW w:w="496" w:type="dxa"/>
            <w:vMerge/>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rPr>
                <w:color w:val="000000" w:themeColor="text1"/>
                <w:sz w:val="20"/>
                <w:szCs w:val="20"/>
              </w:rPr>
            </w:pPr>
          </w:p>
        </w:tc>
        <w:tc>
          <w:tcPr>
            <w:tcW w:w="1381" w:type="dxa"/>
            <w:vMerge/>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rPr>
                <w:color w:val="000000" w:themeColor="text1"/>
                <w:sz w:val="20"/>
                <w:szCs w:val="20"/>
              </w:rPr>
            </w:pPr>
          </w:p>
        </w:tc>
        <w:tc>
          <w:tcPr>
            <w:tcW w:w="1422" w:type="dxa"/>
            <w:vMerge/>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rPr>
                <w:color w:val="000000" w:themeColor="text1"/>
                <w:sz w:val="20"/>
                <w:szCs w:val="20"/>
              </w:rPr>
            </w:pPr>
          </w:p>
        </w:tc>
        <w:tc>
          <w:tcPr>
            <w:tcW w:w="1422" w:type="dxa"/>
            <w:vMerge/>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rPr>
                <w:color w:val="000000" w:themeColor="text1"/>
                <w:sz w:val="20"/>
                <w:szCs w:val="20"/>
              </w:rPr>
            </w:pPr>
          </w:p>
        </w:tc>
        <w:tc>
          <w:tcPr>
            <w:tcW w:w="1422" w:type="dxa"/>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spacing w:line="0" w:lineRule="atLeast"/>
              <w:jc w:val="center"/>
              <w:rPr>
                <w:color w:val="000000" w:themeColor="text1"/>
                <w:sz w:val="28"/>
                <w:szCs w:val="28"/>
              </w:rPr>
            </w:pPr>
            <w:r w:rsidRPr="00F30E26">
              <w:rPr>
                <w:rFonts w:eastAsia="仿宋_GB2312" w:cs="仿宋_GB2312" w:hint="eastAsia"/>
                <w:color w:val="000000" w:themeColor="text1"/>
                <w:sz w:val="28"/>
                <w:szCs w:val="28"/>
                <w:lang w:bidi="ar"/>
              </w:rPr>
              <w:t>办公室</w:t>
            </w:r>
          </w:p>
        </w:tc>
        <w:tc>
          <w:tcPr>
            <w:tcW w:w="1264" w:type="dxa"/>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spacing w:line="0" w:lineRule="atLeast"/>
              <w:jc w:val="center"/>
              <w:rPr>
                <w:color w:val="000000" w:themeColor="text1"/>
                <w:sz w:val="28"/>
                <w:szCs w:val="28"/>
              </w:rPr>
            </w:pPr>
            <w:r w:rsidRPr="00F30E26">
              <w:rPr>
                <w:rFonts w:eastAsia="仿宋_GB2312" w:cs="仿宋_GB2312" w:hint="eastAsia"/>
                <w:color w:val="000000" w:themeColor="text1"/>
                <w:sz w:val="28"/>
                <w:szCs w:val="28"/>
                <w:lang w:bidi="ar"/>
              </w:rPr>
              <w:t>住宅</w:t>
            </w:r>
          </w:p>
        </w:tc>
        <w:tc>
          <w:tcPr>
            <w:tcW w:w="1422" w:type="dxa"/>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spacing w:line="0" w:lineRule="atLeast"/>
              <w:jc w:val="center"/>
              <w:rPr>
                <w:color w:val="000000" w:themeColor="text1"/>
                <w:sz w:val="28"/>
                <w:szCs w:val="28"/>
              </w:rPr>
            </w:pPr>
            <w:r w:rsidRPr="00F30E26">
              <w:rPr>
                <w:rFonts w:eastAsia="仿宋_GB2312" w:cs="仿宋_GB2312" w:hint="eastAsia"/>
                <w:color w:val="000000" w:themeColor="text1"/>
                <w:sz w:val="28"/>
                <w:szCs w:val="28"/>
                <w:lang w:bidi="ar"/>
              </w:rPr>
              <w:t>移动电话</w:t>
            </w:r>
          </w:p>
        </w:tc>
        <w:tc>
          <w:tcPr>
            <w:tcW w:w="1126" w:type="dxa"/>
            <w:vMerge/>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rPr>
                <w:color w:val="000000" w:themeColor="text1"/>
                <w:sz w:val="20"/>
                <w:szCs w:val="20"/>
              </w:rPr>
            </w:pPr>
          </w:p>
        </w:tc>
      </w:tr>
      <w:tr w:rsidR="00F30E26" w:rsidRPr="00F30E26" w:rsidTr="00E91F8F">
        <w:trPr>
          <w:jc w:val="center"/>
        </w:trPr>
        <w:tc>
          <w:tcPr>
            <w:tcW w:w="1896" w:type="dxa"/>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jc w:val="center"/>
              <w:rPr>
                <w:color w:val="000000" w:themeColor="text1"/>
                <w:sz w:val="28"/>
                <w:szCs w:val="28"/>
              </w:rPr>
            </w:pPr>
            <w:r w:rsidRPr="00F30E26">
              <w:rPr>
                <w:rFonts w:eastAsia="仿宋_GB2312" w:cs="仿宋_GB2312" w:hint="eastAsia"/>
                <w:color w:val="000000" w:themeColor="text1"/>
                <w:sz w:val="28"/>
                <w:szCs w:val="28"/>
                <w:lang w:bidi="ar"/>
              </w:rPr>
              <w:t>所（站）长</w:t>
            </w:r>
          </w:p>
        </w:tc>
        <w:tc>
          <w:tcPr>
            <w:tcW w:w="1261" w:type="dxa"/>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jc w:val="center"/>
              <w:rPr>
                <w:color w:val="000000" w:themeColor="text1"/>
                <w:sz w:val="28"/>
                <w:szCs w:val="28"/>
              </w:rPr>
            </w:pPr>
          </w:p>
        </w:tc>
        <w:tc>
          <w:tcPr>
            <w:tcW w:w="496" w:type="dxa"/>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jc w:val="center"/>
              <w:rPr>
                <w:color w:val="000000" w:themeColor="text1"/>
                <w:sz w:val="28"/>
                <w:szCs w:val="28"/>
              </w:rPr>
            </w:pPr>
          </w:p>
        </w:tc>
        <w:tc>
          <w:tcPr>
            <w:tcW w:w="496" w:type="dxa"/>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jc w:val="center"/>
              <w:rPr>
                <w:color w:val="000000" w:themeColor="text1"/>
                <w:sz w:val="28"/>
                <w:szCs w:val="28"/>
              </w:rPr>
            </w:pPr>
          </w:p>
        </w:tc>
        <w:tc>
          <w:tcPr>
            <w:tcW w:w="1381" w:type="dxa"/>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jc w:val="center"/>
              <w:rPr>
                <w:color w:val="000000" w:themeColor="text1"/>
                <w:sz w:val="28"/>
                <w:szCs w:val="28"/>
              </w:rPr>
            </w:pPr>
          </w:p>
        </w:tc>
        <w:tc>
          <w:tcPr>
            <w:tcW w:w="1422" w:type="dxa"/>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jc w:val="center"/>
              <w:rPr>
                <w:color w:val="000000" w:themeColor="text1"/>
                <w:sz w:val="28"/>
                <w:szCs w:val="28"/>
              </w:rPr>
            </w:pPr>
          </w:p>
        </w:tc>
        <w:tc>
          <w:tcPr>
            <w:tcW w:w="1422" w:type="dxa"/>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jc w:val="center"/>
              <w:rPr>
                <w:color w:val="000000" w:themeColor="text1"/>
                <w:sz w:val="28"/>
                <w:szCs w:val="28"/>
              </w:rPr>
            </w:pPr>
          </w:p>
        </w:tc>
        <w:tc>
          <w:tcPr>
            <w:tcW w:w="1422" w:type="dxa"/>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jc w:val="center"/>
              <w:rPr>
                <w:color w:val="000000" w:themeColor="text1"/>
                <w:sz w:val="28"/>
                <w:szCs w:val="28"/>
              </w:rPr>
            </w:pPr>
          </w:p>
        </w:tc>
        <w:tc>
          <w:tcPr>
            <w:tcW w:w="1264" w:type="dxa"/>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jc w:val="center"/>
              <w:rPr>
                <w:color w:val="000000" w:themeColor="text1"/>
                <w:sz w:val="28"/>
                <w:szCs w:val="28"/>
              </w:rPr>
            </w:pPr>
          </w:p>
        </w:tc>
        <w:tc>
          <w:tcPr>
            <w:tcW w:w="1422" w:type="dxa"/>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jc w:val="center"/>
              <w:rPr>
                <w:color w:val="000000" w:themeColor="text1"/>
                <w:sz w:val="28"/>
                <w:szCs w:val="28"/>
              </w:rPr>
            </w:pPr>
          </w:p>
        </w:tc>
        <w:tc>
          <w:tcPr>
            <w:tcW w:w="1126" w:type="dxa"/>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jc w:val="center"/>
              <w:rPr>
                <w:color w:val="000000" w:themeColor="text1"/>
                <w:sz w:val="28"/>
                <w:szCs w:val="28"/>
              </w:rPr>
            </w:pPr>
          </w:p>
        </w:tc>
      </w:tr>
      <w:tr w:rsidR="00F30E26" w:rsidRPr="00F30E26" w:rsidTr="00E91F8F">
        <w:trPr>
          <w:jc w:val="center"/>
        </w:trPr>
        <w:tc>
          <w:tcPr>
            <w:tcW w:w="1896"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r w:rsidRPr="00F30E26">
              <w:rPr>
                <w:rFonts w:eastAsia="仿宋_GB2312" w:cs="仿宋_GB2312" w:hint="eastAsia"/>
                <w:color w:val="000000" w:themeColor="text1"/>
                <w:sz w:val="28"/>
                <w:szCs w:val="28"/>
                <w:lang w:bidi="ar"/>
              </w:rPr>
              <w:t>副所（站）长</w:t>
            </w:r>
          </w:p>
        </w:tc>
        <w:tc>
          <w:tcPr>
            <w:tcW w:w="1261"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496"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496"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381"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422"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422"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422"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264"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422"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126"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r>
      <w:tr w:rsidR="00F30E26" w:rsidRPr="00F30E26" w:rsidTr="00E91F8F">
        <w:trPr>
          <w:jc w:val="center"/>
        </w:trPr>
        <w:tc>
          <w:tcPr>
            <w:tcW w:w="1896"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jc w:val="center"/>
              <w:rPr>
                <w:color w:val="000000" w:themeColor="text1"/>
                <w:sz w:val="28"/>
                <w:szCs w:val="28"/>
              </w:rPr>
            </w:pPr>
            <w:r w:rsidRPr="00F30E26">
              <w:rPr>
                <w:rFonts w:eastAsia="仿宋_GB2312" w:cs="仿宋_GB2312" w:hint="eastAsia"/>
                <w:color w:val="000000" w:themeColor="text1"/>
                <w:sz w:val="28"/>
                <w:szCs w:val="28"/>
                <w:lang w:bidi="ar"/>
              </w:rPr>
              <w:t>办公室主任</w:t>
            </w:r>
          </w:p>
        </w:tc>
        <w:tc>
          <w:tcPr>
            <w:tcW w:w="1261"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496"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496"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381"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422"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422"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422"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264"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422"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126"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r>
      <w:tr w:rsidR="00F30E26" w:rsidRPr="00F30E26" w:rsidTr="00E91F8F">
        <w:trPr>
          <w:jc w:val="center"/>
        </w:trPr>
        <w:tc>
          <w:tcPr>
            <w:tcW w:w="1896"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jc w:val="center"/>
              <w:rPr>
                <w:rFonts w:eastAsia="仿宋_GB2312" w:cs="仿宋_GB2312"/>
                <w:color w:val="000000" w:themeColor="text1"/>
                <w:sz w:val="28"/>
                <w:szCs w:val="28"/>
                <w:lang w:bidi="ar"/>
              </w:rPr>
            </w:pPr>
            <w:r w:rsidRPr="00F30E26">
              <w:rPr>
                <w:rFonts w:cs="仿宋_GB2312" w:hint="eastAsia"/>
                <w:color w:val="000000" w:themeColor="text1"/>
                <w:sz w:val="28"/>
                <w:szCs w:val="28"/>
                <w:lang w:bidi="ar"/>
              </w:rPr>
              <w:t>业务联系人</w:t>
            </w:r>
          </w:p>
        </w:tc>
        <w:tc>
          <w:tcPr>
            <w:tcW w:w="1261"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496"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496"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381"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422"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422"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422"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264"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422"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126"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r>
      <w:tr w:rsidR="00F30E26" w:rsidRPr="00F30E26" w:rsidTr="00E91F8F">
        <w:trPr>
          <w:jc w:val="center"/>
        </w:trPr>
        <w:tc>
          <w:tcPr>
            <w:tcW w:w="1896" w:type="dxa"/>
            <w:vMerge w:val="restart"/>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jc w:val="center"/>
              <w:rPr>
                <w:color w:val="000000" w:themeColor="text1"/>
                <w:sz w:val="28"/>
                <w:szCs w:val="28"/>
              </w:rPr>
            </w:pPr>
            <w:r w:rsidRPr="00F30E26">
              <w:rPr>
                <w:rFonts w:eastAsia="仿宋_GB2312" w:cs="仿宋_GB2312" w:hint="eastAsia"/>
                <w:color w:val="000000" w:themeColor="text1"/>
                <w:sz w:val="28"/>
                <w:szCs w:val="28"/>
                <w:lang w:bidi="ar"/>
              </w:rPr>
              <w:t>主要工作人员</w:t>
            </w:r>
          </w:p>
        </w:tc>
        <w:tc>
          <w:tcPr>
            <w:tcW w:w="1261"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496"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496"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381"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422"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422"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422"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264"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422"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126"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r>
      <w:tr w:rsidR="00F30E26" w:rsidRPr="00F30E26" w:rsidTr="00E91F8F">
        <w:trPr>
          <w:jc w:val="center"/>
        </w:trPr>
        <w:tc>
          <w:tcPr>
            <w:tcW w:w="1896" w:type="dxa"/>
            <w:vMerge/>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rPr>
                <w:color w:val="000000" w:themeColor="text1"/>
                <w:sz w:val="20"/>
                <w:szCs w:val="20"/>
              </w:rPr>
            </w:pPr>
          </w:p>
        </w:tc>
        <w:tc>
          <w:tcPr>
            <w:tcW w:w="1261"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496"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496"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381"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422"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422"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422"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264"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422"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126"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r>
      <w:tr w:rsidR="00F30E26" w:rsidRPr="00F30E26" w:rsidTr="00E91F8F">
        <w:trPr>
          <w:jc w:val="center"/>
        </w:trPr>
        <w:tc>
          <w:tcPr>
            <w:tcW w:w="1896" w:type="dxa"/>
            <w:vMerge/>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rPr>
                <w:color w:val="000000" w:themeColor="text1"/>
                <w:sz w:val="20"/>
                <w:szCs w:val="20"/>
              </w:rPr>
            </w:pPr>
          </w:p>
        </w:tc>
        <w:tc>
          <w:tcPr>
            <w:tcW w:w="1261"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496"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496"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381"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422"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422"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422"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264"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422"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126"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r>
      <w:tr w:rsidR="00F30E26" w:rsidRPr="00F30E26" w:rsidTr="00E91F8F">
        <w:trPr>
          <w:jc w:val="center"/>
        </w:trPr>
        <w:tc>
          <w:tcPr>
            <w:tcW w:w="1896" w:type="dxa"/>
            <w:vMerge/>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rPr>
                <w:color w:val="000000" w:themeColor="text1"/>
                <w:sz w:val="20"/>
                <w:szCs w:val="20"/>
              </w:rPr>
            </w:pPr>
          </w:p>
        </w:tc>
        <w:tc>
          <w:tcPr>
            <w:tcW w:w="1261"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496"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496"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381"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422"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422"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422"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264"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422"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126"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r>
      <w:tr w:rsidR="00F30E26" w:rsidRPr="00F30E26" w:rsidTr="00E91F8F">
        <w:trPr>
          <w:jc w:val="center"/>
        </w:trPr>
        <w:tc>
          <w:tcPr>
            <w:tcW w:w="1896" w:type="dxa"/>
            <w:vMerge w:val="restart"/>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jc w:val="center"/>
              <w:rPr>
                <w:color w:val="000000" w:themeColor="text1"/>
                <w:sz w:val="28"/>
                <w:szCs w:val="28"/>
              </w:rPr>
            </w:pPr>
            <w:r w:rsidRPr="00F30E26">
              <w:rPr>
                <w:rFonts w:eastAsia="仿宋_GB2312" w:cs="仿宋_GB2312" w:hint="eastAsia"/>
                <w:color w:val="000000" w:themeColor="text1"/>
                <w:sz w:val="28"/>
                <w:szCs w:val="28"/>
                <w:lang w:bidi="ar"/>
              </w:rPr>
              <w:t>财务管理人员</w:t>
            </w:r>
          </w:p>
        </w:tc>
        <w:tc>
          <w:tcPr>
            <w:tcW w:w="1261"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496"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496"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381"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422"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422"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422"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264"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422"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126"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r>
      <w:tr w:rsidR="00F30E26" w:rsidRPr="00F30E26" w:rsidTr="00E91F8F">
        <w:trPr>
          <w:jc w:val="center"/>
        </w:trPr>
        <w:tc>
          <w:tcPr>
            <w:tcW w:w="1896" w:type="dxa"/>
            <w:vMerge/>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rPr>
                <w:color w:val="000000" w:themeColor="text1"/>
                <w:sz w:val="20"/>
                <w:szCs w:val="20"/>
              </w:rPr>
            </w:pPr>
          </w:p>
        </w:tc>
        <w:tc>
          <w:tcPr>
            <w:tcW w:w="1261"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496"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496"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381"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422"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422"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422"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264"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422"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126"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r>
    </w:tbl>
    <w:p w:rsidR="000A3812" w:rsidRPr="00F30E26" w:rsidRDefault="000A3812" w:rsidP="000A3812">
      <w:pPr>
        <w:jc w:val="left"/>
        <w:rPr>
          <w:rFonts w:ascii="黑体" w:eastAsia="黑体" w:hAnsi="黑体" w:cs="黑体"/>
          <w:bCs/>
          <w:color w:val="000000" w:themeColor="text1"/>
        </w:rPr>
      </w:pPr>
      <w:r w:rsidRPr="00F30E26">
        <w:rPr>
          <w:rFonts w:ascii="黑体" w:eastAsia="黑体" w:hAnsi="黑体" w:cs="黑体" w:hint="eastAsia"/>
          <w:bCs/>
          <w:color w:val="000000" w:themeColor="text1"/>
          <w:sz w:val="32"/>
          <w:szCs w:val="32"/>
          <w:lang w:bidi="ar"/>
        </w:rPr>
        <w:br w:type="page"/>
      </w:r>
      <w:r w:rsidRPr="00F30E26">
        <w:rPr>
          <w:rFonts w:ascii="黑体" w:eastAsia="黑体" w:hAnsi="黑体" w:cs="黑体" w:hint="eastAsia"/>
          <w:bCs/>
          <w:color w:val="000000" w:themeColor="text1"/>
          <w:sz w:val="32"/>
          <w:szCs w:val="32"/>
          <w:lang w:bidi="ar"/>
        </w:rPr>
        <w:lastRenderedPageBreak/>
        <w:t>附件1-3</w:t>
      </w:r>
    </w:p>
    <w:p w:rsidR="000A3812" w:rsidRPr="00F30E26" w:rsidRDefault="00630B19" w:rsidP="000A3812">
      <w:pPr>
        <w:spacing w:line="360" w:lineRule="auto"/>
        <w:jc w:val="center"/>
        <w:rPr>
          <w:rFonts w:ascii="创艺简标宋" w:eastAsia="创艺简标宋" w:hAnsi="创艺简标宋" w:cs="创艺简标宋"/>
          <w:color w:val="000000" w:themeColor="text1"/>
          <w:sz w:val="40"/>
          <w:szCs w:val="40"/>
        </w:rPr>
      </w:pPr>
      <w:r w:rsidRPr="00F30E26">
        <w:rPr>
          <w:rFonts w:ascii="创艺简标宋" w:eastAsia="创艺简标宋" w:hAnsi="创艺简标宋" w:cs="创艺简标宋" w:hint="eastAsia"/>
          <w:color w:val="000000" w:themeColor="text1"/>
          <w:sz w:val="40"/>
          <w:szCs w:val="40"/>
          <w:lang w:bidi="ar"/>
        </w:rPr>
        <w:t>职业技能考核鉴定</w:t>
      </w:r>
      <w:r w:rsidR="000A3812" w:rsidRPr="00F30E26">
        <w:rPr>
          <w:rFonts w:ascii="创艺简标宋" w:eastAsia="创艺简标宋" w:hAnsi="创艺简标宋" w:cs="创艺简标宋" w:hint="eastAsia"/>
          <w:color w:val="000000" w:themeColor="text1"/>
          <w:sz w:val="40"/>
          <w:szCs w:val="40"/>
          <w:lang w:bidi="ar"/>
        </w:rPr>
        <w:t>所（站）自有考评员</w:t>
      </w:r>
      <w:r w:rsidR="00B53B34" w:rsidRPr="00F30E26">
        <w:rPr>
          <w:rFonts w:ascii="创艺简标宋" w:eastAsia="创艺简标宋" w:hAnsi="创艺简标宋" w:cs="创艺简标宋" w:hint="eastAsia"/>
          <w:color w:val="000000" w:themeColor="text1"/>
          <w:sz w:val="40"/>
          <w:szCs w:val="40"/>
          <w:lang w:bidi="ar"/>
        </w:rPr>
        <w:t>和</w:t>
      </w:r>
      <w:r w:rsidR="00B53B34" w:rsidRPr="00F30E26">
        <w:rPr>
          <w:rFonts w:ascii="创艺简标宋" w:eastAsia="创艺简标宋" w:hAnsi="创艺简标宋" w:cs="创艺简标宋"/>
          <w:color w:val="000000" w:themeColor="text1"/>
          <w:sz w:val="40"/>
          <w:szCs w:val="40"/>
          <w:lang w:bidi="ar"/>
        </w:rPr>
        <w:t>质量督导员</w:t>
      </w:r>
      <w:r w:rsidR="000A3812" w:rsidRPr="00F30E26">
        <w:rPr>
          <w:rFonts w:ascii="创艺简标宋" w:eastAsia="创艺简标宋" w:hAnsi="创艺简标宋" w:cs="创艺简标宋" w:hint="eastAsia"/>
          <w:color w:val="000000" w:themeColor="text1"/>
          <w:sz w:val="40"/>
          <w:szCs w:val="40"/>
          <w:lang w:bidi="ar"/>
        </w:rPr>
        <w:t>名册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
        <w:gridCol w:w="496"/>
        <w:gridCol w:w="496"/>
        <w:gridCol w:w="790"/>
        <w:gridCol w:w="1184"/>
        <w:gridCol w:w="2074"/>
        <w:gridCol w:w="1684"/>
        <w:gridCol w:w="1485"/>
        <w:gridCol w:w="1710"/>
        <w:gridCol w:w="1530"/>
        <w:gridCol w:w="1455"/>
      </w:tblGrid>
      <w:tr w:rsidR="00F30E26" w:rsidRPr="00F30E26" w:rsidTr="00E91F8F">
        <w:trPr>
          <w:trHeight w:val="1032"/>
          <w:jc w:val="center"/>
        </w:trPr>
        <w:tc>
          <w:tcPr>
            <w:tcW w:w="1090" w:type="dxa"/>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spacing w:line="0" w:lineRule="atLeast"/>
              <w:jc w:val="center"/>
              <w:rPr>
                <w:color w:val="000000" w:themeColor="text1"/>
                <w:sz w:val="28"/>
                <w:szCs w:val="28"/>
              </w:rPr>
            </w:pPr>
            <w:r w:rsidRPr="00F30E26">
              <w:rPr>
                <w:rFonts w:eastAsia="仿宋_GB2312" w:cs="仿宋_GB2312" w:hint="eastAsia"/>
                <w:color w:val="000000" w:themeColor="text1"/>
                <w:sz w:val="28"/>
                <w:szCs w:val="28"/>
                <w:lang w:bidi="ar"/>
              </w:rPr>
              <w:t>姓</w:t>
            </w:r>
            <w:r w:rsidRPr="00F30E26">
              <w:rPr>
                <w:rFonts w:eastAsia="仿宋_GB2312"/>
                <w:color w:val="000000" w:themeColor="text1"/>
                <w:sz w:val="28"/>
                <w:szCs w:val="28"/>
                <w:lang w:bidi="ar"/>
              </w:rPr>
              <w:t xml:space="preserve">  </w:t>
            </w:r>
            <w:r w:rsidRPr="00F30E26">
              <w:rPr>
                <w:rFonts w:eastAsia="仿宋_GB2312" w:cs="仿宋_GB2312" w:hint="eastAsia"/>
                <w:color w:val="000000" w:themeColor="text1"/>
                <w:sz w:val="28"/>
                <w:szCs w:val="28"/>
                <w:lang w:bidi="ar"/>
              </w:rPr>
              <w:t>名</w:t>
            </w:r>
          </w:p>
        </w:tc>
        <w:tc>
          <w:tcPr>
            <w:tcW w:w="496" w:type="dxa"/>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spacing w:line="0" w:lineRule="atLeast"/>
              <w:jc w:val="center"/>
              <w:rPr>
                <w:color w:val="000000" w:themeColor="text1"/>
                <w:sz w:val="28"/>
                <w:szCs w:val="28"/>
              </w:rPr>
            </w:pPr>
            <w:r w:rsidRPr="00F30E26">
              <w:rPr>
                <w:rFonts w:eastAsia="仿宋_GB2312" w:cs="仿宋_GB2312" w:hint="eastAsia"/>
                <w:color w:val="000000" w:themeColor="text1"/>
                <w:sz w:val="28"/>
                <w:szCs w:val="28"/>
                <w:lang w:bidi="ar"/>
              </w:rPr>
              <w:t>性别</w:t>
            </w:r>
          </w:p>
        </w:tc>
        <w:tc>
          <w:tcPr>
            <w:tcW w:w="496" w:type="dxa"/>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spacing w:line="0" w:lineRule="atLeast"/>
              <w:jc w:val="center"/>
              <w:rPr>
                <w:color w:val="000000" w:themeColor="text1"/>
                <w:sz w:val="28"/>
                <w:szCs w:val="28"/>
              </w:rPr>
            </w:pPr>
            <w:r w:rsidRPr="00F30E26">
              <w:rPr>
                <w:rFonts w:eastAsia="仿宋_GB2312" w:cs="仿宋_GB2312" w:hint="eastAsia"/>
                <w:color w:val="000000" w:themeColor="text1"/>
                <w:sz w:val="28"/>
                <w:szCs w:val="28"/>
                <w:lang w:bidi="ar"/>
              </w:rPr>
              <w:t>年龄</w:t>
            </w:r>
          </w:p>
        </w:tc>
        <w:tc>
          <w:tcPr>
            <w:tcW w:w="790" w:type="dxa"/>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spacing w:line="0" w:lineRule="atLeast"/>
              <w:jc w:val="center"/>
              <w:rPr>
                <w:color w:val="000000" w:themeColor="text1"/>
                <w:sz w:val="28"/>
                <w:szCs w:val="28"/>
              </w:rPr>
            </w:pPr>
            <w:r w:rsidRPr="00F30E26">
              <w:rPr>
                <w:rFonts w:eastAsia="仿宋_GB2312" w:cs="仿宋_GB2312" w:hint="eastAsia"/>
                <w:color w:val="000000" w:themeColor="text1"/>
                <w:sz w:val="28"/>
                <w:szCs w:val="28"/>
                <w:lang w:bidi="ar"/>
              </w:rPr>
              <w:t>文化程度</w:t>
            </w:r>
          </w:p>
        </w:tc>
        <w:tc>
          <w:tcPr>
            <w:tcW w:w="1184" w:type="dxa"/>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spacing w:line="0" w:lineRule="atLeast"/>
              <w:jc w:val="center"/>
              <w:rPr>
                <w:color w:val="000000" w:themeColor="text1"/>
                <w:sz w:val="28"/>
                <w:szCs w:val="28"/>
              </w:rPr>
            </w:pPr>
            <w:r w:rsidRPr="00F30E26">
              <w:rPr>
                <w:rFonts w:eastAsia="仿宋_GB2312" w:cs="仿宋_GB2312" w:hint="eastAsia"/>
                <w:color w:val="000000" w:themeColor="text1"/>
                <w:sz w:val="28"/>
                <w:szCs w:val="28"/>
                <w:lang w:bidi="ar"/>
              </w:rPr>
              <w:t>职务</w:t>
            </w:r>
          </w:p>
        </w:tc>
        <w:tc>
          <w:tcPr>
            <w:tcW w:w="2074" w:type="dxa"/>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spacing w:line="0" w:lineRule="atLeast"/>
              <w:jc w:val="center"/>
              <w:rPr>
                <w:color w:val="000000" w:themeColor="text1"/>
                <w:sz w:val="28"/>
                <w:szCs w:val="28"/>
              </w:rPr>
            </w:pPr>
            <w:r w:rsidRPr="00F30E26">
              <w:rPr>
                <w:rFonts w:eastAsia="仿宋_GB2312" w:cs="仿宋_GB2312" w:hint="eastAsia"/>
                <w:color w:val="000000" w:themeColor="text1"/>
                <w:sz w:val="28"/>
                <w:szCs w:val="28"/>
                <w:lang w:bidi="ar"/>
              </w:rPr>
              <w:t>专业技术职务（职业资格）</w:t>
            </w:r>
          </w:p>
        </w:tc>
        <w:tc>
          <w:tcPr>
            <w:tcW w:w="1684" w:type="dxa"/>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spacing w:line="0" w:lineRule="atLeast"/>
              <w:jc w:val="center"/>
              <w:rPr>
                <w:color w:val="000000" w:themeColor="text1"/>
                <w:sz w:val="28"/>
                <w:szCs w:val="28"/>
              </w:rPr>
            </w:pPr>
            <w:r w:rsidRPr="00F30E26">
              <w:rPr>
                <w:rFonts w:eastAsia="仿宋_GB2312" w:cs="仿宋_GB2312" w:hint="eastAsia"/>
                <w:color w:val="000000" w:themeColor="text1"/>
                <w:sz w:val="28"/>
                <w:szCs w:val="28"/>
                <w:lang w:bidi="ar"/>
              </w:rPr>
              <w:t>考评员／</w:t>
            </w:r>
          </w:p>
          <w:p w:rsidR="000A3812" w:rsidRPr="00F30E26" w:rsidRDefault="00B53B34" w:rsidP="00E91F8F">
            <w:pPr>
              <w:spacing w:line="0" w:lineRule="atLeast"/>
              <w:jc w:val="center"/>
              <w:rPr>
                <w:color w:val="000000" w:themeColor="text1"/>
                <w:sz w:val="28"/>
                <w:szCs w:val="28"/>
              </w:rPr>
            </w:pPr>
            <w:r w:rsidRPr="00F30E26">
              <w:rPr>
                <w:rFonts w:eastAsia="仿宋_GB2312" w:cs="仿宋_GB2312" w:hint="eastAsia"/>
                <w:color w:val="000000" w:themeColor="text1"/>
                <w:sz w:val="28"/>
                <w:szCs w:val="28"/>
                <w:lang w:bidi="ar"/>
              </w:rPr>
              <w:t>质量督导</w:t>
            </w:r>
            <w:r w:rsidR="000A3812" w:rsidRPr="00F30E26">
              <w:rPr>
                <w:rFonts w:eastAsia="仿宋_GB2312" w:cs="仿宋_GB2312" w:hint="eastAsia"/>
                <w:color w:val="000000" w:themeColor="text1"/>
                <w:sz w:val="28"/>
                <w:szCs w:val="28"/>
                <w:lang w:bidi="ar"/>
              </w:rPr>
              <w:t>员</w:t>
            </w:r>
          </w:p>
        </w:tc>
        <w:tc>
          <w:tcPr>
            <w:tcW w:w="1485" w:type="dxa"/>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spacing w:line="0" w:lineRule="atLeast"/>
              <w:jc w:val="center"/>
              <w:rPr>
                <w:color w:val="000000" w:themeColor="text1"/>
                <w:sz w:val="28"/>
                <w:szCs w:val="28"/>
              </w:rPr>
            </w:pPr>
            <w:r w:rsidRPr="00F30E26">
              <w:rPr>
                <w:rFonts w:eastAsia="仿宋_GB2312" w:cs="仿宋_GB2312" w:hint="eastAsia"/>
                <w:color w:val="000000" w:themeColor="text1"/>
                <w:sz w:val="28"/>
                <w:szCs w:val="28"/>
                <w:lang w:bidi="ar"/>
              </w:rPr>
              <w:t>考评职业</w:t>
            </w:r>
          </w:p>
        </w:tc>
        <w:tc>
          <w:tcPr>
            <w:tcW w:w="1710" w:type="dxa"/>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spacing w:line="0" w:lineRule="atLeast"/>
              <w:jc w:val="center"/>
              <w:rPr>
                <w:color w:val="000000" w:themeColor="text1"/>
                <w:sz w:val="28"/>
                <w:szCs w:val="28"/>
              </w:rPr>
            </w:pPr>
            <w:r w:rsidRPr="00F30E26">
              <w:rPr>
                <w:rFonts w:eastAsia="仿宋_GB2312" w:cs="仿宋_GB2312" w:hint="eastAsia"/>
                <w:color w:val="000000" w:themeColor="text1"/>
                <w:sz w:val="28"/>
                <w:szCs w:val="28"/>
                <w:lang w:bidi="ar"/>
              </w:rPr>
              <w:t>取得考评员资格时间</w:t>
            </w:r>
          </w:p>
        </w:tc>
        <w:tc>
          <w:tcPr>
            <w:tcW w:w="1530" w:type="dxa"/>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spacing w:line="0" w:lineRule="atLeast"/>
              <w:jc w:val="center"/>
              <w:rPr>
                <w:color w:val="000000" w:themeColor="text1"/>
                <w:sz w:val="28"/>
                <w:szCs w:val="28"/>
              </w:rPr>
            </w:pPr>
            <w:r w:rsidRPr="00F30E26">
              <w:rPr>
                <w:rFonts w:eastAsia="仿宋_GB2312" w:cs="仿宋_GB2312" w:hint="eastAsia"/>
                <w:color w:val="000000" w:themeColor="text1"/>
                <w:sz w:val="28"/>
                <w:szCs w:val="28"/>
                <w:lang w:bidi="ar"/>
              </w:rPr>
              <w:t>联系电话</w:t>
            </w:r>
          </w:p>
        </w:tc>
        <w:tc>
          <w:tcPr>
            <w:tcW w:w="1455" w:type="dxa"/>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spacing w:line="0" w:lineRule="atLeast"/>
              <w:jc w:val="center"/>
              <w:rPr>
                <w:color w:val="000000" w:themeColor="text1"/>
                <w:sz w:val="28"/>
                <w:szCs w:val="28"/>
              </w:rPr>
            </w:pPr>
            <w:r w:rsidRPr="00F30E26">
              <w:rPr>
                <w:rFonts w:eastAsia="仿宋_GB2312" w:cs="仿宋_GB2312" w:hint="eastAsia"/>
                <w:color w:val="000000" w:themeColor="text1"/>
                <w:sz w:val="28"/>
                <w:szCs w:val="28"/>
                <w:lang w:bidi="ar"/>
              </w:rPr>
              <w:t>社保号</w:t>
            </w:r>
          </w:p>
        </w:tc>
      </w:tr>
      <w:tr w:rsidR="00F30E26" w:rsidRPr="00F30E26" w:rsidTr="00E91F8F">
        <w:trPr>
          <w:jc w:val="center"/>
        </w:trPr>
        <w:tc>
          <w:tcPr>
            <w:tcW w:w="1090"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496"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496"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790"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184"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2074"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684"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485"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710"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530"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c>
          <w:tcPr>
            <w:tcW w:w="1455"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8"/>
                <w:szCs w:val="28"/>
              </w:rPr>
            </w:pPr>
          </w:p>
        </w:tc>
      </w:tr>
      <w:tr w:rsidR="00F30E26" w:rsidRPr="00F30E26" w:rsidTr="00E91F8F">
        <w:trPr>
          <w:jc w:val="center"/>
        </w:trPr>
        <w:tc>
          <w:tcPr>
            <w:tcW w:w="1090"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496"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496"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790"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1184"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2074"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1684"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1485"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1710"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1530"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1455"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r>
      <w:tr w:rsidR="00F30E26" w:rsidRPr="00F30E26" w:rsidTr="00E91F8F">
        <w:trPr>
          <w:jc w:val="center"/>
        </w:trPr>
        <w:tc>
          <w:tcPr>
            <w:tcW w:w="1090"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496"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496"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790"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1184"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2074"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1684"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1485"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1710"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1530"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1455"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r>
      <w:tr w:rsidR="00F30E26" w:rsidRPr="00F30E26" w:rsidTr="00E91F8F">
        <w:trPr>
          <w:jc w:val="center"/>
        </w:trPr>
        <w:tc>
          <w:tcPr>
            <w:tcW w:w="1090"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496"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496"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790"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1184"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2074"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1684"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1485"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1710"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1530"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1455"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r>
      <w:tr w:rsidR="00F30E26" w:rsidRPr="00F30E26" w:rsidTr="00E91F8F">
        <w:trPr>
          <w:jc w:val="center"/>
        </w:trPr>
        <w:tc>
          <w:tcPr>
            <w:tcW w:w="1090"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496"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496"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790"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1184"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2074"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1684"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1485"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1710"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1530"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1455"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r>
      <w:tr w:rsidR="00F30E26" w:rsidRPr="00F30E26" w:rsidTr="00E91F8F">
        <w:trPr>
          <w:jc w:val="center"/>
        </w:trPr>
        <w:tc>
          <w:tcPr>
            <w:tcW w:w="1090"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496"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496"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790"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1184"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2074"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1684"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1485"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1710"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1530"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1455"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r>
      <w:tr w:rsidR="00F30E26" w:rsidRPr="00F30E26" w:rsidTr="00E91F8F">
        <w:trPr>
          <w:jc w:val="center"/>
        </w:trPr>
        <w:tc>
          <w:tcPr>
            <w:tcW w:w="1090"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496"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496"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790"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1184"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2074"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1684"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1485"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1710"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1530"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1455"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r>
      <w:tr w:rsidR="00F30E26" w:rsidRPr="00F30E26" w:rsidTr="00E91F8F">
        <w:trPr>
          <w:jc w:val="center"/>
        </w:trPr>
        <w:tc>
          <w:tcPr>
            <w:tcW w:w="1090"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496"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496"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790"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1184"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2074"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1684"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1485"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1710"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1530"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1455"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r>
      <w:tr w:rsidR="00F30E26" w:rsidRPr="00F30E26" w:rsidTr="00E91F8F">
        <w:trPr>
          <w:jc w:val="center"/>
        </w:trPr>
        <w:tc>
          <w:tcPr>
            <w:tcW w:w="1090"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496"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496"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790"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1184"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2074"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1684"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1485"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1710"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1530"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c>
          <w:tcPr>
            <w:tcW w:w="1455"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rPr>
                <w:color w:val="000000" w:themeColor="text1"/>
                <w:sz w:val="24"/>
              </w:rPr>
            </w:pPr>
          </w:p>
        </w:tc>
      </w:tr>
      <w:tr w:rsidR="00B53B34" w:rsidRPr="00F30E26" w:rsidTr="00E91F8F">
        <w:trPr>
          <w:jc w:val="center"/>
        </w:trPr>
        <w:tc>
          <w:tcPr>
            <w:tcW w:w="1090" w:type="dxa"/>
            <w:tcBorders>
              <w:top w:val="single" w:sz="4" w:space="0" w:color="auto"/>
              <w:left w:val="single" w:sz="4" w:space="0" w:color="auto"/>
              <w:bottom w:val="single" w:sz="4" w:space="0" w:color="auto"/>
              <w:right w:val="single" w:sz="4" w:space="0" w:color="auto"/>
            </w:tcBorders>
          </w:tcPr>
          <w:p w:rsidR="00B53B34" w:rsidRPr="00F30E26" w:rsidRDefault="00B53B34" w:rsidP="00E91F8F">
            <w:pPr>
              <w:rPr>
                <w:color w:val="000000" w:themeColor="text1"/>
                <w:sz w:val="24"/>
              </w:rPr>
            </w:pPr>
          </w:p>
        </w:tc>
        <w:tc>
          <w:tcPr>
            <w:tcW w:w="496" w:type="dxa"/>
            <w:tcBorders>
              <w:top w:val="single" w:sz="4" w:space="0" w:color="auto"/>
              <w:left w:val="single" w:sz="4" w:space="0" w:color="auto"/>
              <w:bottom w:val="single" w:sz="4" w:space="0" w:color="auto"/>
              <w:right w:val="single" w:sz="4" w:space="0" w:color="auto"/>
            </w:tcBorders>
          </w:tcPr>
          <w:p w:rsidR="00B53B34" w:rsidRPr="00F30E26" w:rsidRDefault="00B53B34" w:rsidP="00E91F8F">
            <w:pPr>
              <w:rPr>
                <w:color w:val="000000" w:themeColor="text1"/>
                <w:sz w:val="24"/>
              </w:rPr>
            </w:pPr>
          </w:p>
        </w:tc>
        <w:tc>
          <w:tcPr>
            <w:tcW w:w="496" w:type="dxa"/>
            <w:tcBorders>
              <w:top w:val="single" w:sz="4" w:space="0" w:color="auto"/>
              <w:left w:val="single" w:sz="4" w:space="0" w:color="auto"/>
              <w:bottom w:val="single" w:sz="4" w:space="0" w:color="auto"/>
              <w:right w:val="single" w:sz="4" w:space="0" w:color="auto"/>
            </w:tcBorders>
          </w:tcPr>
          <w:p w:rsidR="00B53B34" w:rsidRPr="00F30E26" w:rsidRDefault="00B53B34" w:rsidP="00E91F8F">
            <w:pPr>
              <w:rPr>
                <w:color w:val="000000" w:themeColor="text1"/>
                <w:sz w:val="24"/>
              </w:rPr>
            </w:pPr>
          </w:p>
        </w:tc>
        <w:tc>
          <w:tcPr>
            <w:tcW w:w="790" w:type="dxa"/>
            <w:tcBorders>
              <w:top w:val="single" w:sz="4" w:space="0" w:color="auto"/>
              <w:left w:val="single" w:sz="4" w:space="0" w:color="auto"/>
              <w:bottom w:val="single" w:sz="4" w:space="0" w:color="auto"/>
              <w:right w:val="single" w:sz="4" w:space="0" w:color="auto"/>
            </w:tcBorders>
          </w:tcPr>
          <w:p w:rsidR="00B53B34" w:rsidRPr="00F30E26" w:rsidRDefault="00B53B34" w:rsidP="00E91F8F">
            <w:pPr>
              <w:rPr>
                <w:color w:val="000000" w:themeColor="text1"/>
                <w:sz w:val="24"/>
              </w:rPr>
            </w:pPr>
          </w:p>
        </w:tc>
        <w:tc>
          <w:tcPr>
            <w:tcW w:w="1184" w:type="dxa"/>
            <w:tcBorders>
              <w:top w:val="single" w:sz="4" w:space="0" w:color="auto"/>
              <w:left w:val="single" w:sz="4" w:space="0" w:color="auto"/>
              <w:bottom w:val="single" w:sz="4" w:space="0" w:color="auto"/>
              <w:right w:val="single" w:sz="4" w:space="0" w:color="auto"/>
            </w:tcBorders>
          </w:tcPr>
          <w:p w:rsidR="00B53B34" w:rsidRPr="00F30E26" w:rsidRDefault="00B53B34" w:rsidP="00E91F8F">
            <w:pPr>
              <w:rPr>
                <w:color w:val="000000" w:themeColor="text1"/>
                <w:sz w:val="24"/>
              </w:rPr>
            </w:pPr>
          </w:p>
        </w:tc>
        <w:tc>
          <w:tcPr>
            <w:tcW w:w="2074" w:type="dxa"/>
            <w:tcBorders>
              <w:top w:val="single" w:sz="4" w:space="0" w:color="auto"/>
              <w:left w:val="single" w:sz="4" w:space="0" w:color="auto"/>
              <w:bottom w:val="single" w:sz="4" w:space="0" w:color="auto"/>
              <w:right w:val="single" w:sz="4" w:space="0" w:color="auto"/>
            </w:tcBorders>
          </w:tcPr>
          <w:p w:rsidR="00B53B34" w:rsidRPr="00F30E26" w:rsidRDefault="00B53B34" w:rsidP="00E91F8F">
            <w:pPr>
              <w:rPr>
                <w:color w:val="000000" w:themeColor="text1"/>
                <w:sz w:val="24"/>
              </w:rPr>
            </w:pPr>
          </w:p>
        </w:tc>
        <w:tc>
          <w:tcPr>
            <w:tcW w:w="1684" w:type="dxa"/>
            <w:tcBorders>
              <w:top w:val="single" w:sz="4" w:space="0" w:color="auto"/>
              <w:left w:val="single" w:sz="4" w:space="0" w:color="auto"/>
              <w:bottom w:val="single" w:sz="4" w:space="0" w:color="auto"/>
              <w:right w:val="single" w:sz="4" w:space="0" w:color="auto"/>
            </w:tcBorders>
          </w:tcPr>
          <w:p w:rsidR="00B53B34" w:rsidRPr="00F30E26" w:rsidRDefault="00B53B34" w:rsidP="00E91F8F">
            <w:pPr>
              <w:rPr>
                <w:color w:val="000000" w:themeColor="text1"/>
                <w:sz w:val="24"/>
              </w:rPr>
            </w:pPr>
          </w:p>
        </w:tc>
        <w:tc>
          <w:tcPr>
            <w:tcW w:w="1485" w:type="dxa"/>
            <w:tcBorders>
              <w:top w:val="single" w:sz="4" w:space="0" w:color="auto"/>
              <w:left w:val="single" w:sz="4" w:space="0" w:color="auto"/>
              <w:bottom w:val="single" w:sz="4" w:space="0" w:color="auto"/>
              <w:right w:val="single" w:sz="4" w:space="0" w:color="auto"/>
            </w:tcBorders>
          </w:tcPr>
          <w:p w:rsidR="00B53B34" w:rsidRPr="00F30E26" w:rsidRDefault="00B53B34" w:rsidP="00E91F8F">
            <w:pPr>
              <w:rPr>
                <w:color w:val="000000" w:themeColor="text1"/>
                <w:sz w:val="24"/>
              </w:rPr>
            </w:pPr>
          </w:p>
        </w:tc>
        <w:tc>
          <w:tcPr>
            <w:tcW w:w="1710" w:type="dxa"/>
            <w:tcBorders>
              <w:top w:val="single" w:sz="4" w:space="0" w:color="auto"/>
              <w:left w:val="single" w:sz="4" w:space="0" w:color="auto"/>
              <w:bottom w:val="single" w:sz="4" w:space="0" w:color="auto"/>
              <w:right w:val="single" w:sz="4" w:space="0" w:color="auto"/>
            </w:tcBorders>
          </w:tcPr>
          <w:p w:rsidR="00B53B34" w:rsidRPr="00F30E26" w:rsidRDefault="00B53B34" w:rsidP="00E91F8F">
            <w:pPr>
              <w:rPr>
                <w:color w:val="000000" w:themeColor="text1"/>
                <w:sz w:val="24"/>
              </w:rPr>
            </w:pPr>
          </w:p>
        </w:tc>
        <w:tc>
          <w:tcPr>
            <w:tcW w:w="1530" w:type="dxa"/>
            <w:tcBorders>
              <w:top w:val="single" w:sz="4" w:space="0" w:color="auto"/>
              <w:left w:val="single" w:sz="4" w:space="0" w:color="auto"/>
              <w:bottom w:val="single" w:sz="4" w:space="0" w:color="auto"/>
              <w:right w:val="single" w:sz="4" w:space="0" w:color="auto"/>
            </w:tcBorders>
          </w:tcPr>
          <w:p w:rsidR="00B53B34" w:rsidRPr="00F30E26" w:rsidRDefault="00B53B34" w:rsidP="00E91F8F">
            <w:pPr>
              <w:rPr>
                <w:color w:val="000000" w:themeColor="text1"/>
                <w:sz w:val="24"/>
              </w:rPr>
            </w:pPr>
          </w:p>
        </w:tc>
        <w:tc>
          <w:tcPr>
            <w:tcW w:w="1455" w:type="dxa"/>
            <w:tcBorders>
              <w:top w:val="single" w:sz="4" w:space="0" w:color="auto"/>
              <w:left w:val="single" w:sz="4" w:space="0" w:color="auto"/>
              <w:bottom w:val="single" w:sz="4" w:space="0" w:color="auto"/>
              <w:right w:val="single" w:sz="4" w:space="0" w:color="auto"/>
            </w:tcBorders>
          </w:tcPr>
          <w:p w:rsidR="00B53B34" w:rsidRPr="00F30E26" w:rsidRDefault="00B53B34" w:rsidP="00E91F8F">
            <w:pPr>
              <w:rPr>
                <w:color w:val="000000" w:themeColor="text1"/>
                <w:sz w:val="24"/>
              </w:rPr>
            </w:pPr>
          </w:p>
        </w:tc>
      </w:tr>
    </w:tbl>
    <w:p w:rsidR="000A3812" w:rsidRPr="00F30E26" w:rsidRDefault="000A3812" w:rsidP="000A3812">
      <w:pPr>
        <w:rPr>
          <w:color w:val="000000" w:themeColor="text1"/>
          <w:sz w:val="24"/>
        </w:rPr>
      </w:pPr>
    </w:p>
    <w:p w:rsidR="000A3812" w:rsidRPr="00F30E26" w:rsidRDefault="000A3812" w:rsidP="000A3812">
      <w:pPr>
        <w:rPr>
          <w:rFonts w:eastAsia="仿宋_GB2312"/>
          <w:color w:val="000000" w:themeColor="text1"/>
          <w:sz w:val="32"/>
          <w:lang w:bidi="ar"/>
        </w:rPr>
        <w:sectPr w:rsidR="000A3812" w:rsidRPr="00F30E26">
          <w:pgSz w:w="16838" w:h="11906" w:orient="landscape"/>
          <w:pgMar w:top="1417" w:right="1418" w:bottom="1417" w:left="1418" w:header="1135" w:footer="1135" w:gutter="0"/>
          <w:cols w:space="720"/>
          <w:docGrid w:type="lines" w:linePitch="574" w:charSpace="-84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
        <w:gridCol w:w="2149"/>
        <w:gridCol w:w="3356"/>
        <w:gridCol w:w="1047"/>
        <w:gridCol w:w="2240"/>
      </w:tblGrid>
      <w:tr w:rsidR="00F30E26" w:rsidRPr="00F30E26" w:rsidTr="00E91F8F">
        <w:trPr>
          <w:cantSplit/>
        </w:trPr>
        <w:tc>
          <w:tcPr>
            <w:tcW w:w="496" w:type="dxa"/>
            <w:vMerge w:val="restart"/>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spacing w:line="240" w:lineRule="atLeast"/>
              <w:jc w:val="center"/>
              <w:rPr>
                <w:color w:val="000000" w:themeColor="text1"/>
                <w:sz w:val="28"/>
                <w:szCs w:val="28"/>
              </w:rPr>
            </w:pPr>
            <w:r w:rsidRPr="00F30E26">
              <w:rPr>
                <w:rFonts w:eastAsia="仿宋_GB2312" w:cs="仿宋_GB2312" w:hint="eastAsia"/>
                <w:color w:val="000000" w:themeColor="text1"/>
                <w:sz w:val="28"/>
                <w:szCs w:val="28"/>
                <w:lang w:bidi="ar"/>
              </w:rPr>
              <w:lastRenderedPageBreak/>
              <w:t>鉴定场地设施情况</w:t>
            </w:r>
          </w:p>
        </w:tc>
        <w:tc>
          <w:tcPr>
            <w:tcW w:w="8792" w:type="dxa"/>
            <w:gridSpan w:val="4"/>
            <w:tcBorders>
              <w:top w:val="single" w:sz="4" w:space="0" w:color="auto"/>
              <w:left w:val="single" w:sz="4" w:space="0" w:color="auto"/>
              <w:bottom w:val="single" w:sz="4" w:space="0" w:color="auto"/>
              <w:right w:val="single" w:sz="4" w:space="0" w:color="auto"/>
            </w:tcBorders>
          </w:tcPr>
          <w:p w:rsidR="000A3812" w:rsidRPr="00F30E26" w:rsidRDefault="000A3812" w:rsidP="00E91F8F">
            <w:pPr>
              <w:spacing w:line="240" w:lineRule="atLeast"/>
              <w:rPr>
                <w:color w:val="000000" w:themeColor="text1"/>
                <w:sz w:val="28"/>
                <w:szCs w:val="28"/>
              </w:rPr>
            </w:pPr>
            <w:r w:rsidRPr="00F30E26">
              <w:rPr>
                <w:rFonts w:eastAsia="仿宋_GB2312" w:cs="仿宋_GB2312" w:hint="eastAsia"/>
                <w:color w:val="000000" w:themeColor="text1"/>
                <w:sz w:val="28"/>
                <w:szCs w:val="28"/>
                <w:lang w:bidi="ar"/>
              </w:rPr>
              <w:t>应知考场设置：（教室数量：</w:t>
            </w:r>
            <w:r w:rsidRPr="00F30E26">
              <w:rPr>
                <w:rFonts w:eastAsia="仿宋_GB2312"/>
                <w:color w:val="000000" w:themeColor="text1"/>
                <w:sz w:val="28"/>
                <w:szCs w:val="28"/>
                <w:lang w:bidi="ar"/>
              </w:rPr>
              <w:t xml:space="preserve">         </w:t>
            </w:r>
            <w:r w:rsidRPr="00F30E26">
              <w:rPr>
                <w:rFonts w:eastAsia="仿宋_GB2312" w:cs="仿宋_GB2312" w:hint="eastAsia"/>
                <w:color w:val="000000" w:themeColor="text1"/>
                <w:sz w:val="28"/>
                <w:szCs w:val="28"/>
                <w:lang w:bidi="ar"/>
              </w:rPr>
              <w:t>面积：</w:t>
            </w:r>
            <w:r w:rsidRPr="00F30E26">
              <w:rPr>
                <w:rFonts w:eastAsia="仿宋_GB2312"/>
                <w:color w:val="000000" w:themeColor="text1"/>
                <w:sz w:val="28"/>
                <w:szCs w:val="28"/>
                <w:lang w:bidi="ar"/>
              </w:rPr>
              <w:t xml:space="preserve">               </w:t>
            </w:r>
            <w:r w:rsidRPr="00F30E26">
              <w:rPr>
                <w:rFonts w:eastAsia="仿宋_GB2312" w:cs="仿宋_GB2312" w:hint="eastAsia"/>
                <w:color w:val="000000" w:themeColor="text1"/>
                <w:sz w:val="28"/>
                <w:szCs w:val="28"/>
                <w:lang w:bidi="ar"/>
              </w:rPr>
              <w:t>平方米）</w:t>
            </w:r>
          </w:p>
        </w:tc>
      </w:tr>
      <w:tr w:rsidR="00F30E26" w:rsidRPr="00F30E26" w:rsidTr="00E91F8F">
        <w:trPr>
          <w:cantSplit/>
        </w:trPr>
        <w:tc>
          <w:tcPr>
            <w:tcW w:w="496" w:type="dxa"/>
            <w:vMerge/>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rPr>
                <w:color w:val="000000" w:themeColor="text1"/>
                <w:sz w:val="20"/>
                <w:szCs w:val="20"/>
              </w:rPr>
            </w:pPr>
          </w:p>
        </w:tc>
        <w:tc>
          <w:tcPr>
            <w:tcW w:w="2149" w:type="dxa"/>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spacing w:line="240" w:lineRule="atLeast"/>
              <w:jc w:val="center"/>
              <w:rPr>
                <w:color w:val="000000" w:themeColor="text1"/>
                <w:sz w:val="28"/>
                <w:szCs w:val="28"/>
              </w:rPr>
            </w:pPr>
            <w:r w:rsidRPr="00F30E26">
              <w:rPr>
                <w:rFonts w:eastAsia="仿宋_GB2312" w:cs="仿宋_GB2312" w:hint="eastAsia"/>
                <w:color w:val="000000" w:themeColor="text1"/>
                <w:sz w:val="28"/>
                <w:szCs w:val="28"/>
                <w:lang w:bidi="ar"/>
              </w:rPr>
              <w:t>设备名称</w:t>
            </w:r>
          </w:p>
        </w:tc>
        <w:tc>
          <w:tcPr>
            <w:tcW w:w="3356" w:type="dxa"/>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spacing w:line="240" w:lineRule="atLeast"/>
              <w:jc w:val="center"/>
              <w:rPr>
                <w:color w:val="000000" w:themeColor="text1"/>
                <w:sz w:val="28"/>
                <w:szCs w:val="28"/>
              </w:rPr>
            </w:pPr>
            <w:r w:rsidRPr="00F30E26">
              <w:rPr>
                <w:rFonts w:eastAsia="仿宋_GB2312" w:cs="仿宋_GB2312" w:hint="eastAsia"/>
                <w:color w:val="000000" w:themeColor="text1"/>
                <w:sz w:val="28"/>
                <w:szCs w:val="28"/>
                <w:lang w:bidi="ar"/>
              </w:rPr>
              <w:t>型号、规格</w:t>
            </w:r>
          </w:p>
        </w:tc>
        <w:tc>
          <w:tcPr>
            <w:tcW w:w="1047" w:type="dxa"/>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spacing w:line="240" w:lineRule="atLeast"/>
              <w:jc w:val="center"/>
              <w:rPr>
                <w:color w:val="000000" w:themeColor="text1"/>
                <w:sz w:val="28"/>
                <w:szCs w:val="28"/>
              </w:rPr>
            </w:pPr>
            <w:r w:rsidRPr="00F30E26">
              <w:rPr>
                <w:rFonts w:eastAsia="仿宋_GB2312" w:cs="仿宋_GB2312" w:hint="eastAsia"/>
                <w:color w:val="000000" w:themeColor="text1"/>
                <w:sz w:val="28"/>
                <w:szCs w:val="28"/>
                <w:lang w:bidi="ar"/>
              </w:rPr>
              <w:t>单</w:t>
            </w:r>
            <w:r w:rsidRPr="00F30E26">
              <w:rPr>
                <w:rFonts w:eastAsia="仿宋_GB2312"/>
                <w:color w:val="000000" w:themeColor="text1"/>
                <w:sz w:val="28"/>
                <w:szCs w:val="28"/>
                <w:lang w:bidi="ar"/>
              </w:rPr>
              <w:t xml:space="preserve"> </w:t>
            </w:r>
            <w:r w:rsidRPr="00F30E26">
              <w:rPr>
                <w:rFonts w:eastAsia="仿宋_GB2312" w:cs="仿宋_GB2312" w:hint="eastAsia"/>
                <w:color w:val="000000" w:themeColor="text1"/>
                <w:sz w:val="28"/>
                <w:szCs w:val="28"/>
                <w:lang w:bidi="ar"/>
              </w:rPr>
              <w:t>位</w:t>
            </w:r>
          </w:p>
        </w:tc>
        <w:tc>
          <w:tcPr>
            <w:tcW w:w="2240" w:type="dxa"/>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spacing w:line="240" w:lineRule="atLeast"/>
              <w:jc w:val="center"/>
              <w:rPr>
                <w:color w:val="000000" w:themeColor="text1"/>
                <w:sz w:val="28"/>
                <w:szCs w:val="28"/>
              </w:rPr>
            </w:pPr>
            <w:r w:rsidRPr="00F30E26">
              <w:rPr>
                <w:rFonts w:eastAsia="仿宋_GB2312" w:cs="仿宋_GB2312" w:hint="eastAsia"/>
                <w:color w:val="000000" w:themeColor="text1"/>
                <w:sz w:val="28"/>
                <w:szCs w:val="28"/>
                <w:lang w:bidi="ar"/>
              </w:rPr>
              <w:t>数</w:t>
            </w:r>
            <w:r w:rsidRPr="00F30E26">
              <w:rPr>
                <w:rFonts w:eastAsia="仿宋_GB2312"/>
                <w:color w:val="000000" w:themeColor="text1"/>
                <w:sz w:val="28"/>
                <w:szCs w:val="28"/>
                <w:lang w:bidi="ar"/>
              </w:rPr>
              <w:t xml:space="preserve">   </w:t>
            </w:r>
            <w:r w:rsidRPr="00F30E26">
              <w:rPr>
                <w:rFonts w:eastAsia="仿宋_GB2312" w:cs="仿宋_GB2312" w:hint="eastAsia"/>
                <w:color w:val="000000" w:themeColor="text1"/>
                <w:sz w:val="28"/>
                <w:szCs w:val="28"/>
                <w:lang w:bidi="ar"/>
              </w:rPr>
              <w:t>量</w:t>
            </w:r>
          </w:p>
        </w:tc>
      </w:tr>
      <w:tr w:rsidR="00F30E26" w:rsidRPr="00F30E26" w:rsidTr="00E91F8F">
        <w:trPr>
          <w:cantSplit/>
        </w:trPr>
        <w:tc>
          <w:tcPr>
            <w:tcW w:w="496" w:type="dxa"/>
            <w:vMerge/>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rPr>
                <w:color w:val="000000" w:themeColor="text1"/>
                <w:sz w:val="20"/>
                <w:szCs w:val="20"/>
              </w:rPr>
            </w:pPr>
          </w:p>
        </w:tc>
        <w:tc>
          <w:tcPr>
            <w:tcW w:w="2149"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spacing w:line="240" w:lineRule="atLeast"/>
              <w:rPr>
                <w:color w:val="000000" w:themeColor="text1"/>
                <w:sz w:val="28"/>
                <w:szCs w:val="28"/>
              </w:rPr>
            </w:pPr>
          </w:p>
        </w:tc>
        <w:tc>
          <w:tcPr>
            <w:tcW w:w="3356"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spacing w:line="240" w:lineRule="atLeast"/>
              <w:rPr>
                <w:color w:val="000000" w:themeColor="text1"/>
                <w:sz w:val="28"/>
                <w:szCs w:val="28"/>
              </w:rPr>
            </w:pPr>
          </w:p>
        </w:tc>
        <w:tc>
          <w:tcPr>
            <w:tcW w:w="1047"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spacing w:line="240" w:lineRule="atLeast"/>
              <w:rPr>
                <w:color w:val="000000" w:themeColor="text1"/>
                <w:sz w:val="28"/>
                <w:szCs w:val="28"/>
              </w:rPr>
            </w:pPr>
          </w:p>
        </w:tc>
        <w:tc>
          <w:tcPr>
            <w:tcW w:w="2240"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spacing w:line="240" w:lineRule="atLeast"/>
              <w:rPr>
                <w:color w:val="000000" w:themeColor="text1"/>
                <w:sz w:val="28"/>
                <w:szCs w:val="28"/>
              </w:rPr>
            </w:pPr>
          </w:p>
        </w:tc>
      </w:tr>
      <w:tr w:rsidR="00F30E26" w:rsidRPr="00F30E26" w:rsidTr="00E91F8F">
        <w:trPr>
          <w:cantSplit/>
        </w:trPr>
        <w:tc>
          <w:tcPr>
            <w:tcW w:w="496" w:type="dxa"/>
            <w:vMerge/>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rPr>
                <w:color w:val="000000" w:themeColor="text1"/>
                <w:sz w:val="20"/>
                <w:szCs w:val="20"/>
              </w:rPr>
            </w:pPr>
          </w:p>
        </w:tc>
        <w:tc>
          <w:tcPr>
            <w:tcW w:w="2149"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spacing w:line="240" w:lineRule="atLeast"/>
              <w:rPr>
                <w:color w:val="000000" w:themeColor="text1"/>
                <w:sz w:val="28"/>
                <w:szCs w:val="28"/>
              </w:rPr>
            </w:pPr>
          </w:p>
        </w:tc>
        <w:tc>
          <w:tcPr>
            <w:tcW w:w="3356"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spacing w:line="240" w:lineRule="atLeast"/>
              <w:rPr>
                <w:color w:val="000000" w:themeColor="text1"/>
                <w:sz w:val="28"/>
                <w:szCs w:val="28"/>
              </w:rPr>
            </w:pPr>
          </w:p>
        </w:tc>
        <w:tc>
          <w:tcPr>
            <w:tcW w:w="1047"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spacing w:line="240" w:lineRule="atLeast"/>
              <w:rPr>
                <w:color w:val="000000" w:themeColor="text1"/>
                <w:sz w:val="28"/>
                <w:szCs w:val="28"/>
              </w:rPr>
            </w:pPr>
          </w:p>
        </w:tc>
        <w:tc>
          <w:tcPr>
            <w:tcW w:w="2240"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spacing w:line="240" w:lineRule="atLeast"/>
              <w:rPr>
                <w:color w:val="000000" w:themeColor="text1"/>
                <w:sz w:val="28"/>
                <w:szCs w:val="28"/>
              </w:rPr>
            </w:pPr>
          </w:p>
        </w:tc>
      </w:tr>
      <w:tr w:rsidR="00F30E26" w:rsidRPr="00F30E26" w:rsidTr="00E91F8F">
        <w:trPr>
          <w:cantSplit/>
        </w:trPr>
        <w:tc>
          <w:tcPr>
            <w:tcW w:w="496" w:type="dxa"/>
            <w:vMerge/>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rPr>
                <w:color w:val="000000" w:themeColor="text1"/>
                <w:sz w:val="20"/>
                <w:szCs w:val="20"/>
              </w:rPr>
            </w:pPr>
          </w:p>
        </w:tc>
        <w:tc>
          <w:tcPr>
            <w:tcW w:w="2149"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spacing w:line="240" w:lineRule="atLeast"/>
              <w:rPr>
                <w:color w:val="000000" w:themeColor="text1"/>
                <w:sz w:val="28"/>
                <w:szCs w:val="28"/>
              </w:rPr>
            </w:pPr>
          </w:p>
        </w:tc>
        <w:tc>
          <w:tcPr>
            <w:tcW w:w="3356"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spacing w:line="240" w:lineRule="atLeast"/>
              <w:rPr>
                <w:color w:val="000000" w:themeColor="text1"/>
                <w:sz w:val="28"/>
                <w:szCs w:val="28"/>
              </w:rPr>
            </w:pPr>
          </w:p>
        </w:tc>
        <w:tc>
          <w:tcPr>
            <w:tcW w:w="1047"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spacing w:line="240" w:lineRule="atLeast"/>
              <w:rPr>
                <w:color w:val="000000" w:themeColor="text1"/>
                <w:sz w:val="28"/>
                <w:szCs w:val="28"/>
              </w:rPr>
            </w:pPr>
          </w:p>
        </w:tc>
        <w:tc>
          <w:tcPr>
            <w:tcW w:w="2240"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spacing w:line="240" w:lineRule="atLeast"/>
              <w:rPr>
                <w:color w:val="000000" w:themeColor="text1"/>
                <w:sz w:val="28"/>
                <w:szCs w:val="28"/>
              </w:rPr>
            </w:pPr>
          </w:p>
        </w:tc>
      </w:tr>
      <w:tr w:rsidR="00F30E26" w:rsidRPr="00F30E26" w:rsidTr="00E91F8F">
        <w:trPr>
          <w:cantSplit/>
        </w:trPr>
        <w:tc>
          <w:tcPr>
            <w:tcW w:w="496" w:type="dxa"/>
            <w:vMerge/>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rPr>
                <w:color w:val="000000" w:themeColor="text1"/>
                <w:sz w:val="20"/>
                <w:szCs w:val="20"/>
              </w:rPr>
            </w:pPr>
          </w:p>
        </w:tc>
        <w:tc>
          <w:tcPr>
            <w:tcW w:w="8792" w:type="dxa"/>
            <w:gridSpan w:val="4"/>
            <w:tcBorders>
              <w:top w:val="single" w:sz="4" w:space="0" w:color="auto"/>
              <w:left w:val="single" w:sz="4" w:space="0" w:color="auto"/>
              <w:bottom w:val="single" w:sz="4" w:space="0" w:color="auto"/>
              <w:right w:val="single" w:sz="4" w:space="0" w:color="auto"/>
            </w:tcBorders>
          </w:tcPr>
          <w:p w:rsidR="000A3812" w:rsidRPr="00F30E26" w:rsidRDefault="000A3812" w:rsidP="00E91F8F">
            <w:pPr>
              <w:spacing w:line="240" w:lineRule="atLeast"/>
              <w:rPr>
                <w:color w:val="000000" w:themeColor="text1"/>
                <w:sz w:val="28"/>
                <w:szCs w:val="28"/>
              </w:rPr>
            </w:pPr>
            <w:r w:rsidRPr="00F30E26">
              <w:rPr>
                <w:rFonts w:eastAsia="仿宋_GB2312" w:cs="仿宋_GB2312" w:hint="eastAsia"/>
                <w:color w:val="000000" w:themeColor="text1"/>
                <w:sz w:val="28"/>
                <w:szCs w:val="28"/>
                <w:lang w:bidi="ar"/>
              </w:rPr>
              <w:t>应会考场设置：（场地数量：</w:t>
            </w:r>
            <w:r w:rsidRPr="00F30E26">
              <w:rPr>
                <w:rFonts w:eastAsia="仿宋_GB2312"/>
                <w:color w:val="000000" w:themeColor="text1"/>
                <w:sz w:val="28"/>
                <w:szCs w:val="28"/>
                <w:lang w:bidi="ar"/>
              </w:rPr>
              <w:t xml:space="preserve">         </w:t>
            </w:r>
            <w:r w:rsidRPr="00F30E26">
              <w:rPr>
                <w:rFonts w:eastAsia="仿宋_GB2312" w:cs="仿宋_GB2312" w:hint="eastAsia"/>
                <w:color w:val="000000" w:themeColor="text1"/>
                <w:sz w:val="28"/>
                <w:szCs w:val="28"/>
                <w:lang w:bidi="ar"/>
              </w:rPr>
              <w:t>面积：</w:t>
            </w:r>
            <w:r w:rsidRPr="00F30E26">
              <w:rPr>
                <w:rFonts w:eastAsia="仿宋_GB2312"/>
                <w:color w:val="000000" w:themeColor="text1"/>
                <w:sz w:val="28"/>
                <w:szCs w:val="28"/>
                <w:lang w:bidi="ar"/>
              </w:rPr>
              <w:t xml:space="preserve">               </w:t>
            </w:r>
            <w:r w:rsidRPr="00F30E26">
              <w:rPr>
                <w:rFonts w:eastAsia="仿宋_GB2312" w:cs="仿宋_GB2312" w:hint="eastAsia"/>
                <w:color w:val="000000" w:themeColor="text1"/>
                <w:sz w:val="28"/>
                <w:szCs w:val="28"/>
                <w:lang w:bidi="ar"/>
              </w:rPr>
              <w:t>平方米）</w:t>
            </w:r>
          </w:p>
        </w:tc>
      </w:tr>
      <w:tr w:rsidR="00F30E26" w:rsidRPr="00F30E26" w:rsidTr="00E91F8F">
        <w:trPr>
          <w:cantSplit/>
        </w:trPr>
        <w:tc>
          <w:tcPr>
            <w:tcW w:w="496" w:type="dxa"/>
            <w:vMerge/>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rPr>
                <w:color w:val="000000" w:themeColor="text1"/>
                <w:sz w:val="20"/>
                <w:szCs w:val="20"/>
              </w:rPr>
            </w:pPr>
          </w:p>
        </w:tc>
        <w:tc>
          <w:tcPr>
            <w:tcW w:w="2149" w:type="dxa"/>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spacing w:line="240" w:lineRule="atLeast"/>
              <w:jc w:val="center"/>
              <w:rPr>
                <w:color w:val="000000" w:themeColor="text1"/>
                <w:sz w:val="28"/>
                <w:szCs w:val="28"/>
              </w:rPr>
            </w:pPr>
            <w:r w:rsidRPr="00F30E26">
              <w:rPr>
                <w:rFonts w:eastAsia="仿宋_GB2312" w:cs="仿宋_GB2312" w:hint="eastAsia"/>
                <w:color w:val="000000" w:themeColor="text1"/>
                <w:sz w:val="28"/>
                <w:szCs w:val="28"/>
                <w:lang w:bidi="ar"/>
              </w:rPr>
              <w:t>设备名称</w:t>
            </w:r>
          </w:p>
        </w:tc>
        <w:tc>
          <w:tcPr>
            <w:tcW w:w="3356" w:type="dxa"/>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spacing w:line="240" w:lineRule="atLeast"/>
              <w:jc w:val="center"/>
              <w:rPr>
                <w:color w:val="000000" w:themeColor="text1"/>
                <w:sz w:val="28"/>
                <w:szCs w:val="28"/>
              </w:rPr>
            </w:pPr>
            <w:r w:rsidRPr="00F30E26">
              <w:rPr>
                <w:rFonts w:eastAsia="仿宋_GB2312" w:cs="仿宋_GB2312" w:hint="eastAsia"/>
                <w:color w:val="000000" w:themeColor="text1"/>
                <w:sz w:val="28"/>
                <w:szCs w:val="28"/>
                <w:lang w:bidi="ar"/>
              </w:rPr>
              <w:t>型号、规格</w:t>
            </w:r>
          </w:p>
        </w:tc>
        <w:tc>
          <w:tcPr>
            <w:tcW w:w="1047" w:type="dxa"/>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spacing w:line="240" w:lineRule="atLeast"/>
              <w:jc w:val="center"/>
              <w:rPr>
                <w:color w:val="000000" w:themeColor="text1"/>
                <w:sz w:val="28"/>
                <w:szCs w:val="28"/>
              </w:rPr>
            </w:pPr>
            <w:r w:rsidRPr="00F30E26">
              <w:rPr>
                <w:rFonts w:eastAsia="仿宋_GB2312" w:cs="仿宋_GB2312" w:hint="eastAsia"/>
                <w:color w:val="000000" w:themeColor="text1"/>
                <w:sz w:val="28"/>
                <w:szCs w:val="28"/>
                <w:lang w:bidi="ar"/>
              </w:rPr>
              <w:t>单</w:t>
            </w:r>
            <w:r w:rsidRPr="00F30E26">
              <w:rPr>
                <w:rFonts w:eastAsia="仿宋_GB2312"/>
                <w:color w:val="000000" w:themeColor="text1"/>
                <w:sz w:val="28"/>
                <w:szCs w:val="28"/>
                <w:lang w:bidi="ar"/>
              </w:rPr>
              <w:t xml:space="preserve"> </w:t>
            </w:r>
            <w:r w:rsidRPr="00F30E26">
              <w:rPr>
                <w:rFonts w:eastAsia="仿宋_GB2312" w:cs="仿宋_GB2312" w:hint="eastAsia"/>
                <w:color w:val="000000" w:themeColor="text1"/>
                <w:sz w:val="28"/>
                <w:szCs w:val="28"/>
                <w:lang w:bidi="ar"/>
              </w:rPr>
              <w:t>位</w:t>
            </w:r>
          </w:p>
        </w:tc>
        <w:tc>
          <w:tcPr>
            <w:tcW w:w="2240" w:type="dxa"/>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spacing w:line="240" w:lineRule="atLeast"/>
              <w:jc w:val="center"/>
              <w:rPr>
                <w:color w:val="000000" w:themeColor="text1"/>
                <w:sz w:val="28"/>
                <w:szCs w:val="28"/>
              </w:rPr>
            </w:pPr>
            <w:r w:rsidRPr="00F30E26">
              <w:rPr>
                <w:rFonts w:eastAsia="仿宋_GB2312" w:cs="仿宋_GB2312" w:hint="eastAsia"/>
                <w:color w:val="000000" w:themeColor="text1"/>
                <w:sz w:val="28"/>
                <w:szCs w:val="28"/>
                <w:lang w:bidi="ar"/>
              </w:rPr>
              <w:t>数</w:t>
            </w:r>
            <w:r w:rsidRPr="00F30E26">
              <w:rPr>
                <w:rFonts w:eastAsia="仿宋_GB2312"/>
                <w:color w:val="000000" w:themeColor="text1"/>
                <w:sz w:val="28"/>
                <w:szCs w:val="28"/>
                <w:lang w:bidi="ar"/>
              </w:rPr>
              <w:t xml:space="preserve">   </w:t>
            </w:r>
            <w:r w:rsidRPr="00F30E26">
              <w:rPr>
                <w:rFonts w:eastAsia="仿宋_GB2312" w:cs="仿宋_GB2312" w:hint="eastAsia"/>
                <w:color w:val="000000" w:themeColor="text1"/>
                <w:sz w:val="28"/>
                <w:szCs w:val="28"/>
                <w:lang w:bidi="ar"/>
              </w:rPr>
              <w:t>量</w:t>
            </w:r>
          </w:p>
        </w:tc>
      </w:tr>
      <w:tr w:rsidR="00F30E26" w:rsidRPr="00F30E26" w:rsidTr="00E91F8F">
        <w:trPr>
          <w:cantSplit/>
        </w:trPr>
        <w:tc>
          <w:tcPr>
            <w:tcW w:w="496" w:type="dxa"/>
            <w:vMerge/>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rPr>
                <w:color w:val="000000" w:themeColor="text1"/>
                <w:sz w:val="20"/>
                <w:szCs w:val="20"/>
              </w:rPr>
            </w:pPr>
          </w:p>
        </w:tc>
        <w:tc>
          <w:tcPr>
            <w:tcW w:w="2149"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spacing w:line="240" w:lineRule="atLeast"/>
              <w:rPr>
                <w:color w:val="000000" w:themeColor="text1"/>
                <w:sz w:val="28"/>
                <w:szCs w:val="28"/>
              </w:rPr>
            </w:pPr>
          </w:p>
        </w:tc>
        <w:tc>
          <w:tcPr>
            <w:tcW w:w="3356"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spacing w:line="240" w:lineRule="atLeast"/>
              <w:rPr>
                <w:color w:val="000000" w:themeColor="text1"/>
                <w:sz w:val="28"/>
                <w:szCs w:val="28"/>
              </w:rPr>
            </w:pPr>
          </w:p>
        </w:tc>
        <w:tc>
          <w:tcPr>
            <w:tcW w:w="1047"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spacing w:line="240" w:lineRule="atLeast"/>
              <w:rPr>
                <w:color w:val="000000" w:themeColor="text1"/>
                <w:sz w:val="28"/>
                <w:szCs w:val="28"/>
              </w:rPr>
            </w:pPr>
          </w:p>
        </w:tc>
        <w:tc>
          <w:tcPr>
            <w:tcW w:w="2240"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spacing w:line="240" w:lineRule="atLeast"/>
              <w:rPr>
                <w:color w:val="000000" w:themeColor="text1"/>
                <w:sz w:val="28"/>
                <w:szCs w:val="28"/>
              </w:rPr>
            </w:pPr>
          </w:p>
        </w:tc>
      </w:tr>
      <w:tr w:rsidR="00F30E26" w:rsidRPr="00F30E26" w:rsidTr="00E91F8F">
        <w:trPr>
          <w:cantSplit/>
        </w:trPr>
        <w:tc>
          <w:tcPr>
            <w:tcW w:w="496" w:type="dxa"/>
            <w:vMerge/>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rPr>
                <w:color w:val="000000" w:themeColor="text1"/>
                <w:sz w:val="20"/>
                <w:szCs w:val="20"/>
              </w:rPr>
            </w:pPr>
          </w:p>
        </w:tc>
        <w:tc>
          <w:tcPr>
            <w:tcW w:w="2149"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spacing w:line="240" w:lineRule="atLeast"/>
              <w:rPr>
                <w:color w:val="000000" w:themeColor="text1"/>
                <w:sz w:val="28"/>
                <w:szCs w:val="28"/>
              </w:rPr>
            </w:pPr>
          </w:p>
        </w:tc>
        <w:tc>
          <w:tcPr>
            <w:tcW w:w="3356"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spacing w:line="240" w:lineRule="atLeast"/>
              <w:rPr>
                <w:color w:val="000000" w:themeColor="text1"/>
                <w:sz w:val="28"/>
                <w:szCs w:val="28"/>
              </w:rPr>
            </w:pPr>
          </w:p>
        </w:tc>
        <w:tc>
          <w:tcPr>
            <w:tcW w:w="1047"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spacing w:line="240" w:lineRule="atLeast"/>
              <w:rPr>
                <w:color w:val="000000" w:themeColor="text1"/>
                <w:sz w:val="28"/>
                <w:szCs w:val="28"/>
              </w:rPr>
            </w:pPr>
          </w:p>
        </w:tc>
        <w:tc>
          <w:tcPr>
            <w:tcW w:w="2240"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spacing w:line="240" w:lineRule="atLeast"/>
              <w:rPr>
                <w:color w:val="000000" w:themeColor="text1"/>
                <w:sz w:val="28"/>
                <w:szCs w:val="28"/>
              </w:rPr>
            </w:pPr>
          </w:p>
        </w:tc>
      </w:tr>
      <w:tr w:rsidR="00F30E26" w:rsidRPr="00F30E26" w:rsidTr="00E91F8F">
        <w:trPr>
          <w:cantSplit/>
        </w:trPr>
        <w:tc>
          <w:tcPr>
            <w:tcW w:w="496" w:type="dxa"/>
            <w:vMerge/>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rPr>
                <w:color w:val="000000" w:themeColor="text1"/>
                <w:sz w:val="20"/>
                <w:szCs w:val="20"/>
              </w:rPr>
            </w:pPr>
          </w:p>
        </w:tc>
        <w:tc>
          <w:tcPr>
            <w:tcW w:w="2149"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spacing w:line="240" w:lineRule="atLeast"/>
              <w:rPr>
                <w:color w:val="000000" w:themeColor="text1"/>
                <w:sz w:val="28"/>
                <w:szCs w:val="28"/>
              </w:rPr>
            </w:pPr>
          </w:p>
        </w:tc>
        <w:tc>
          <w:tcPr>
            <w:tcW w:w="3356"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spacing w:line="240" w:lineRule="atLeast"/>
              <w:rPr>
                <w:color w:val="000000" w:themeColor="text1"/>
                <w:sz w:val="28"/>
                <w:szCs w:val="28"/>
              </w:rPr>
            </w:pPr>
          </w:p>
        </w:tc>
        <w:tc>
          <w:tcPr>
            <w:tcW w:w="1047"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spacing w:line="240" w:lineRule="atLeast"/>
              <w:rPr>
                <w:color w:val="000000" w:themeColor="text1"/>
                <w:sz w:val="28"/>
                <w:szCs w:val="28"/>
              </w:rPr>
            </w:pPr>
          </w:p>
        </w:tc>
        <w:tc>
          <w:tcPr>
            <w:tcW w:w="2240"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spacing w:line="240" w:lineRule="atLeast"/>
              <w:rPr>
                <w:color w:val="000000" w:themeColor="text1"/>
                <w:sz w:val="28"/>
                <w:szCs w:val="28"/>
              </w:rPr>
            </w:pPr>
          </w:p>
        </w:tc>
      </w:tr>
      <w:tr w:rsidR="00F30E26" w:rsidRPr="00F30E26" w:rsidTr="00E91F8F">
        <w:trPr>
          <w:cantSplit/>
        </w:trPr>
        <w:tc>
          <w:tcPr>
            <w:tcW w:w="496" w:type="dxa"/>
            <w:vMerge/>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rPr>
                <w:color w:val="000000" w:themeColor="text1"/>
                <w:sz w:val="20"/>
                <w:szCs w:val="20"/>
              </w:rPr>
            </w:pPr>
          </w:p>
        </w:tc>
        <w:tc>
          <w:tcPr>
            <w:tcW w:w="2149"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spacing w:line="240" w:lineRule="atLeast"/>
              <w:rPr>
                <w:color w:val="000000" w:themeColor="text1"/>
                <w:sz w:val="28"/>
                <w:szCs w:val="28"/>
              </w:rPr>
            </w:pPr>
          </w:p>
        </w:tc>
        <w:tc>
          <w:tcPr>
            <w:tcW w:w="3356"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spacing w:line="240" w:lineRule="atLeast"/>
              <w:rPr>
                <w:color w:val="000000" w:themeColor="text1"/>
                <w:sz w:val="28"/>
                <w:szCs w:val="28"/>
              </w:rPr>
            </w:pPr>
          </w:p>
        </w:tc>
        <w:tc>
          <w:tcPr>
            <w:tcW w:w="1047"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spacing w:line="240" w:lineRule="atLeast"/>
              <w:rPr>
                <w:color w:val="000000" w:themeColor="text1"/>
                <w:sz w:val="28"/>
                <w:szCs w:val="28"/>
              </w:rPr>
            </w:pPr>
          </w:p>
        </w:tc>
        <w:tc>
          <w:tcPr>
            <w:tcW w:w="2240"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spacing w:line="240" w:lineRule="atLeast"/>
              <w:rPr>
                <w:color w:val="000000" w:themeColor="text1"/>
                <w:sz w:val="28"/>
                <w:szCs w:val="28"/>
              </w:rPr>
            </w:pPr>
          </w:p>
        </w:tc>
      </w:tr>
      <w:tr w:rsidR="00F30E26" w:rsidRPr="00F30E26" w:rsidTr="00E91F8F">
        <w:trPr>
          <w:cantSplit/>
        </w:trPr>
        <w:tc>
          <w:tcPr>
            <w:tcW w:w="496" w:type="dxa"/>
            <w:vMerge/>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rPr>
                <w:color w:val="000000" w:themeColor="text1"/>
                <w:sz w:val="20"/>
                <w:szCs w:val="20"/>
              </w:rPr>
            </w:pPr>
          </w:p>
        </w:tc>
        <w:tc>
          <w:tcPr>
            <w:tcW w:w="2149"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spacing w:line="240" w:lineRule="atLeast"/>
              <w:rPr>
                <w:color w:val="000000" w:themeColor="text1"/>
                <w:sz w:val="28"/>
                <w:szCs w:val="28"/>
              </w:rPr>
            </w:pPr>
          </w:p>
        </w:tc>
        <w:tc>
          <w:tcPr>
            <w:tcW w:w="3356"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spacing w:line="240" w:lineRule="atLeast"/>
              <w:rPr>
                <w:color w:val="000000" w:themeColor="text1"/>
                <w:sz w:val="28"/>
                <w:szCs w:val="28"/>
              </w:rPr>
            </w:pPr>
          </w:p>
        </w:tc>
        <w:tc>
          <w:tcPr>
            <w:tcW w:w="1047"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spacing w:line="240" w:lineRule="atLeast"/>
              <w:rPr>
                <w:color w:val="000000" w:themeColor="text1"/>
                <w:sz w:val="28"/>
                <w:szCs w:val="28"/>
              </w:rPr>
            </w:pPr>
          </w:p>
        </w:tc>
        <w:tc>
          <w:tcPr>
            <w:tcW w:w="2240"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spacing w:line="240" w:lineRule="atLeast"/>
              <w:rPr>
                <w:color w:val="000000" w:themeColor="text1"/>
                <w:sz w:val="28"/>
                <w:szCs w:val="28"/>
              </w:rPr>
            </w:pPr>
          </w:p>
        </w:tc>
      </w:tr>
      <w:tr w:rsidR="00F30E26" w:rsidRPr="00F30E26" w:rsidTr="00E91F8F">
        <w:trPr>
          <w:cantSplit/>
        </w:trPr>
        <w:tc>
          <w:tcPr>
            <w:tcW w:w="496" w:type="dxa"/>
            <w:vMerge/>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rPr>
                <w:color w:val="000000" w:themeColor="text1"/>
                <w:sz w:val="20"/>
                <w:szCs w:val="20"/>
              </w:rPr>
            </w:pPr>
          </w:p>
        </w:tc>
        <w:tc>
          <w:tcPr>
            <w:tcW w:w="2149"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spacing w:line="240" w:lineRule="atLeast"/>
              <w:rPr>
                <w:color w:val="000000" w:themeColor="text1"/>
                <w:sz w:val="28"/>
                <w:szCs w:val="28"/>
              </w:rPr>
            </w:pPr>
          </w:p>
        </w:tc>
        <w:tc>
          <w:tcPr>
            <w:tcW w:w="3356"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spacing w:line="240" w:lineRule="atLeast"/>
              <w:rPr>
                <w:color w:val="000000" w:themeColor="text1"/>
                <w:sz w:val="28"/>
                <w:szCs w:val="28"/>
              </w:rPr>
            </w:pPr>
          </w:p>
        </w:tc>
        <w:tc>
          <w:tcPr>
            <w:tcW w:w="1047"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spacing w:line="240" w:lineRule="atLeast"/>
              <w:rPr>
                <w:color w:val="000000" w:themeColor="text1"/>
                <w:sz w:val="28"/>
                <w:szCs w:val="28"/>
              </w:rPr>
            </w:pPr>
          </w:p>
        </w:tc>
        <w:tc>
          <w:tcPr>
            <w:tcW w:w="2240"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spacing w:line="240" w:lineRule="atLeast"/>
              <w:rPr>
                <w:color w:val="000000" w:themeColor="text1"/>
                <w:sz w:val="28"/>
                <w:szCs w:val="28"/>
              </w:rPr>
            </w:pPr>
          </w:p>
        </w:tc>
      </w:tr>
      <w:tr w:rsidR="00F30E26" w:rsidRPr="00F30E26" w:rsidTr="00E91F8F">
        <w:trPr>
          <w:cantSplit/>
        </w:trPr>
        <w:tc>
          <w:tcPr>
            <w:tcW w:w="496" w:type="dxa"/>
            <w:vMerge/>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rPr>
                <w:color w:val="000000" w:themeColor="text1"/>
                <w:sz w:val="20"/>
                <w:szCs w:val="20"/>
              </w:rPr>
            </w:pPr>
          </w:p>
        </w:tc>
        <w:tc>
          <w:tcPr>
            <w:tcW w:w="8792" w:type="dxa"/>
            <w:gridSpan w:val="4"/>
            <w:tcBorders>
              <w:top w:val="single" w:sz="4" w:space="0" w:color="auto"/>
              <w:left w:val="single" w:sz="4" w:space="0" w:color="auto"/>
              <w:bottom w:val="single" w:sz="4" w:space="0" w:color="auto"/>
              <w:right w:val="single" w:sz="4" w:space="0" w:color="auto"/>
            </w:tcBorders>
          </w:tcPr>
          <w:p w:rsidR="000A3812" w:rsidRPr="00F30E26" w:rsidRDefault="000A3812" w:rsidP="00E91F8F">
            <w:pPr>
              <w:spacing w:line="240" w:lineRule="atLeast"/>
              <w:rPr>
                <w:color w:val="000000" w:themeColor="text1"/>
                <w:sz w:val="28"/>
                <w:szCs w:val="28"/>
              </w:rPr>
            </w:pPr>
            <w:r w:rsidRPr="00F30E26">
              <w:rPr>
                <w:rFonts w:eastAsia="仿宋_GB2312" w:cs="仿宋_GB2312" w:hint="eastAsia"/>
                <w:color w:val="000000" w:themeColor="text1"/>
                <w:sz w:val="28"/>
                <w:szCs w:val="28"/>
                <w:lang w:bidi="ar"/>
              </w:rPr>
              <w:t>检验场地设置：（场地数量：</w:t>
            </w:r>
            <w:r w:rsidRPr="00F30E26">
              <w:rPr>
                <w:rFonts w:eastAsia="仿宋_GB2312"/>
                <w:color w:val="000000" w:themeColor="text1"/>
                <w:sz w:val="28"/>
                <w:szCs w:val="28"/>
                <w:lang w:bidi="ar"/>
              </w:rPr>
              <w:t xml:space="preserve">         </w:t>
            </w:r>
            <w:r w:rsidRPr="00F30E26">
              <w:rPr>
                <w:rFonts w:eastAsia="仿宋_GB2312" w:cs="仿宋_GB2312" w:hint="eastAsia"/>
                <w:color w:val="000000" w:themeColor="text1"/>
                <w:sz w:val="28"/>
                <w:szCs w:val="28"/>
                <w:lang w:bidi="ar"/>
              </w:rPr>
              <w:t>面积：</w:t>
            </w:r>
            <w:r w:rsidRPr="00F30E26">
              <w:rPr>
                <w:rFonts w:eastAsia="仿宋_GB2312"/>
                <w:color w:val="000000" w:themeColor="text1"/>
                <w:sz w:val="28"/>
                <w:szCs w:val="28"/>
                <w:lang w:bidi="ar"/>
              </w:rPr>
              <w:t xml:space="preserve">               </w:t>
            </w:r>
            <w:r w:rsidRPr="00F30E26">
              <w:rPr>
                <w:rFonts w:eastAsia="仿宋_GB2312" w:cs="仿宋_GB2312" w:hint="eastAsia"/>
                <w:color w:val="000000" w:themeColor="text1"/>
                <w:sz w:val="28"/>
                <w:szCs w:val="28"/>
                <w:lang w:bidi="ar"/>
              </w:rPr>
              <w:t>平方米）</w:t>
            </w:r>
          </w:p>
        </w:tc>
      </w:tr>
      <w:tr w:rsidR="00F30E26" w:rsidRPr="00F30E26" w:rsidTr="00E91F8F">
        <w:trPr>
          <w:cantSplit/>
        </w:trPr>
        <w:tc>
          <w:tcPr>
            <w:tcW w:w="496" w:type="dxa"/>
            <w:vMerge/>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rPr>
                <w:color w:val="000000" w:themeColor="text1"/>
                <w:sz w:val="20"/>
                <w:szCs w:val="20"/>
              </w:rPr>
            </w:pPr>
          </w:p>
        </w:tc>
        <w:tc>
          <w:tcPr>
            <w:tcW w:w="2149" w:type="dxa"/>
            <w:tcBorders>
              <w:top w:val="single" w:sz="4" w:space="0" w:color="auto"/>
              <w:left w:val="nil"/>
              <w:bottom w:val="single" w:sz="4" w:space="0" w:color="auto"/>
              <w:right w:val="single" w:sz="4" w:space="0" w:color="auto"/>
            </w:tcBorders>
            <w:vAlign w:val="center"/>
          </w:tcPr>
          <w:p w:rsidR="000A3812" w:rsidRPr="00F30E26" w:rsidRDefault="000A3812" w:rsidP="00E91F8F">
            <w:pPr>
              <w:spacing w:line="240" w:lineRule="atLeast"/>
              <w:jc w:val="center"/>
              <w:rPr>
                <w:color w:val="000000" w:themeColor="text1"/>
                <w:sz w:val="28"/>
                <w:szCs w:val="28"/>
              </w:rPr>
            </w:pPr>
            <w:r w:rsidRPr="00F30E26">
              <w:rPr>
                <w:rFonts w:eastAsia="仿宋_GB2312" w:cs="仿宋_GB2312" w:hint="eastAsia"/>
                <w:color w:val="000000" w:themeColor="text1"/>
                <w:sz w:val="28"/>
                <w:szCs w:val="28"/>
                <w:lang w:bidi="ar"/>
              </w:rPr>
              <w:t>设备名称</w:t>
            </w:r>
          </w:p>
        </w:tc>
        <w:tc>
          <w:tcPr>
            <w:tcW w:w="3356" w:type="dxa"/>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spacing w:line="240" w:lineRule="atLeast"/>
              <w:jc w:val="center"/>
              <w:rPr>
                <w:color w:val="000000" w:themeColor="text1"/>
                <w:sz w:val="28"/>
                <w:szCs w:val="28"/>
              </w:rPr>
            </w:pPr>
            <w:r w:rsidRPr="00F30E26">
              <w:rPr>
                <w:rFonts w:eastAsia="仿宋_GB2312" w:cs="仿宋_GB2312" w:hint="eastAsia"/>
                <w:color w:val="000000" w:themeColor="text1"/>
                <w:sz w:val="28"/>
                <w:szCs w:val="28"/>
                <w:lang w:bidi="ar"/>
              </w:rPr>
              <w:t>型号、规格</w:t>
            </w:r>
          </w:p>
        </w:tc>
        <w:tc>
          <w:tcPr>
            <w:tcW w:w="1047" w:type="dxa"/>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spacing w:line="240" w:lineRule="atLeast"/>
              <w:jc w:val="center"/>
              <w:rPr>
                <w:color w:val="000000" w:themeColor="text1"/>
                <w:sz w:val="28"/>
                <w:szCs w:val="28"/>
              </w:rPr>
            </w:pPr>
            <w:r w:rsidRPr="00F30E26">
              <w:rPr>
                <w:rFonts w:eastAsia="仿宋_GB2312" w:cs="仿宋_GB2312" w:hint="eastAsia"/>
                <w:color w:val="000000" w:themeColor="text1"/>
                <w:sz w:val="28"/>
                <w:szCs w:val="28"/>
                <w:lang w:bidi="ar"/>
              </w:rPr>
              <w:t>单</w:t>
            </w:r>
            <w:r w:rsidRPr="00F30E26">
              <w:rPr>
                <w:rFonts w:eastAsia="仿宋_GB2312"/>
                <w:color w:val="000000" w:themeColor="text1"/>
                <w:sz w:val="28"/>
                <w:szCs w:val="28"/>
                <w:lang w:bidi="ar"/>
              </w:rPr>
              <w:t xml:space="preserve"> </w:t>
            </w:r>
            <w:r w:rsidRPr="00F30E26">
              <w:rPr>
                <w:rFonts w:eastAsia="仿宋_GB2312" w:cs="仿宋_GB2312" w:hint="eastAsia"/>
                <w:color w:val="000000" w:themeColor="text1"/>
                <w:sz w:val="28"/>
                <w:szCs w:val="28"/>
                <w:lang w:bidi="ar"/>
              </w:rPr>
              <w:t>位</w:t>
            </w:r>
          </w:p>
        </w:tc>
        <w:tc>
          <w:tcPr>
            <w:tcW w:w="2240" w:type="dxa"/>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spacing w:line="240" w:lineRule="atLeast"/>
              <w:jc w:val="center"/>
              <w:rPr>
                <w:color w:val="000000" w:themeColor="text1"/>
                <w:sz w:val="28"/>
                <w:szCs w:val="28"/>
              </w:rPr>
            </w:pPr>
            <w:r w:rsidRPr="00F30E26">
              <w:rPr>
                <w:rFonts w:eastAsia="仿宋_GB2312" w:cs="仿宋_GB2312" w:hint="eastAsia"/>
                <w:color w:val="000000" w:themeColor="text1"/>
                <w:sz w:val="28"/>
                <w:szCs w:val="28"/>
                <w:lang w:bidi="ar"/>
              </w:rPr>
              <w:t>数</w:t>
            </w:r>
            <w:r w:rsidRPr="00F30E26">
              <w:rPr>
                <w:rFonts w:eastAsia="仿宋_GB2312"/>
                <w:color w:val="000000" w:themeColor="text1"/>
                <w:sz w:val="28"/>
                <w:szCs w:val="28"/>
                <w:lang w:bidi="ar"/>
              </w:rPr>
              <w:t xml:space="preserve">   </w:t>
            </w:r>
            <w:r w:rsidRPr="00F30E26">
              <w:rPr>
                <w:rFonts w:eastAsia="仿宋_GB2312" w:cs="仿宋_GB2312" w:hint="eastAsia"/>
                <w:color w:val="000000" w:themeColor="text1"/>
                <w:sz w:val="28"/>
                <w:szCs w:val="28"/>
                <w:lang w:bidi="ar"/>
              </w:rPr>
              <w:t>量</w:t>
            </w:r>
          </w:p>
        </w:tc>
      </w:tr>
      <w:tr w:rsidR="00F30E26" w:rsidRPr="00F30E26" w:rsidTr="00E91F8F">
        <w:trPr>
          <w:cantSplit/>
        </w:trPr>
        <w:tc>
          <w:tcPr>
            <w:tcW w:w="496" w:type="dxa"/>
            <w:vMerge/>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rPr>
                <w:color w:val="000000" w:themeColor="text1"/>
                <w:sz w:val="20"/>
                <w:szCs w:val="20"/>
              </w:rPr>
            </w:pPr>
          </w:p>
        </w:tc>
        <w:tc>
          <w:tcPr>
            <w:tcW w:w="2149" w:type="dxa"/>
            <w:tcBorders>
              <w:top w:val="single" w:sz="4" w:space="0" w:color="auto"/>
              <w:left w:val="nil"/>
              <w:bottom w:val="single" w:sz="4" w:space="0" w:color="auto"/>
              <w:right w:val="single" w:sz="4" w:space="0" w:color="auto"/>
            </w:tcBorders>
          </w:tcPr>
          <w:p w:rsidR="000A3812" w:rsidRPr="00F30E26" w:rsidRDefault="000A3812" w:rsidP="00E91F8F">
            <w:pPr>
              <w:spacing w:line="240" w:lineRule="atLeast"/>
              <w:rPr>
                <w:color w:val="000000" w:themeColor="text1"/>
                <w:sz w:val="28"/>
                <w:szCs w:val="28"/>
              </w:rPr>
            </w:pPr>
          </w:p>
        </w:tc>
        <w:tc>
          <w:tcPr>
            <w:tcW w:w="3356"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spacing w:line="240" w:lineRule="atLeast"/>
              <w:rPr>
                <w:color w:val="000000" w:themeColor="text1"/>
                <w:sz w:val="28"/>
                <w:szCs w:val="28"/>
              </w:rPr>
            </w:pPr>
          </w:p>
        </w:tc>
        <w:tc>
          <w:tcPr>
            <w:tcW w:w="1047"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spacing w:line="240" w:lineRule="atLeast"/>
              <w:rPr>
                <w:color w:val="000000" w:themeColor="text1"/>
                <w:sz w:val="28"/>
                <w:szCs w:val="28"/>
              </w:rPr>
            </w:pPr>
          </w:p>
        </w:tc>
        <w:tc>
          <w:tcPr>
            <w:tcW w:w="2240"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spacing w:line="240" w:lineRule="atLeast"/>
              <w:rPr>
                <w:color w:val="000000" w:themeColor="text1"/>
                <w:sz w:val="28"/>
                <w:szCs w:val="28"/>
              </w:rPr>
            </w:pPr>
          </w:p>
        </w:tc>
      </w:tr>
      <w:tr w:rsidR="00F30E26" w:rsidRPr="00F30E26" w:rsidTr="00E91F8F">
        <w:trPr>
          <w:cantSplit/>
        </w:trPr>
        <w:tc>
          <w:tcPr>
            <w:tcW w:w="496" w:type="dxa"/>
            <w:vMerge/>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rPr>
                <w:color w:val="000000" w:themeColor="text1"/>
                <w:sz w:val="20"/>
                <w:szCs w:val="20"/>
              </w:rPr>
            </w:pPr>
          </w:p>
        </w:tc>
        <w:tc>
          <w:tcPr>
            <w:tcW w:w="2149" w:type="dxa"/>
            <w:tcBorders>
              <w:top w:val="single" w:sz="4" w:space="0" w:color="auto"/>
              <w:left w:val="nil"/>
              <w:bottom w:val="single" w:sz="4" w:space="0" w:color="auto"/>
              <w:right w:val="single" w:sz="4" w:space="0" w:color="auto"/>
            </w:tcBorders>
          </w:tcPr>
          <w:p w:rsidR="000A3812" w:rsidRPr="00F30E26" w:rsidRDefault="000A3812" w:rsidP="00E91F8F">
            <w:pPr>
              <w:spacing w:line="240" w:lineRule="atLeast"/>
              <w:rPr>
                <w:color w:val="000000" w:themeColor="text1"/>
                <w:sz w:val="28"/>
                <w:szCs w:val="28"/>
              </w:rPr>
            </w:pPr>
          </w:p>
        </w:tc>
        <w:tc>
          <w:tcPr>
            <w:tcW w:w="3356"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spacing w:line="240" w:lineRule="atLeast"/>
              <w:rPr>
                <w:color w:val="000000" w:themeColor="text1"/>
                <w:sz w:val="28"/>
                <w:szCs w:val="28"/>
              </w:rPr>
            </w:pPr>
          </w:p>
        </w:tc>
        <w:tc>
          <w:tcPr>
            <w:tcW w:w="1047"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spacing w:line="240" w:lineRule="atLeast"/>
              <w:rPr>
                <w:color w:val="000000" w:themeColor="text1"/>
                <w:sz w:val="28"/>
                <w:szCs w:val="28"/>
              </w:rPr>
            </w:pPr>
          </w:p>
        </w:tc>
        <w:tc>
          <w:tcPr>
            <w:tcW w:w="2240"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spacing w:line="240" w:lineRule="atLeast"/>
              <w:rPr>
                <w:color w:val="000000" w:themeColor="text1"/>
                <w:sz w:val="28"/>
                <w:szCs w:val="28"/>
              </w:rPr>
            </w:pPr>
          </w:p>
        </w:tc>
      </w:tr>
      <w:tr w:rsidR="00F30E26" w:rsidRPr="00F30E26" w:rsidTr="00E91F8F">
        <w:trPr>
          <w:cantSplit/>
          <w:trHeight w:val="369"/>
        </w:trPr>
        <w:tc>
          <w:tcPr>
            <w:tcW w:w="496" w:type="dxa"/>
            <w:vMerge/>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rPr>
                <w:color w:val="000000" w:themeColor="text1"/>
                <w:sz w:val="20"/>
                <w:szCs w:val="20"/>
              </w:rPr>
            </w:pPr>
          </w:p>
        </w:tc>
        <w:tc>
          <w:tcPr>
            <w:tcW w:w="2149" w:type="dxa"/>
            <w:tcBorders>
              <w:top w:val="single" w:sz="4" w:space="0" w:color="auto"/>
              <w:left w:val="nil"/>
              <w:bottom w:val="single" w:sz="4" w:space="0" w:color="auto"/>
              <w:right w:val="single" w:sz="4" w:space="0" w:color="auto"/>
            </w:tcBorders>
          </w:tcPr>
          <w:p w:rsidR="000A3812" w:rsidRPr="00F30E26" w:rsidRDefault="000A3812" w:rsidP="00E91F8F">
            <w:pPr>
              <w:spacing w:line="240" w:lineRule="atLeast"/>
              <w:rPr>
                <w:color w:val="000000" w:themeColor="text1"/>
                <w:sz w:val="28"/>
                <w:szCs w:val="28"/>
              </w:rPr>
            </w:pPr>
          </w:p>
        </w:tc>
        <w:tc>
          <w:tcPr>
            <w:tcW w:w="3356"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spacing w:line="240" w:lineRule="atLeast"/>
              <w:rPr>
                <w:color w:val="000000" w:themeColor="text1"/>
                <w:sz w:val="28"/>
                <w:szCs w:val="28"/>
              </w:rPr>
            </w:pPr>
          </w:p>
        </w:tc>
        <w:tc>
          <w:tcPr>
            <w:tcW w:w="1047"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spacing w:line="240" w:lineRule="atLeast"/>
              <w:rPr>
                <w:color w:val="000000" w:themeColor="text1"/>
                <w:sz w:val="28"/>
                <w:szCs w:val="28"/>
              </w:rPr>
            </w:pPr>
          </w:p>
        </w:tc>
        <w:tc>
          <w:tcPr>
            <w:tcW w:w="2240"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spacing w:line="240" w:lineRule="atLeast"/>
              <w:rPr>
                <w:color w:val="000000" w:themeColor="text1"/>
                <w:sz w:val="28"/>
                <w:szCs w:val="28"/>
              </w:rPr>
            </w:pPr>
          </w:p>
        </w:tc>
      </w:tr>
      <w:tr w:rsidR="00F30E26" w:rsidRPr="00F30E26" w:rsidTr="00E91F8F">
        <w:trPr>
          <w:cantSplit/>
          <w:trHeight w:val="469"/>
        </w:trPr>
        <w:tc>
          <w:tcPr>
            <w:tcW w:w="496" w:type="dxa"/>
            <w:vMerge/>
            <w:tcBorders>
              <w:top w:val="single" w:sz="4" w:space="0" w:color="auto"/>
              <w:left w:val="single" w:sz="4" w:space="0" w:color="auto"/>
              <w:bottom w:val="single" w:sz="4" w:space="0" w:color="auto"/>
              <w:right w:val="single" w:sz="4" w:space="0" w:color="auto"/>
            </w:tcBorders>
            <w:vAlign w:val="center"/>
          </w:tcPr>
          <w:p w:rsidR="000A3812" w:rsidRPr="00F30E26" w:rsidRDefault="000A3812" w:rsidP="00E91F8F">
            <w:pPr>
              <w:rPr>
                <w:color w:val="000000" w:themeColor="text1"/>
                <w:sz w:val="20"/>
                <w:szCs w:val="20"/>
              </w:rPr>
            </w:pPr>
          </w:p>
        </w:tc>
        <w:tc>
          <w:tcPr>
            <w:tcW w:w="2149" w:type="dxa"/>
            <w:tcBorders>
              <w:top w:val="single" w:sz="4" w:space="0" w:color="auto"/>
              <w:left w:val="nil"/>
              <w:bottom w:val="single" w:sz="4" w:space="0" w:color="auto"/>
              <w:right w:val="single" w:sz="4" w:space="0" w:color="auto"/>
            </w:tcBorders>
          </w:tcPr>
          <w:p w:rsidR="000A3812" w:rsidRPr="00F30E26" w:rsidRDefault="000A3812" w:rsidP="00E91F8F">
            <w:pPr>
              <w:spacing w:line="240" w:lineRule="atLeast"/>
              <w:rPr>
                <w:color w:val="000000" w:themeColor="text1"/>
                <w:sz w:val="28"/>
                <w:szCs w:val="28"/>
              </w:rPr>
            </w:pPr>
          </w:p>
        </w:tc>
        <w:tc>
          <w:tcPr>
            <w:tcW w:w="3356"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spacing w:line="240" w:lineRule="atLeast"/>
              <w:rPr>
                <w:color w:val="000000" w:themeColor="text1"/>
                <w:sz w:val="28"/>
                <w:szCs w:val="28"/>
              </w:rPr>
            </w:pPr>
          </w:p>
        </w:tc>
        <w:tc>
          <w:tcPr>
            <w:tcW w:w="1047"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spacing w:line="240" w:lineRule="atLeast"/>
              <w:rPr>
                <w:color w:val="000000" w:themeColor="text1"/>
                <w:sz w:val="28"/>
                <w:szCs w:val="28"/>
              </w:rPr>
            </w:pPr>
          </w:p>
        </w:tc>
        <w:tc>
          <w:tcPr>
            <w:tcW w:w="2240" w:type="dxa"/>
            <w:tcBorders>
              <w:top w:val="single" w:sz="4" w:space="0" w:color="auto"/>
              <w:left w:val="single" w:sz="4" w:space="0" w:color="auto"/>
              <w:bottom w:val="single" w:sz="4" w:space="0" w:color="auto"/>
              <w:right w:val="single" w:sz="4" w:space="0" w:color="auto"/>
            </w:tcBorders>
          </w:tcPr>
          <w:p w:rsidR="000A3812" w:rsidRPr="00F30E26" w:rsidRDefault="000A3812" w:rsidP="00E91F8F">
            <w:pPr>
              <w:spacing w:line="240" w:lineRule="atLeast"/>
              <w:rPr>
                <w:color w:val="000000" w:themeColor="text1"/>
                <w:sz w:val="28"/>
                <w:szCs w:val="28"/>
              </w:rPr>
            </w:pPr>
          </w:p>
        </w:tc>
      </w:tr>
    </w:tbl>
    <w:p w:rsidR="000A3812" w:rsidRPr="00F30E26" w:rsidRDefault="000A3812" w:rsidP="000A3812">
      <w:pPr>
        <w:rPr>
          <w:rFonts w:ascii="黑体" w:eastAsia="黑体" w:hAnsi="黑体" w:cs="黑体"/>
          <w:bCs/>
          <w:color w:val="000000" w:themeColor="text1"/>
        </w:rPr>
      </w:pPr>
      <w:r w:rsidRPr="00F30E26">
        <w:rPr>
          <w:rFonts w:ascii="仿宋_GB2312" w:eastAsia="仿宋_GB2312" w:hAnsi="仿宋_GB2312" w:cs="仿宋_GB2312" w:hint="eastAsia"/>
          <w:b/>
          <w:color w:val="000000" w:themeColor="text1"/>
          <w:sz w:val="30"/>
          <w:szCs w:val="30"/>
          <w:lang w:bidi="ar"/>
        </w:rPr>
        <w:t>注：</w:t>
      </w:r>
      <w:r w:rsidRPr="00F30E26">
        <w:rPr>
          <w:rFonts w:eastAsia="仿宋_GB2312" w:cs="仿宋_GB2312" w:hint="eastAsia"/>
          <w:color w:val="000000" w:themeColor="text1"/>
          <w:sz w:val="30"/>
          <w:szCs w:val="30"/>
          <w:lang w:bidi="ar"/>
        </w:rPr>
        <w:t>可增附页</w:t>
      </w:r>
      <w:r w:rsidRPr="00F30E26">
        <w:rPr>
          <w:rFonts w:eastAsia="仿宋_GB2312" w:cs="仿宋_GB2312" w:hint="eastAsia"/>
          <w:color w:val="000000" w:themeColor="text1"/>
          <w:sz w:val="32"/>
          <w:lang w:bidi="ar"/>
        </w:rPr>
        <w:t>。</w:t>
      </w:r>
      <w:r w:rsidRPr="00F30E26">
        <w:rPr>
          <w:rFonts w:ascii="仿宋_GB2312" w:eastAsia="仿宋_GB2312" w:hAnsi="仿宋_GB2312" w:cs="仿宋_GB2312" w:hint="eastAsia"/>
          <w:color w:val="000000" w:themeColor="text1"/>
          <w:sz w:val="32"/>
          <w:szCs w:val="32"/>
          <w:lang w:bidi="ar"/>
        </w:rPr>
        <w:br w:type="page"/>
      </w:r>
      <w:r w:rsidRPr="00F30E26">
        <w:rPr>
          <w:rFonts w:ascii="黑体" w:eastAsia="黑体" w:hAnsi="黑体" w:cs="黑体" w:hint="eastAsia"/>
          <w:bCs/>
          <w:color w:val="000000" w:themeColor="text1"/>
          <w:sz w:val="32"/>
          <w:szCs w:val="32"/>
          <w:lang w:bidi="ar"/>
        </w:rPr>
        <w:lastRenderedPageBreak/>
        <w:t>附件1-4</w:t>
      </w:r>
    </w:p>
    <w:p w:rsidR="000A3812" w:rsidRPr="00F30E26" w:rsidRDefault="000A3812" w:rsidP="000A3812">
      <w:pPr>
        <w:rPr>
          <w:rFonts w:ascii="创艺简标宋" w:eastAsia="创艺简标宋" w:hAnsi="创艺简标宋" w:cs="创艺简标宋"/>
          <w:color w:val="000000" w:themeColor="text1"/>
          <w:sz w:val="40"/>
          <w:szCs w:val="40"/>
        </w:rPr>
      </w:pPr>
    </w:p>
    <w:p w:rsidR="000A3812" w:rsidRPr="00F30E26" w:rsidRDefault="000A3812" w:rsidP="000A3812">
      <w:pPr>
        <w:jc w:val="center"/>
        <w:rPr>
          <w:rFonts w:ascii="方正小标宋简体" w:eastAsia="方正小标宋简体" w:hAnsi="方正小标宋简体" w:cs="方正小标宋简体"/>
          <w:bCs/>
          <w:color w:val="000000" w:themeColor="text1"/>
          <w:sz w:val="40"/>
          <w:szCs w:val="40"/>
        </w:rPr>
      </w:pPr>
      <w:r w:rsidRPr="00F30E26">
        <w:rPr>
          <w:rFonts w:ascii="方正小标宋简体" w:eastAsia="方正小标宋简体" w:hAnsi="方正小标宋简体" w:cs="方正小标宋简体" w:hint="eastAsia"/>
          <w:bCs/>
          <w:color w:val="000000" w:themeColor="text1"/>
          <w:sz w:val="40"/>
          <w:szCs w:val="40"/>
          <w:lang w:bidi="ar"/>
        </w:rPr>
        <w:t>备案材料填写内容真实性承诺书</w:t>
      </w:r>
    </w:p>
    <w:p w:rsidR="000A3812" w:rsidRPr="00F30E26" w:rsidRDefault="000A3812" w:rsidP="000A3812">
      <w:pPr>
        <w:rPr>
          <w:rFonts w:ascii="仿宋_GB2312" w:eastAsia="仿宋_GB2312" w:hAnsi="仿宋_GB2312" w:cs="仿宋_GB2312"/>
          <w:color w:val="000000" w:themeColor="text1"/>
          <w:u w:val="single"/>
        </w:rPr>
      </w:pPr>
    </w:p>
    <w:p w:rsidR="000A3812" w:rsidRPr="00F30E26" w:rsidRDefault="000A3812" w:rsidP="000A3812">
      <w:pPr>
        <w:ind w:firstLineChars="200" w:firstLine="640"/>
        <w:rPr>
          <w:rFonts w:ascii="仿宋_GB2312" w:eastAsia="仿宋_GB2312" w:hAnsi="仿宋_GB2312" w:cs="仿宋_GB2312"/>
          <w:color w:val="000000" w:themeColor="text1"/>
        </w:rPr>
      </w:pPr>
      <w:r w:rsidRPr="00F30E26">
        <w:rPr>
          <w:rFonts w:ascii="仿宋_GB2312" w:eastAsia="仿宋_GB2312" w:hAnsi="仿宋_GB2312" w:cs="仿宋_GB2312" w:hint="eastAsia"/>
          <w:color w:val="000000" w:themeColor="text1"/>
          <w:sz w:val="32"/>
          <w:szCs w:val="32"/>
          <w:lang w:bidi="ar"/>
        </w:rPr>
        <w:t>我</w:t>
      </w:r>
      <w:r w:rsidRPr="00F30E26">
        <w:rPr>
          <w:rFonts w:ascii="仿宋_GB2312" w:eastAsia="仿宋_GB2312" w:hAnsi="仿宋_GB2312" w:cs="仿宋_GB2312" w:hint="eastAsia"/>
          <w:color w:val="000000" w:themeColor="text1"/>
          <w:sz w:val="32"/>
          <w:szCs w:val="32"/>
          <w:u w:val="single"/>
          <w:lang w:bidi="ar"/>
        </w:rPr>
        <w:t xml:space="preserve">                         </w:t>
      </w:r>
      <w:r w:rsidRPr="00F30E26">
        <w:rPr>
          <w:rFonts w:ascii="仿宋_GB2312" w:eastAsia="仿宋_GB2312" w:hAnsi="仿宋_GB2312" w:cs="仿宋_GB2312" w:hint="eastAsia"/>
          <w:color w:val="000000" w:themeColor="text1"/>
          <w:sz w:val="32"/>
          <w:szCs w:val="32"/>
          <w:lang w:bidi="ar"/>
        </w:rPr>
        <w:t>（单位）郑重承诺：本单位在《</w:t>
      </w:r>
      <w:r w:rsidR="00630B19" w:rsidRPr="00F30E26">
        <w:rPr>
          <w:rFonts w:ascii="仿宋_GB2312" w:eastAsia="仿宋_GB2312" w:hAnsi="仿宋_GB2312" w:cs="仿宋_GB2312" w:hint="eastAsia"/>
          <w:color w:val="000000" w:themeColor="text1"/>
          <w:sz w:val="32"/>
          <w:szCs w:val="32"/>
          <w:lang w:bidi="ar"/>
        </w:rPr>
        <w:t>职业技能考核鉴定</w:t>
      </w:r>
      <w:r w:rsidRPr="00F30E26">
        <w:rPr>
          <w:rFonts w:ascii="仿宋_GB2312" w:eastAsia="仿宋_GB2312" w:hAnsi="仿宋_GB2312" w:cs="仿宋_GB2312" w:hint="eastAsia"/>
          <w:color w:val="000000" w:themeColor="text1"/>
          <w:sz w:val="32"/>
          <w:szCs w:val="32"/>
          <w:lang w:bidi="ar"/>
        </w:rPr>
        <w:t>机构备案表》中所填写内容真实、准确、可靠，并能满足鉴定项目实施要求，对其真实性负全部责任。若违反保证内容，因场地、设施设备、考评员资格等原因，造成鉴定工作不能正常开展的，所有责任由我单位承担。</w:t>
      </w:r>
    </w:p>
    <w:p w:rsidR="000A3812" w:rsidRPr="00F30E26" w:rsidRDefault="000A3812" w:rsidP="000A3812">
      <w:pPr>
        <w:ind w:firstLineChars="358" w:firstLine="752"/>
        <w:rPr>
          <w:rFonts w:ascii="仿宋_GB2312" w:eastAsia="仿宋_GB2312" w:hAnsi="仿宋_GB2312" w:cs="仿宋_GB2312"/>
          <w:color w:val="000000" w:themeColor="text1"/>
        </w:rPr>
      </w:pPr>
    </w:p>
    <w:p w:rsidR="000A3812" w:rsidRPr="00F30E26" w:rsidRDefault="000A3812" w:rsidP="000A3812">
      <w:pPr>
        <w:ind w:firstLineChars="358" w:firstLine="752"/>
        <w:rPr>
          <w:rFonts w:ascii="仿宋_GB2312" w:eastAsia="仿宋_GB2312" w:hAnsi="仿宋_GB2312" w:cs="仿宋_GB2312"/>
          <w:color w:val="000000" w:themeColor="text1"/>
        </w:rPr>
      </w:pPr>
    </w:p>
    <w:p w:rsidR="000A3812" w:rsidRPr="00F30E26" w:rsidRDefault="000A3812" w:rsidP="000A3812">
      <w:pPr>
        <w:ind w:firstLineChars="1200" w:firstLine="3840"/>
        <w:rPr>
          <w:rFonts w:ascii="仿宋_GB2312" w:eastAsia="仿宋_GB2312" w:hAnsi="仿宋_GB2312" w:cs="仿宋_GB2312"/>
          <w:color w:val="000000" w:themeColor="text1"/>
        </w:rPr>
      </w:pPr>
      <w:r w:rsidRPr="00F30E26">
        <w:rPr>
          <w:rFonts w:ascii="仿宋_GB2312" w:eastAsia="仿宋_GB2312" w:hAnsi="仿宋_GB2312" w:cs="仿宋_GB2312" w:hint="eastAsia"/>
          <w:color w:val="000000" w:themeColor="text1"/>
          <w:sz w:val="32"/>
          <w:szCs w:val="32"/>
          <w:lang w:bidi="ar"/>
        </w:rPr>
        <w:t>法定代表人签字：</w:t>
      </w:r>
    </w:p>
    <w:p w:rsidR="000A3812" w:rsidRPr="00F30E26" w:rsidRDefault="000A3812" w:rsidP="000A3812">
      <w:pPr>
        <w:ind w:firstLineChars="259" w:firstLine="829"/>
        <w:jc w:val="center"/>
        <w:rPr>
          <w:rFonts w:ascii="仿宋_GB2312" w:eastAsia="仿宋_GB2312" w:hAnsi="仿宋_GB2312" w:cs="仿宋_GB2312"/>
          <w:color w:val="000000" w:themeColor="text1"/>
        </w:rPr>
      </w:pPr>
      <w:r w:rsidRPr="00F30E26">
        <w:rPr>
          <w:rFonts w:ascii="仿宋_GB2312" w:eastAsia="仿宋_GB2312" w:hAnsi="仿宋_GB2312" w:cs="仿宋_GB2312" w:hint="eastAsia"/>
          <w:color w:val="000000" w:themeColor="text1"/>
          <w:sz w:val="32"/>
          <w:szCs w:val="32"/>
          <w:lang w:bidi="ar"/>
        </w:rPr>
        <w:t xml:space="preserve">      年  月  日</w:t>
      </w:r>
    </w:p>
    <w:p w:rsidR="000A3812" w:rsidRPr="00F30E26" w:rsidRDefault="000A3812" w:rsidP="000A3812">
      <w:pPr>
        <w:rPr>
          <w:rFonts w:ascii="黑体" w:eastAsia="黑体" w:hAnsi="黑体" w:cs="黑体"/>
          <w:bCs/>
          <w:color w:val="000000" w:themeColor="text1"/>
        </w:rPr>
      </w:pPr>
      <w:r w:rsidRPr="00F30E26">
        <w:rPr>
          <w:rFonts w:ascii="仿宋_GB2312" w:eastAsia="仿宋_GB2312" w:hAnsi="仿宋_GB2312" w:cs="仿宋_GB2312" w:hint="eastAsia"/>
          <w:color w:val="000000" w:themeColor="text1"/>
          <w:sz w:val="32"/>
          <w:szCs w:val="32"/>
          <w:lang w:bidi="ar"/>
        </w:rPr>
        <w:br w:type="page"/>
      </w:r>
      <w:r w:rsidRPr="00F30E26">
        <w:rPr>
          <w:rFonts w:ascii="黑体" w:eastAsia="黑体" w:hAnsi="黑体" w:cs="黑体" w:hint="eastAsia"/>
          <w:bCs/>
          <w:color w:val="000000" w:themeColor="text1"/>
          <w:sz w:val="32"/>
          <w:szCs w:val="32"/>
          <w:lang w:bidi="ar"/>
        </w:rPr>
        <w:lastRenderedPageBreak/>
        <w:t>附件1-5</w:t>
      </w:r>
    </w:p>
    <w:p w:rsidR="000A3812" w:rsidRPr="00F30E26" w:rsidRDefault="00630B19" w:rsidP="000A3812">
      <w:pPr>
        <w:jc w:val="center"/>
        <w:rPr>
          <w:rFonts w:ascii="方正小标宋简体" w:eastAsia="方正小标宋简体" w:hAnsi="方正小标宋简体" w:cs="方正小标宋简体"/>
          <w:bCs/>
          <w:color w:val="000000" w:themeColor="text1"/>
          <w:sz w:val="40"/>
          <w:szCs w:val="40"/>
          <w:lang w:bidi="ar"/>
        </w:rPr>
      </w:pPr>
      <w:r w:rsidRPr="00F30E26">
        <w:rPr>
          <w:rFonts w:ascii="方正小标宋简体" w:eastAsia="方正小标宋简体" w:hAnsi="方正小标宋简体" w:cs="方正小标宋简体" w:hint="eastAsia"/>
          <w:bCs/>
          <w:color w:val="000000" w:themeColor="text1"/>
          <w:sz w:val="40"/>
          <w:szCs w:val="40"/>
          <w:lang w:bidi="ar"/>
        </w:rPr>
        <w:t>职业技能考核鉴定</w:t>
      </w:r>
      <w:r w:rsidR="000A3812" w:rsidRPr="00F30E26">
        <w:rPr>
          <w:rFonts w:ascii="方正小标宋简体" w:eastAsia="方正小标宋简体" w:hAnsi="方正小标宋简体" w:cs="方正小标宋简体" w:hint="eastAsia"/>
          <w:bCs/>
          <w:color w:val="000000" w:themeColor="text1"/>
          <w:sz w:val="40"/>
          <w:szCs w:val="40"/>
          <w:lang w:bidi="ar"/>
        </w:rPr>
        <w:t>机构规范运行承诺书</w:t>
      </w:r>
    </w:p>
    <w:p w:rsidR="007570BB" w:rsidRPr="00F30E26" w:rsidRDefault="007570BB" w:rsidP="000A3812">
      <w:pPr>
        <w:jc w:val="center"/>
        <w:rPr>
          <w:rFonts w:ascii="方正小标宋简体" w:eastAsia="方正小标宋简体" w:hAnsi="方正小标宋简体" w:cs="方正小标宋简体"/>
          <w:bCs/>
          <w:color w:val="000000" w:themeColor="text1"/>
          <w:sz w:val="40"/>
          <w:szCs w:val="40"/>
        </w:rPr>
      </w:pPr>
    </w:p>
    <w:p w:rsidR="000A3812" w:rsidRPr="00F30E26" w:rsidRDefault="00630B19" w:rsidP="000A3812">
      <w:pPr>
        <w:spacing w:line="500" w:lineRule="exact"/>
        <w:ind w:firstLineChars="200" w:firstLine="640"/>
        <w:rPr>
          <w:color w:val="000000" w:themeColor="text1"/>
        </w:rPr>
      </w:pPr>
      <w:r w:rsidRPr="00F30E26">
        <w:rPr>
          <w:rFonts w:eastAsia="仿宋_GB2312" w:cs="仿宋_GB2312" w:hint="eastAsia"/>
          <w:color w:val="000000" w:themeColor="text1"/>
          <w:sz w:val="32"/>
          <w:szCs w:val="32"/>
          <w:lang w:bidi="ar"/>
        </w:rPr>
        <w:t>职业技能考核鉴定</w:t>
      </w:r>
      <w:r w:rsidR="000A3812" w:rsidRPr="00F30E26">
        <w:rPr>
          <w:rFonts w:eastAsia="仿宋_GB2312" w:cs="仿宋_GB2312" w:hint="eastAsia"/>
          <w:color w:val="000000" w:themeColor="text1"/>
          <w:sz w:val="32"/>
          <w:szCs w:val="32"/>
          <w:lang w:bidi="ar"/>
        </w:rPr>
        <w:t>机构备案完成后，开展鉴定业务工作时，我</w:t>
      </w:r>
      <w:r w:rsidR="000A3812" w:rsidRPr="00F30E26">
        <w:rPr>
          <w:rFonts w:ascii="仿宋_GB2312" w:eastAsia="仿宋_GB2312" w:hAnsi="仿宋_GB2312" w:cs="仿宋_GB2312" w:hint="eastAsia"/>
          <w:color w:val="000000" w:themeColor="text1"/>
          <w:sz w:val="32"/>
          <w:szCs w:val="32"/>
          <w:u w:val="single"/>
          <w:lang w:bidi="ar"/>
        </w:rPr>
        <w:t xml:space="preserve">                         </w:t>
      </w:r>
      <w:r w:rsidR="000A3812" w:rsidRPr="00F30E26">
        <w:rPr>
          <w:rFonts w:ascii="仿宋_GB2312" w:hAnsi="仿宋_GB2312" w:cs="仿宋_GB2312" w:hint="eastAsia"/>
          <w:color w:val="000000" w:themeColor="text1"/>
          <w:sz w:val="32"/>
          <w:szCs w:val="32"/>
          <w:u w:val="single"/>
          <w:lang w:bidi="ar"/>
        </w:rPr>
        <w:t>_</w:t>
      </w:r>
      <w:r w:rsidR="000A3812" w:rsidRPr="00F30E26">
        <w:rPr>
          <w:rFonts w:ascii="仿宋_GB2312" w:eastAsia="仿宋_GB2312" w:hAnsi="仿宋_GB2312" w:cs="仿宋_GB2312" w:hint="eastAsia"/>
          <w:color w:val="000000" w:themeColor="text1"/>
          <w:sz w:val="32"/>
          <w:szCs w:val="32"/>
          <w:u w:val="single"/>
          <w:lang w:bidi="ar"/>
        </w:rPr>
        <w:t xml:space="preserve">                         </w:t>
      </w:r>
      <w:r w:rsidR="000A3812" w:rsidRPr="00F30E26">
        <w:rPr>
          <w:rFonts w:eastAsia="仿宋_GB2312" w:cs="仿宋_GB2312" w:hint="eastAsia"/>
          <w:color w:val="000000" w:themeColor="text1"/>
          <w:sz w:val="32"/>
          <w:szCs w:val="32"/>
          <w:lang w:bidi="ar"/>
        </w:rPr>
        <w:t>单位）郑重承诺：</w:t>
      </w:r>
    </w:p>
    <w:p w:rsidR="000A3812" w:rsidRPr="00F30E26" w:rsidRDefault="000A3812" w:rsidP="000A3812">
      <w:pPr>
        <w:spacing w:line="500" w:lineRule="exact"/>
        <w:ind w:firstLineChars="200" w:firstLine="640"/>
        <w:rPr>
          <w:color w:val="000000" w:themeColor="text1"/>
        </w:rPr>
      </w:pPr>
      <w:r w:rsidRPr="00F30E26">
        <w:rPr>
          <w:rFonts w:eastAsia="仿宋_GB2312"/>
          <w:color w:val="000000" w:themeColor="text1"/>
          <w:sz w:val="32"/>
          <w:szCs w:val="32"/>
          <w:lang w:bidi="ar"/>
        </w:rPr>
        <w:t>1</w:t>
      </w:r>
      <w:r w:rsidRPr="00F30E26">
        <w:rPr>
          <w:rFonts w:eastAsia="仿宋_GB2312" w:cs="仿宋_GB2312" w:hint="eastAsia"/>
          <w:color w:val="000000" w:themeColor="text1"/>
          <w:sz w:val="32"/>
          <w:szCs w:val="32"/>
          <w:lang w:bidi="ar"/>
        </w:rPr>
        <w:t>．严格遵守各项规章制度和规定，公平、公正地实施鉴定业务。</w:t>
      </w:r>
    </w:p>
    <w:p w:rsidR="000A3812" w:rsidRPr="00F30E26" w:rsidRDefault="000A3812" w:rsidP="000A3812">
      <w:pPr>
        <w:spacing w:line="500" w:lineRule="exact"/>
        <w:ind w:firstLineChars="200" w:firstLine="640"/>
        <w:rPr>
          <w:color w:val="000000" w:themeColor="text1"/>
        </w:rPr>
      </w:pPr>
      <w:r w:rsidRPr="00F30E26">
        <w:rPr>
          <w:rFonts w:eastAsia="仿宋_GB2312"/>
          <w:color w:val="000000" w:themeColor="text1"/>
          <w:sz w:val="32"/>
          <w:szCs w:val="32"/>
          <w:lang w:bidi="ar"/>
        </w:rPr>
        <w:t>2</w:t>
      </w:r>
      <w:r w:rsidRPr="00F30E26">
        <w:rPr>
          <w:rFonts w:eastAsia="仿宋_GB2312" w:cs="仿宋_GB2312" w:hint="eastAsia"/>
          <w:color w:val="000000" w:themeColor="text1"/>
          <w:sz w:val="32"/>
          <w:szCs w:val="32"/>
          <w:lang w:bidi="ar"/>
        </w:rPr>
        <w:t>．自觉接受和主动配合人力资源社会保障部门的业务指导和质量监管。</w:t>
      </w:r>
    </w:p>
    <w:p w:rsidR="000A3812" w:rsidRPr="00F30E26" w:rsidRDefault="000A3812" w:rsidP="000A3812">
      <w:pPr>
        <w:spacing w:line="500" w:lineRule="exact"/>
        <w:ind w:firstLineChars="200" w:firstLine="640"/>
        <w:rPr>
          <w:color w:val="000000" w:themeColor="text1"/>
        </w:rPr>
      </w:pPr>
      <w:r w:rsidRPr="00F30E26">
        <w:rPr>
          <w:rFonts w:eastAsia="仿宋_GB2312"/>
          <w:color w:val="000000" w:themeColor="text1"/>
          <w:sz w:val="32"/>
          <w:szCs w:val="32"/>
          <w:lang w:bidi="ar"/>
        </w:rPr>
        <w:t>3</w:t>
      </w:r>
      <w:r w:rsidRPr="00F30E26">
        <w:rPr>
          <w:rFonts w:eastAsia="仿宋_GB2312" w:cs="仿宋_GB2312" w:hint="eastAsia"/>
          <w:color w:val="000000" w:themeColor="text1"/>
          <w:sz w:val="32"/>
          <w:szCs w:val="32"/>
          <w:lang w:bidi="ar"/>
        </w:rPr>
        <w:t>．保持鉴定场所设施设备、监控装置完好，并根据鉴定规范和质量提升的要求，及时调整、增加、升级鉴定设施设备；确保鉴定业务管理系统及各种智能化考试平台正常应用。</w:t>
      </w:r>
    </w:p>
    <w:p w:rsidR="000A3812" w:rsidRPr="00F30E26" w:rsidRDefault="000A3812" w:rsidP="000A3812">
      <w:pPr>
        <w:numPr>
          <w:ilvl w:val="0"/>
          <w:numId w:val="9"/>
        </w:numPr>
        <w:tabs>
          <w:tab w:val="left" w:pos="0"/>
        </w:tabs>
        <w:spacing w:line="500" w:lineRule="exact"/>
        <w:ind w:firstLineChars="200" w:firstLine="596"/>
        <w:rPr>
          <w:color w:val="000000" w:themeColor="text1"/>
          <w:spacing w:val="-11"/>
        </w:rPr>
      </w:pPr>
      <w:r w:rsidRPr="00F30E26">
        <w:rPr>
          <w:rFonts w:eastAsia="仿宋_GB2312" w:cs="仿宋_GB2312" w:hint="eastAsia"/>
          <w:color w:val="000000" w:themeColor="text1"/>
          <w:spacing w:val="-11"/>
          <w:sz w:val="32"/>
          <w:szCs w:val="32"/>
          <w:lang w:bidi="ar"/>
        </w:rPr>
        <w:t>鉴定场所明示安全须知，采取有效安全防护措施；开展技能鉴定时启用现场监控设备，做好录像、录音及其数据保存备份工作。</w:t>
      </w:r>
    </w:p>
    <w:p w:rsidR="000A3812" w:rsidRPr="00F30E26" w:rsidRDefault="000A3812" w:rsidP="000A3812">
      <w:pPr>
        <w:spacing w:line="500" w:lineRule="exact"/>
        <w:ind w:firstLineChars="200" w:firstLine="640"/>
        <w:rPr>
          <w:color w:val="000000" w:themeColor="text1"/>
        </w:rPr>
      </w:pPr>
      <w:r w:rsidRPr="00F30E26">
        <w:rPr>
          <w:rFonts w:eastAsia="仿宋_GB2312"/>
          <w:color w:val="000000" w:themeColor="text1"/>
          <w:sz w:val="32"/>
          <w:szCs w:val="32"/>
          <w:lang w:bidi="ar"/>
        </w:rPr>
        <w:t>5</w:t>
      </w:r>
      <w:r w:rsidRPr="00F30E26">
        <w:rPr>
          <w:rFonts w:eastAsia="仿宋_GB2312" w:cs="仿宋_GB2312" w:hint="eastAsia"/>
          <w:color w:val="000000" w:themeColor="text1"/>
          <w:sz w:val="32"/>
          <w:szCs w:val="32"/>
          <w:lang w:bidi="ar"/>
        </w:rPr>
        <w:t>．执行</w:t>
      </w:r>
      <w:r w:rsidR="00630B19" w:rsidRPr="00F30E26">
        <w:rPr>
          <w:rFonts w:eastAsia="仿宋_GB2312" w:cs="仿宋_GB2312" w:hint="eastAsia"/>
          <w:color w:val="000000" w:themeColor="text1"/>
          <w:sz w:val="32"/>
          <w:szCs w:val="32"/>
          <w:lang w:bidi="ar"/>
        </w:rPr>
        <w:t>职业技能考核鉴定</w:t>
      </w:r>
      <w:r w:rsidRPr="00F30E26">
        <w:rPr>
          <w:rFonts w:eastAsia="仿宋_GB2312" w:cs="仿宋_GB2312" w:hint="eastAsia"/>
          <w:color w:val="000000" w:themeColor="text1"/>
          <w:sz w:val="32"/>
          <w:szCs w:val="32"/>
          <w:lang w:bidi="ar"/>
        </w:rPr>
        <w:t>回避制度、保密制度和诚信规定。</w:t>
      </w:r>
    </w:p>
    <w:p w:rsidR="000A3812" w:rsidRPr="00F30E26" w:rsidRDefault="000A3812" w:rsidP="000A3812">
      <w:pPr>
        <w:spacing w:line="500" w:lineRule="exact"/>
        <w:ind w:firstLineChars="200" w:firstLine="640"/>
        <w:rPr>
          <w:color w:val="000000" w:themeColor="text1"/>
        </w:rPr>
      </w:pPr>
      <w:r w:rsidRPr="00F30E26">
        <w:rPr>
          <w:rFonts w:eastAsia="仿宋_GB2312"/>
          <w:color w:val="000000" w:themeColor="text1"/>
          <w:sz w:val="32"/>
          <w:szCs w:val="32"/>
          <w:lang w:bidi="ar"/>
        </w:rPr>
        <w:t>6</w:t>
      </w:r>
      <w:r w:rsidRPr="00F30E26">
        <w:rPr>
          <w:rFonts w:eastAsia="仿宋_GB2312" w:cs="仿宋_GB2312" w:hint="eastAsia"/>
          <w:color w:val="000000" w:themeColor="text1"/>
          <w:sz w:val="32"/>
          <w:szCs w:val="32"/>
          <w:lang w:bidi="ar"/>
        </w:rPr>
        <w:t>．</w:t>
      </w:r>
      <w:r w:rsidRPr="00F30E26">
        <w:rPr>
          <w:rFonts w:eastAsia="仿宋_GB2312" w:cs="仿宋_GB2312" w:hint="eastAsia"/>
          <w:color w:val="000000" w:themeColor="text1"/>
          <w:spacing w:val="-17"/>
          <w:sz w:val="32"/>
          <w:szCs w:val="32"/>
          <w:lang w:bidi="ar"/>
        </w:rPr>
        <w:t>选派符合条件人员参加考评员培训班，不断壮大考评人员队伍。</w:t>
      </w:r>
    </w:p>
    <w:p w:rsidR="000A3812" w:rsidRPr="00F30E26" w:rsidRDefault="000A3812" w:rsidP="000A3812">
      <w:pPr>
        <w:spacing w:line="500" w:lineRule="exact"/>
        <w:ind w:firstLineChars="200" w:firstLine="640"/>
        <w:rPr>
          <w:color w:val="000000" w:themeColor="text1"/>
        </w:rPr>
      </w:pPr>
      <w:r w:rsidRPr="00F30E26">
        <w:rPr>
          <w:rFonts w:eastAsia="仿宋_GB2312"/>
          <w:color w:val="000000" w:themeColor="text1"/>
          <w:sz w:val="32"/>
          <w:szCs w:val="32"/>
          <w:lang w:bidi="ar"/>
        </w:rPr>
        <w:t>7</w:t>
      </w:r>
      <w:r w:rsidRPr="00F30E26">
        <w:rPr>
          <w:rFonts w:eastAsia="仿宋_GB2312" w:cs="仿宋_GB2312" w:hint="eastAsia"/>
          <w:color w:val="000000" w:themeColor="text1"/>
          <w:sz w:val="32"/>
          <w:szCs w:val="32"/>
          <w:lang w:bidi="ar"/>
        </w:rPr>
        <w:t>．若违反管理制度，出现管理不善、服务不到位，导致严重影响鉴定质量情况，将</w:t>
      </w:r>
      <w:r w:rsidRPr="00F30E26">
        <w:rPr>
          <w:rFonts w:eastAsia="仿宋_GB2312" w:cs="仿宋_GB2312" w:hint="eastAsia"/>
          <w:color w:val="000000" w:themeColor="text1"/>
          <w:sz w:val="32"/>
          <w:lang w:bidi="ar"/>
        </w:rPr>
        <w:t>按监督</w:t>
      </w:r>
      <w:r w:rsidRPr="00F30E26">
        <w:rPr>
          <w:rFonts w:eastAsia="仿宋_GB2312" w:cs="仿宋_GB2312" w:hint="eastAsia"/>
          <w:color w:val="000000" w:themeColor="text1"/>
          <w:sz w:val="32"/>
          <w:szCs w:val="32"/>
          <w:lang w:bidi="ar"/>
        </w:rPr>
        <w:t>管理部门</w:t>
      </w:r>
      <w:r w:rsidRPr="00F30E26">
        <w:rPr>
          <w:rFonts w:eastAsia="仿宋_GB2312" w:cs="仿宋_GB2312" w:hint="eastAsia"/>
          <w:color w:val="000000" w:themeColor="text1"/>
          <w:sz w:val="32"/>
          <w:lang w:bidi="ar"/>
        </w:rPr>
        <w:t>要求进行整改，</w:t>
      </w:r>
      <w:r w:rsidRPr="00F30E26">
        <w:rPr>
          <w:rFonts w:eastAsia="仿宋_GB2312" w:cs="仿宋_GB2312" w:hint="eastAsia"/>
          <w:color w:val="000000" w:themeColor="text1"/>
          <w:sz w:val="32"/>
          <w:szCs w:val="32"/>
          <w:lang w:bidi="ar"/>
        </w:rPr>
        <w:t>直至合格为止，避免</w:t>
      </w:r>
      <w:r w:rsidRPr="00F30E26">
        <w:rPr>
          <w:rFonts w:eastAsia="仿宋_GB2312" w:cs="仿宋_GB2312" w:hint="eastAsia"/>
          <w:color w:val="000000" w:themeColor="text1"/>
          <w:sz w:val="32"/>
          <w:lang w:bidi="ar"/>
        </w:rPr>
        <w:t>影响业务开展。</w:t>
      </w:r>
    </w:p>
    <w:p w:rsidR="000A3812" w:rsidRPr="00F30E26" w:rsidRDefault="000A3812" w:rsidP="000A3812">
      <w:pPr>
        <w:spacing w:line="500" w:lineRule="exact"/>
        <w:ind w:firstLineChars="200" w:firstLine="640"/>
        <w:rPr>
          <w:rFonts w:eastAsia="仿宋_GB2312" w:cs="仿宋_GB2312"/>
          <w:color w:val="000000" w:themeColor="text1"/>
          <w:sz w:val="32"/>
          <w:szCs w:val="32"/>
          <w:lang w:bidi="ar"/>
        </w:rPr>
      </w:pPr>
      <w:r w:rsidRPr="00F30E26">
        <w:rPr>
          <w:rFonts w:eastAsia="仿宋_GB2312"/>
          <w:color w:val="000000" w:themeColor="text1"/>
          <w:sz w:val="32"/>
          <w:szCs w:val="32"/>
          <w:lang w:bidi="ar"/>
        </w:rPr>
        <w:t>8</w:t>
      </w:r>
      <w:r w:rsidRPr="00F30E26">
        <w:rPr>
          <w:rFonts w:eastAsia="仿宋_GB2312" w:cs="仿宋_GB2312" w:hint="eastAsia"/>
          <w:color w:val="000000" w:themeColor="text1"/>
          <w:sz w:val="32"/>
          <w:szCs w:val="32"/>
          <w:lang w:bidi="ar"/>
        </w:rPr>
        <w:t>．违反鉴定收费政策乱收费，或因工作失误致发生重大事故或造成国家重大经济损失、产生恶劣社会影响的，接受</w:t>
      </w:r>
      <w:r w:rsidRPr="00F30E26">
        <w:rPr>
          <w:rFonts w:eastAsia="仿宋_GB2312"/>
          <w:color w:val="000000" w:themeColor="text1"/>
          <w:sz w:val="32"/>
          <w:szCs w:val="32"/>
          <w:lang w:bidi="ar"/>
        </w:rPr>
        <w:t>3</w:t>
      </w:r>
      <w:r w:rsidRPr="00F30E26">
        <w:rPr>
          <w:rFonts w:eastAsia="仿宋_GB2312" w:cs="仿宋_GB2312" w:hint="eastAsia"/>
          <w:color w:val="000000" w:themeColor="text1"/>
          <w:sz w:val="32"/>
          <w:szCs w:val="32"/>
          <w:lang w:bidi="ar"/>
        </w:rPr>
        <w:t>至</w:t>
      </w:r>
      <w:r w:rsidRPr="00F30E26">
        <w:rPr>
          <w:rFonts w:eastAsia="仿宋_GB2312"/>
          <w:color w:val="000000" w:themeColor="text1"/>
          <w:sz w:val="32"/>
          <w:szCs w:val="32"/>
          <w:lang w:bidi="ar"/>
        </w:rPr>
        <w:t>6</w:t>
      </w:r>
      <w:r w:rsidRPr="00F30E26">
        <w:rPr>
          <w:rFonts w:eastAsia="仿宋_GB2312" w:cs="仿宋_GB2312" w:hint="eastAsia"/>
          <w:color w:val="000000" w:themeColor="text1"/>
          <w:sz w:val="32"/>
          <w:szCs w:val="32"/>
          <w:lang w:bidi="ar"/>
        </w:rPr>
        <w:t>个月整改，直至合格，避免</w:t>
      </w:r>
      <w:r w:rsidRPr="00F30E26">
        <w:rPr>
          <w:rFonts w:eastAsia="仿宋_GB2312" w:cs="仿宋_GB2312" w:hint="eastAsia"/>
          <w:color w:val="000000" w:themeColor="text1"/>
          <w:sz w:val="32"/>
          <w:lang w:bidi="ar"/>
        </w:rPr>
        <w:t>影响业务开展</w:t>
      </w:r>
      <w:r w:rsidRPr="00F30E26">
        <w:rPr>
          <w:rFonts w:eastAsia="仿宋_GB2312" w:cs="仿宋_GB2312" w:hint="eastAsia"/>
          <w:color w:val="000000" w:themeColor="text1"/>
          <w:sz w:val="32"/>
          <w:szCs w:val="32"/>
          <w:lang w:bidi="ar"/>
        </w:rPr>
        <w:t>并按相关规定处理。</w:t>
      </w:r>
    </w:p>
    <w:p w:rsidR="000A3812" w:rsidRPr="00F30E26" w:rsidRDefault="000A3812" w:rsidP="000A3812">
      <w:pPr>
        <w:spacing w:line="500" w:lineRule="exact"/>
        <w:ind w:firstLineChars="200" w:firstLine="640"/>
        <w:rPr>
          <w:rFonts w:eastAsia="仿宋_GB2312" w:cs="仿宋_GB2312"/>
          <w:color w:val="000000" w:themeColor="text1"/>
          <w:sz w:val="32"/>
          <w:szCs w:val="32"/>
          <w:lang w:bidi="ar"/>
        </w:rPr>
      </w:pPr>
    </w:p>
    <w:p w:rsidR="000A3812" w:rsidRPr="00F30E26" w:rsidRDefault="000A3812" w:rsidP="000A3812">
      <w:pPr>
        <w:spacing w:line="500" w:lineRule="exact"/>
        <w:ind w:firstLineChars="1200" w:firstLine="3840"/>
        <w:rPr>
          <w:rFonts w:ascii="仿宋_GB2312" w:eastAsia="仿宋_GB2312" w:hAnsi="仿宋_GB2312" w:cs="仿宋_GB2312"/>
          <w:color w:val="000000" w:themeColor="text1"/>
        </w:rPr>
      </w:pPr>
      <w:r w:rsidRPr="00F30E26">
        <w:rPr>
          <w:rFonts w:ascii="仿宋_GB2312" w:eastAsia="仿宋_GB2312" w:hAnsi="仿宋_GB2312" w:cs="仿宋_GB2312" w:hint="eastAsia"/>
          <w:color w:val="000000" w:themeColor="text1"/>
          <w:sz w:val="32"/>
          <w:szCs w:val="32"/>
          <w:lang w:bidi="ar"/>
        </w:rPr>
        <w:t>法定代表人签字：</w:t>
      </w:r>
    </w:p>
    <w:p w:rsidR="000A3812" w:rsidRPr="00F30E26" w:rsidRDefault="000A3812" w:rsidP="000A3812">
      <w:pPr>
        <w:spacing w:line="500" w:lineRule="exact"/>
        <w:ind w:firstLineChars="259" w:firstLine="829"/>
        <w:jc w:val="center"/>
        <w:rPr>
          <w:rFonts w:ascii="仿宋_GB2312" w:eastAsia="仿宋_GB2312" w:hAnsi="仿宋_GB2312" w:cs="仿宋_GB2312"/>
          <w:color w:val="000000" w:themeColor="text1"/>
          <w:sz w:val="32"/>
          <w:szCs w:val="32"/>
          <w:lang w:bidi="ar"/>
        </w:rPr>
      </w:pPr>
      <w:r w:rsidRPr="00F30E26">
        <w:rPr>
          <w:rFonts w:ascii="仿宋_GB2312" w:eastAsia="仿宋_GB2312" w:hAnsi="仿宋_GB2312" w:cs="仿宋_GB2312" w:hint="eastAsia"/>
          <w:color w:val="000000" w:themeColor="text1"/>
          <w:sz w:val="32"/>
          <w:szCs w:val="32"/>
          <w:lang w:bidi="ar"/>
        </w:rPr>
        <w:t xml:space="preserve">        年  月  日</w:t>
      </w:r>
    </w:p>
    <w:p w:rsidR="00B53B34" w:rsidRPr="00F30E26" w:rsidRDefault="00B53B34" w:rsidP="000A3812">
      <w:pPr>
        <w:spacing w:line="500" w:lineRule="exact"/>
        <w:ind w:firstLineChars="259" w:firstLine="829"/>
        <w:jc w:val="center"/>
        <w:rPr>
          <w:rFonts w:ascii="仿宋_GB2312" w:eastAsia="仿宋_GB2312" w:hAnsi="仿宋_GB2312" w:cs="仿宋_GB2312"/>
          <w:color w:val="000000" w:themeColor="text1"/>
          <w:sz w:val="32"/>
          <w:szCs w:val="32"/>
          <w:lang w:bidi="ar"/>
        </w:rPr>
      </w:pPr>
    </w:p>
    <w:p w:rsidR="00B53B34" w:rsidRPr="00F30E26" w:rsidRDefault="00B53B34" w:rsidP="000A3812">
      <w:pPr>
        <w:spacing w:line="500" w:lineRule="exact"/>
        <w:ind w:firstLineChars="259" w:firstLine="829"/>
        <w:jc w:val="center"/>
        <w:rPr>
          <w:rFonts w:ascii="仿宋_GB2312" w:eastAsia="仿宋_GB2312" w:hAnsi="仿宋_GB2312" w:cs="仿宋_GB2312"/>
          <w:color w:val="000000" w:themeColor="text1"/>
          <w:sz w:val="32"/>
          <w:szCs w:val="32"/>
          <w:lang w:bidi="ar"/>
        </w:rPr>
      </w:pPr>
    </w:p>
    <w:p w:rsidR="00B53B34" w:rsidRPr="00F30E26" w:rsidRDefault="00B53B34" w:rsidP="000A3812">
      <w:pPr>
        <w:spacing w:line="500" w:lineRule="exact"/>
        <w:ind w:firstLineChars="259" w:firstLine="829"/>
        <w:jc w:val="center"/>
        <w:rPr>
          <w:rFonts w:ascii="仿宋_GB2312" w:eastAsia="仿宋_GB2312" w:hAnsi="仿宋_GB2312" w:cs="仿宋_GB2312"/>
          <w:color w:val="000000" w:themeColor="text1"/>
          <w:sz w:val="32"/>
          <w:szCs w:val="32"/>
          <w:lang w:bidi="ar"/>
        </w:rPr>
      </w:pPr>
    </w:p>
    <w:p w:rsidR="00B53B34" w:rsidRPr="00F30E26" w:rsidRDefault="00B53B34" w:rsidP="000A3812">
      <w:pPr>
        <w:spacing w:line="500" w:lineRule="exact"/>
        <w:ind w:firstLineChars="259" w:firstLine="829"/>
        <w:jc w:val="center"/>
        <w:rPr>
          <w:rFonts w:ascii="仿宋_GB2312" w:eastAsia="仿宋_GB2312" w:hAnsi="仿宋_GB2312" w:cs="仿宋_GB2312"/>
          <w:color w:val="000000" w:themeColor="text1"/>
          <w:sz w:val="32"/>
          <w:szCs w:val="32"/>
          <w:lang w:bidi="ar"/>
        </w:rPr>
      </w:pPr>
    </w:p>
    <w:p w:rsidR="00B53B34" w:rsidRPr="00F30E26" w:rsidRDefault="00B53B34" w:rsidP="00B53B34">
      <w:pPr>
        <w:spacing w:line="500" w:lineRule="exact"/>
        <w:ind w:firstLineChars="259" w:firstLine="829"/>
        <w:jc w:val="left"/>
        <w:rPr>
          <w:rFonts w:ascii="黑体" w:eastAsia="黑体" w:hAnsi="黑体" w:cs="仿宋_GB2312"/>
          <w:color w:val="000000" w:themeColor="text1"/>
          <w:sz w:val="32"/>
          <w:szCs w:val="32"/>
        </w:rPr>
      </w:pPr>
      <w:r w:rsidRPr="00F30E26">
        <w:rPr>
          <w:rFonts w:ascii="黑体" w:eastAsia="黑体" w:hAnsi="黑体" w:cs="仿宋_GB2312" w:hint="eastAsia"/>
          <w:color w:val="000000" w:themeColor="text1"/>
          <w:sz w:val="32"/>
          <w:szCs w:val="32"/>
        </w:rPr>
        <w:t>附件1—6</w:t>
      </w:r>
    </w:p>
    <w:p w:rsidR="00B53B34" w:rsidRPr="00F30E26" w:rsidRDefault="00B53B34" w:rsidP="00B53B34">
      <w:pPr>
        <w:spacing w:beforeLines="50" w:before="156" w:afterLines="50" w:after="156"/>
        <w:jc w:val="center"/>
        <w:rPr>
          <w:rFonts w:ascii="仿宋_GB2312" w:eastAsia="仿宋_GB2312" w:hAnsi="宋体"/>
          <w:b/>
          <w:bCs/>
          <w:color w:val="000000" w:themeColor="text1"/>
          <w:sz w:val="32"/>
        </w:rPr>
      </w:pPr>
      <w:r w:rsidRPr="00F30E26">
        <w:rPr>
          <w:rFonts w:ascii="仿宋_GB2312" w:eastAsia="仿宋_GB2312" w:hAnsi="宋体" w:hint="eastAsia"/>
          <w:b/>
          <w:bCs/>
          <w:color w:val="000000" w:themeColor="text1"/>
          <w:sz w:val="32"/>
        </w:rPr>
        <w:t>规章制度</w:t>
      </w:r>
      <w:bookmarkStart w:id="1" w:name="_Hlk31793822"/>
      <w:r w:rsidRPr="00F30E26">
        <w:rPr>
          <w:rFonts w:ascii="仿宋_GB2312" w:eastAsia="仿宋_GB2312" w:hAnsi="宋体" w:hint="eastAsia"/>
          <w:b/>
          <w:bCs/>
          <w:color w:val="000000" w:themeColor="text1"/>
          <w:sz w:val="32"/>
        </w:rPr>
        <w:t>（</w:t>
      </w:r>
      <w:r w:rsidRPr="00F30E26">
        <w:rPr>
          <w:rFonts w:ascii="仿宋_GB2312" w:eastAsia="仿宋_GB2312" w:hAnsi="宋体" w:hint="eastAsia"/>
          <w:color w:val="000000" w:themeColor="text1"/>
          <w:sz w:val="32"/>
        </w:rPr>
        <w:t>提供内容附件</w:t>
      </w:r>
      <w:r w:rsidRPr="00F30E26">
        <w:rPr>
          <w:rFonts w:ascii="仿宋_GB2312" w:eastAsia="仿宋_GB2312" w:hAnsi="宋体" w:hint="eastAsia"/>
          <w:b/>
          <w:bCs/>
          <w:color w:val="000000" w:themeColor="text1"/>
          <w:sz w:val="32"/>
        </w:rPr>
        <w:t>）</w:t>
      </w:r>
    </w:p>
    <w:tbl>
      <w:tblPr>
        <w:tblW w:w="499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285"/>
        <w:gridCol w:w="7316"/>
      </w:tblGrid>
      <w:tr w:rsidR="00F30E26" w:rsidRPr="00F30E26" w:rsidTr="00E91F8F">
        <w:trPr>
          <w:cantSplit/>
          <w:trHeight w:val="524"/>
          <w:jc w:val="center"/>
        </w:trPr>
        <w:tc>
          <w:tcPr>
            <w:tcW w:w="1190" w:type="pct"/>
            <w:tcBorders>
              <w:top w:val="single" w:sz="12" w:space="0" w:color="auto"/>
            </w:tcBorders>
            <w:vAlign w:val="center"/>
          </w:tcPr>
          <w:bookmarkEnd w:id="1"/>
          <w:p w:rsidR="00B53B34" w:rsidRPr="00F30E26" w:rsidRDefault="00B53B34" w:rsidP="00E91F8F">
            <w:pPr>
              <w:jc w:val="center"/>
              <w:rPr>
                <w:rFonts w:ascii="宋体"/>
                <w:color w:val="000000" w:themeColor="text1"/>
                <w:sz w:val="24"/>
                <w:lang w:val="fr-CI"/>
              </w:rPr>
            </w:pPr>
            <w:r w:rsidRPr="00F30E26">
              <w:rPr>
                <w:rFonts w:ascii="宋体" w:hAnsi="宋体"/>
                <w:color w:val="000000" w:themeColor="text1"/>
                <w:sz w:val="24"/>
                <w:lang w:val="fr-CI"/>
              </w:rPr>
              <w:t>1</w:t>
            </w:r>
          </w:p>
          <w:p w:rsidR="00B53B34" w:rsidRPr="00F30E26" w:rsidRDefault="00B53B34" w:rsidP="00E91F8F">
            <w:pPr>
              <w:jc w:val="center"/>
              <w:rPr>
                <w:rFonts w:ascii="宋体"/>
                <w:color w:val="000000" w:themeColor="text1"/>
                <w:sz w:val="24"/>
                <w:lang w:val="fr-CI"/>
              </w:rPr>
            </w:pPr>
          </w:p>
        </w:tc>
        <w:tc>
          <w:tcPr>
            <w:tcW w:w="3810" w:type="pct"/>
            <w:tcBorders>
              <w:top w:val="single" w:sz="12" w:space="0" w:color="auto"/>
            </w:tcBorders>
            <w:vAlign w:val="center"/>
          </w:tcPr>
          <w:p w:rsidR="00B53B34" w:rsidRPr="00F30E26" w:rsidRDefault="00B53B34" w:rsidP="00E91F8F">
            <w:pPr>
              <w:jc w:val="center"/>
              <w:rPr>
                <w:rFonts w:ascii="宋体"/>
                <w:color w:val="000000" w:themeColor="text1"/>
                <w:sz w:val="24"/>
                <w:lang w:val="fr-CI"/>
              </w:rPr>
            </w:pPr>
          </w:p>
        </w:tc>
      </w:tr>
      <w:tr w:rsidR="00F30E26" w:rsidRPr="00F30E26" w:rsidTr="00E91F8F">
        <w:trPr>
          <w:cantSplit/>
          <w:trHeight w:val="461"/>
          <w:jc w:val="center"/>
        </w:trPr>
        <w:tc>
          <w:tcPr>
            <w:tcW w:w="1190" w:type="pct"/>
            <w:vAlign w:val="center"/>
          </w:tcPr>
          <w:p w:rsidR="00B53B34" w:rsidRPr="00F30E26" w:rsidRDefault="00B53B34" w:rsidP="00E91F8F">
            <w:pPr>
              <w:jc w:val="center"/>
              <w:rPr>
                <w:rFonts w:ascii="宋体"/>
                <w:color w:val="000000" w:themeColor="text1"/>
                <w:sz w:val="24"/>
                <w:lang w:val="fr-CI"/>
              </w:rPr>
            </w:pPr>
            <w:r w:rsidRPr="00F30E26">
              <w:rPr>
                <w:rFonts w:ascii="宋体" w:hAnsi="宋体"/>
                <w:color w:val="000000" w:themeColor="text1"/>
                <w:sz w:val="24"/>
                <w:lang w:val="fr-CI"/>
              </w:rPr>
              <w:t>2</w:t>
            </w:r>
          </w:p>
          <w:p w:rsidR="00B53B34" w:rsidRPr="00F30E26" w:rsidRDefault="00B53B34" w:rsidP="00E91F8F">
            <w:pPr>
              <w:jc w:val="center"/>
              <w:rPr>
                <w:rFonts w:ascii="宋体"/>
                <w:color w:val="000000" w:themeColor="text1"/>
                <w:sz w:val="24"/>
                <w:lang w:val="fr-CI"/>
              </w:rPr>
            </w:pPr>
          </w:p>
        </w:tc>
        <w:tc>
          <w:tcPr>
            <w:tcW w:w="3810" w:type="pct"/>
            <w:vAlign w:val="center"/>
          </w:tcPr>
          <w:p w:rsidR="00B53B34" w:rsidRPr="00F30E26" w:rsidRDefault="00B53B34" w:rsidP="00E91F8F">
            <w:pPr>
              <w:jc w:val="center"/>
              <w:rPr>
                <w:rFonts w:ascii="宋体"/>
                <w:color w:val="000000" w:themeColor="text1"/>
                <w:sz w:val="24"/>
                <w:lang w:val="fr-CI"/>
              </w:rPr>
            </w:pPr>
          </w:p>
        </w:tc>
      </w:tr>
      <w:tr w:rsidR="00F30E26" w:rsidRPr="00F30E26" w:rsidTr="00E91F8F">
        <w:trPr>
          <w:cantSplit/>
          <w:trHeight w:val="453"/>
          <w:jc w:val="center"/>
        </w:trPr>
        <w:tc>
          <w:tcPr>
            <w:tcW w:w="1190" w:type="pct"/>
            <w:vAlign w:val="center"/>
          </w:tcPr>
          <w:p w:rsidR="00B53B34" w:rsidRPr="00F30E26" w:rsidRDefault="00B53B34" w:rsidP="00E91F8F">
            <w:pPr>
              <w:jc w:val="center"/>
              <w:rPr>
                <w:rFonts w:ascii="宋体"/>
                <w:color w:val="000000" w:themeColor="text1"/>
                <w:sz w:val="24"/>
                <w:lang w:val="fr-CI"/>
              </w:rPr>
            </w:pPr>
            <w:r w:rsidRPr="00F30E26">
              <w:rPr>
                <w:rFonts w:ascii="宋体" w:hAnsi="宋体"/>
                <w:color w:val="000000" w:themeColor="text1"/>
                <w:sz w:val="24"/>
                <w:lang w:val="fr-CI"/>
              </w:rPr>
              <w:t>3</w:t>
            </w:r>
          </w:p>
          <w:p w:rsidR="00B53B34" w:rsidRPr="00F30E26" w:rsidRDefault="00B53B34" w:rsidP="00E91F8F">
            <w:pPr>
              <w:jc w:val="center"/>
              <w:rPr>
                <w:rFonts w:ascii="宋体"/>
                <w:color w:val="000000" w:themeColor="text1"/>
                <w:sz w:val="24"/>
                <w:lang w:val="fr-CI"/>
              </w:rPr>
            </w:pPr>
          </w:p>
        </w:tc>
        <w:tc>
          <w:tcPr>
            <w:tcW w:w="3810" w:type="pct"/>
            <w:vAlign w:val="center"/>
          </w:tcPr>
          <w:p w:rsidR="00B53B34" w:rsidRPr="00F30E26" w:rsidRDefault="00B53B34" w:rsidP="00E91F8F">
            <w:pPr>
              <w:jc w:val="center"/>
              <w:rPr>
                <w:rFonts w:ascii="宋体"/>
                <w:color w:val="000000" w:themeColor="text1"/>
                <w:sz w:val="24"/>
                <w:lang w:val="fr-CI"/>
              </w:rPr>
            </w:pPr>
          </w:p>
        </w:tc>
      </w:tr>
      <w:tr w:rsidR="00F30E26" w:rsidRPr="00F30E26" w:rsidTr="00E91F8F">
        <w:trPr>
          <w:cantSplit/>
          <w:trHeight w:val="473"/>
          <w:jc w:val="center"/>
        </w:trPr>
        <w:tc>
          <w:tcPr>
            <w:tcW w:w="1190" w:type="pct"/>
            <w:tcBorders>
              <w:bottom w:val="single" w:sz="12" w:space="0" w:color="auto"/>
            </w:tcBorders>
            <w:vAlign w:val="center"/>
          </w:tcPr>
          <w:p w:rsidR="00B53B34" w:rsidRPr="00F30E26" w:rsidRDefault="00B53B34" w:rsidP="00E91F8F">
            <w:pPr>
              <w:jc w:val="center"/>
              <w:rPr>
                <w:rFonts w:ascii="宋体"/>
                <w:color w:val="000000" w:themeColor="text1"/>
                <w:sz w:val="24"/>
                <w:lang w:val="fr-CI"/>
              </w:rPr>
            </w:pPr>
            <w:r w:rsidRPr="00F30E26">
              <w:rPr>
                <w:rFonts w:ascii="宋体" w:hAnsi="宋体"/>
                <w:color w:val="000000" w:themeColor="text1"/>
                <w:sz w:val="24"/>
                <w:lang w:val="fr-CI"/>
              </w:rPr>
              <w:t>4</w:t>
            </w:r>
          </w:p>
          <w:p w:rsidR="00B53B34" w:rsidRPr="00F30E26" w:rsidRDefault="00B53B34" w:rsidP="00E91F8F">
            <w:pPr>
              <w:jc w:val="center"/>
              <w:rPr>
                <w:rFonts w:ascii="宋体"/>
                <w:color w:val="000000" w:themeColor="text1"/>
                <w:sz w:val="24"/>
                <w:lang w:val="fr-CI"/>
              </w:rPr>
            </w:pPr>
          </w:p>
        </w:tc>
        <w:tc>
          <w:tcPr>
            <w:tcW w:w="3810" w:type="pct"/>
            <w:tcBorders>
              <w:bottom w:val="single" w:sz="12" w:space="0" w:color="auto"/>
            </w:tcBorders>
            <w:vAlign w:val="center"/>
          </w:tcPr>
          <w:p w:rsidR="00B53B34" w:rsidRPr="00F30E26" w:rsidRDefault="00B53B34" w:rsidP="00E91F8F">
            <w:pPr>
              <w:jc w:val="center"/>
              <w:rPr>
                <w:rFonts w:ascii="宋体"/>
                <w:color w:val="000000" w:themeColor="text1"/>
                <w:sz w:val="24"/>
                <w:lang w:val="fr-CI"/>
              </w:rPr>
            </w:pPr>
          </w:p>
        </w:tc>
      </w:tr>
    </w:tbl>
    <w:p w:rsidR="000A3812" w:rsidRPr="00F30E26" w:rsidRDefault="000A3812" w:rsidP="000A3812">
      <w:pPr>
        <w:rPr>
          <w:rFonts w:ascii="黑体" w:eastAsia="黑体" w:hAnsi="黑体" w:cs="黑体"/>
          <w:color w:val="000000" w:themeColor="text1"/>
        </w:rPr>
      </w:pPr>
      <w:r w:rsidRPr="00F30E26">
        <w:rPr>
          <w:rFonts w:ascii="仿宋_GB2312" w:eastAsia="仿宋_GB2312" w:hAnsi="仿宋_GB2312" w:cs="仿宋_GB2312" w:hint="eastAsia"/>
          <w:color w:val="000000" w:themeColor="text1"/>
          <w:sz w:val="32"/>
          <w:szCs w:val="32"/>
          <w:lang w:bidi="ar"/>
        </w:rPr>
        <w:br w:type="page"/>
      </w:r>
      <w:r w:rsidRPr="00F30E26">
        <w:rPr>
          <w:rFonts w:ascii="黑体" w:eastAsia="黑体" w:hAnsi="黑体" w:cs="黑体" w:hint="eastAsia"/>
          <w:color w:val="000000" w:themeColor="text1"/>
          <w:sz w:val="32"/>
          <w:szCs w:val="32"/>
          <w:lang w:bidi="ar"/>
        </w:rPr>
        <w:lastRenderedPageBreak/>
        <w:t>附件2</w:t>
      </w:r>
    </w:p>
    <w:p w:rsidR="000A3812" w:rsidRPr="00F30E26" w:rsidRDefault="000A3812" w:rsidP="000A3812">
      <w:pPr>
        <w:jc w:val="left"/>
        <w:rPr>
          <w:rFonts w:ascii="仿宋_GB2312" w:eastAsia="仿宋_GB2312" w:hAnsi="仿宋_GB2312" w:cs="仿宋_GB2312"/>
          <w:color w:val="000000" w:themeColor="text1"/>
        </w:rPr>
      </w:pPr>
    </w:p>
    <w:p w:rsidR="000A3812" w:rsidRPr="00F30E26" w:rsidRDefault="00630B19" w:rsidP="000A3812">
      <w:pPr>
        <w:spacing w:line="580" w:lineRule="exact"/>
        <w:jc w:val="center"/>
        <w:rPr>
          <w:rFonts w:ascii="方正小标宋简体" w:eastAsia="方正小标宋简体" w:hAnsi="方正小标宋简体" w:cs="方正小标宋简体"/>
          <w:color w:val="000000" w:themeColor="text1"/>
          <w:sz w:val="40"/>
          <w:szCs w:val="40"/>
        </w:rPr>
      </w:pPr>
      <w:r w:rsidRPr="00F30E26">
        <w:rPr>
          <w:rFonts w:ascii="方正小标宋简体" w:eastAsia="方正小标宋简体" w:hAnsi="方正小标宋简体" w:cs="方正小标宋简体" w:hint="eastAsia"/>
          <w:color w:val="000000" w:themeColor="text1"/>
          <w:sz w:val="40"/>
          <w:szCs w:val="40"/>
          <w:lang w:bidi="ar"/>
        </w:rPr>
        <w:t>职业技能考核鉴定</w:t>
      </w:r>
      <w:r w:rsidR="000A3812" w:rsidRPr="00F30E26">
        <w:rPr>
          <w:rFonts w:ascii="方正小标宋简体" w:eastAsia="方正小标宋简体" w:hAnsi="方正小标宋简体" w:cs="方正小标宋简体" w:hint="eastAsia"/>
          <w:color w:val="000000" w:themeColor="text1"/>
          <w:sz w:val="40"/>
          <w:szCs w:val="40"/>
          <w:lang w:bidi="ar"/>
        </w:rPr>
        <w:t>机构备案流程图（指南）</w:t>
      </w:r>
    </w:p>
    <w:p w:rsidR="000A3812" w:rsidRPr="00F30E26" w:rsidRDefault="000A3812" w:rsidP="000A3812">
      <w:pPr>
        <w:jc w:val="center"/>
        <w:rPr>
          <w:color w:val="000000" w:themeColor="text1"/>
        </w:rPr>
      </w:pPr>
      <w:r w:rsidRPr="00F30E26">
        <w:rPr>
          <w:noProof/>
          <w:color w:val="000000" w:themeColor="text1"/>
        </w:rPr>
        <mc:AlternateContent>
          <mc:Choice Requires="wps">
            <w:drawing>
              <wp:anchor distT="0" distB="0" distL="114300" distR="114300" simplePos="0" relativeHeight="251671552" behindDoc="0" locked="0" layoutInCell="1" allowOverlap="1" wp14:anchorId="0016223D" wp14:editId="6C2C2F03">
                <wp:simplePos x="0" y="0"/>
                <wp:positionH relativeFrom="column">
                  <wp:posOffset>304165</wp:posOffset>
                </wp:positionH>
                <wp:positionV relativeFrom="paragraph">
                  <wp:posOffset>6066155</wp:posOffset>
                </wp:positionV>
                <wp:extent cx="4664710" cy="1398905"/>
                <wp:effectExtent l="0" t="0" r="0" b="0"/>
                <wp:wrapNone/>
                <wp:docPr id="21"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4710" cy="1398905"/>
                        </a:xfrm>
                        <a:prstGeom prst="rect">
                          <a:avLst/>
                        </a:prstGeom>
                        <a:noFill/>
                        <a:ln w="9525">
                          <a:noFill/>
                        </a:ln>
                      </wps:spPr>
                      <wps:txbx>
                        <w:txbxContent>
                          <w:p w:rsidR="000A3812" w:rsidRDefault="000A3812" w:rsidP="000A3812">
                            <w:pPr>
                              <w:spacing w:line="0" w:lineRule="atLeast"/>
                              <w:jc w:val="left"/>
                              <w:rPr>
                                <w:sz w:val="24"/>
                              </w:rPr>
                            </w:pPr>
                            <w:r>
                              <w:rPr>
                                <w:rFonts w:eastAsia="仿宋_GB2312" w:cs="仿宋_GB2312" w:hint="eastAsia"/>
                                <w:sz w:val="24"/>
                                <w:lang w:bidi="ar"/>
                              </w:rPr>
                              <w:t>注：</w:t>
                            </w:r>
                          </w:p>
                          <w:p w:rsidR="000A3812" w:rsidRDefault="000A3812" w:rsidP="000A3812">
                            <w:pPr>
                              <w:spacing w:line="0" w:lineRule="atLeast"/>
                              <w:ind w:firstLineChars="200" w:firstLine="480"/>
                              <w:jc w:val="left"/>
                              <w:rPr>
                                <w:sz w:val="24"/>
                              </w:rPr>
                            </w:pPr>
                            <w:r>
                              <w:rPr>
                                <w:rFonts w:eastAsia="仿宋_GB2312" w:cs="仿宋_GB2312" w:hint="eastAsia"/>
                                <w:sz w:val="24"/>
                                <w:lang w:bidi="ar"/>
                              </w:rPr>
                              <w:t>一、提交申请后，受理时限</w:t>
                            </w:r>
                            <w:r>
                              <w:rPr>
                                <w:rFonts w:eastAsia="仿宋_GB2312"/>
                                <w:sz w:val="24"/>
                                <w:lang w:bidi="ar"/>
                              </w:rPr>
                              <w:t>5</w:t>
                            </w:r>
                            <w:r>
                              <w:rPr>
                                <w:rFonts w:eastAsia="仿宋_GB2312" w:cs="仿宋_GB2312" w:hint="eastAsia"/>
                                <w:sz w:val="24"/>
                                <w:lang w:bidi="ar"/>
                              </w:rPr>
                              <w:t>个工作日；</w:t>
                            </w:r>
                          </w:p>
                          <w:p w:rsidR="000A3812" w:rsidRPr="007570BB" w:rsidRDefault="000A3812" w:rsidP="007570BB">
                            <w:pPr>
                              <w:pStyle w:val="a6"/>
                              <w:numPr>
                                <w:ilvl w:val="0"/>
                                <w:numId w:val="11"/>
                              </w:numPr>
                              <w:spacing w:line="0" w:lineRule="atLeast"/>
                              <w:ind w:firstLineChars="0"/>
                              <w:jc w:val="left"/>
                              <w:rPr>
                                <w:sz w:val="24"/>
                              </w:rPr>
                            </w:pPr>
                            <w:r w:rsidRPr="007570BB">
                              <w:rPr>
                                <w:rFonts w:eastAsia="仿宋_GB2312" w:cs="仿宋_GB2312" w:hint="eastAsia"/>
                                <w:sz w:val="24"/>
                                <w:lang w:bidi="ar"/>
                              </w:rPr>
                              <w:t>受理后办理时限</w:t>
                            </w:r>
                            <w:r w:rsidRPr="007570BB">
                              <w:rPr>
                                <w:rFonts w:eastAsia="仿宋_GB2312"/>
                                <w:sz w:val="24"/>
                                <w:lang w:bidi="ar"/>
                              </w:rPr>
                              <w:t>1</w:t>
                            </w:r>
                            <w:r w:rsidR="007570BB" w:rsidRPr="007570BB">
                              <w:rPr>
                                <w:rFonts w:eastAsia="仿宋_GB2312"/>
                                <w:sz w:val="24"/>
                                <w:lang w:bidi="ar"/>
                              </w:rPr>
                              <w:t>5</w:t>
                            </w:r>
                            <w:r w:rsidRPr="007570BB">
                              <w:rPr>
                                <w:rFonts w:eastAsia="仿宋_GB2312" w:cs="仿宋_GB2312" w:hint="eastAsia"/>
                                <w:sz w:val="24"/>
                                <w:lang w:bidi="ar"/>
                              </w:rPr>
                              <w:t>个工作日：</w:t>
                            </w:r>
                          </w:p>
                          <w:p w:rsidR="000A3812" w:rsidRDefault="007570BB" w:rsidP="007570BB">
                            <w:pPr>
                              <w:tabs>
                                <w:tab w:val="left" w:pos="0"/>
                              </w:tabs>
                              <w:spacing w:line="0" w:lineRule="atLeast"/>
                              <w:ind w:left="480"/>
                              <w:jc w:val="left"/>
                              <w:rPr>
                                <w:sz w:val="24"/>
                              </w:rPr>
                            </w:pPr>
                            <w:r>
                              <w:rPr>
                                <w:rFonts w:eastAsia="仿宋_GB2312" w:cs="仿宋_GB2312"/>
                                <w:sz w:val="24"/>
                                <w:lang w:bidi="ar"/>
                              </w:rPr>
                              <w:t>1</w:t>
                            </w:r>
                            <w:r>
                              <w:rPr>
                                <w:rFonts w:eastAsia="仿宋_GB2312" w:cs="仿宋_GB2312" w:hint="eastAsia"/>
                                <w:sz w:val="24"/>
                                <w:lang w:bidi="ar"/>
                              </w:rPr>
                              <w:t>.</w:t>
                            </w:r>
                            <w:r w:rsidR="000A3812">
                              <w:rPr>
                                <w:rFonts w:eastAsia="仿宋_GB2312" w:cs="仿宋_GB2312" w:hint="eastAsia"/>
                                <w:sz w:val="24"/>
                                <w:lang w:bidi="ar"/>
                              </w:rPr>
                              <w:t>通知一次性补齐材料后</w:t>
                            </w:r>
                            <w:r w:rsidR="000A3812">
                              <w:rPr>
                                <w:rFonts w:eastAsia="仿宋_GB2312"/>
                                <w:sz w:val="24"/>
                                <w:lang w:bidi="ar"/>
                              </w:rPr>
                              <w:t>5</w:t>
                            </w:r>
                            <w:r w:rsidR="000A3812">
                              <w:rPr>
                                <w:rFonts w:eastAsia="仿宋_GB2312" w:cs="仿宋_GB2312" w:hint="eastAsia"/>
                                <w:sz w:val="24"/>
                                <w:lang w:bidi="ar"/>
                              </w:rPr>
                              <w:t>个工作日</w:t>
                            </w:r>
                            <w:proofErr w:type="gramStart"/>
                            <w:r w:rsidR="000A3812">
                              <w:rPr>
                                <w:rFonts w:eastAsia="仿宋_GB2312" w:cs="仿宋_GB2312" w:hint="eastAsia"/>
                                <w:sz w:val="24"/>
                                <w:lang w:bidi="ar"/>
                              </w:rPr>
                              <w:t>不</w:t>
                            </w:r>
                            <w:proofErr w:type="gramEnd"/>
                            <w:r w:rsidR="000A3812">
                              <w:rPr>
                                <w:rFonts w:eastAsia="仿宋_GB2312" w:cs="仿宋_GB2312" w:hint="eastAsia"/>
                                <w:sz w:val="24"/>
                                <w:lang w:bidi="ar"/>
                              </w:rPr>
                              <w:t>补齐，终止本次办理；</w:t>
                            </w:r>
                          </w:p>
                          <w:p w:rsidR="000A3812" w:rsidRDefault="007570BB" w:rsidP="007570BB">
                            <w:pPr>
                              <w:tabs>
                                <w:tab w:val="left" w:pos="0"/>
                              </w:tabs>
                              <w:spacing w:line="0" w:lineRule="atLeast"/>
                              <w:ind w:firstLineChars="200" w:firstLine="480"/>
                              <w:jc w:val="left"/>
                              <w:rPr>
                                <w:sz w:val="24"/>
                              </w:rPr>
                            </w:pPr>
                            <w:r>
                              <w:rPr>
                                <w:rFonts w:eastAsia="仿宋_GB2312" w:cs="仿宋_GB2312" w:hint="eastAsia"/>
                                <w:sz w:val="24"/>
                                <w:lang w:bidi="ar"/>
                              </w:rPr>
                              <w:t>2</w:t>
                            </w:r>
                            <w:r>
                              <w:rPr>
                                <w:rFonts w:eastAsia="仿宋_GB2312" w:cs="仿宋_GB2312"/>
                                <w:sz w:val="24"/>
                                <w:lang w:bidi="ar"/>
                              </w:rPr>
                              <w:t>.</w:t>
                            </w:r>
                            <w:r w:rsidR="000A3812">
                              <w:rPr>
                                <w:rFonts w:eastAsia="仿宋_GB2312" w:cs="仿宋_GB2312" w:hint="eastAsia"/>
                                <w:sz w:val="24"/>
                                <w:lang w:bidi="ar"/>
                              </w:rPr>
                              <w:t>材料齐全后</w:t>
                            </w:r>
                            <w:r>
                              <w:rPr>
                                <w:rFonts w:eastAsia="仿宋_GB2312"/>
                                <w:sz w:val="24"/>
                                <w:lang w:bidi="ar"/>
                              </w:rPr>
                              <w:t>15</w:t>
                            </w:r>
                            <w:r w:rsidR="000A3812">
                              <w:rPr>
                                <w:rFonts w:eastAsia="仿宋_GB2312" w:cs="仿宋_GB2312" w:hint="eastAsia"/>
                                <w:sz w:val="24"/>
                                <w:lang w:bidi="ar"/>
                              </w:rPr>
                              <w:t>个工作日办毕。</w:t>
                            </w:r>
                          </w:p>
                        </w:txbxContent>
                      </wps:txbx>
                      <wps:bodyPr upright="1"/>
                    </wps:wsp>
                  </a:graphicData>
                </a:graphic>
                <wp14:sizeRelH relativeFrom="page">
                  <wp14:pctWidth>0</wp14:pctWidth>
                </wp14:sizeRelH>
                <wp14:sizeRelV relativeFrom="page">
                  <wp14:pctHeight>0</wp14:pctHeight>
                </wp14:sizeRelV>
              </wp:anchor>
            </w:drawing>
          </mc:Choice>
          <mc:Fallback>
            <w:pict>
              <v:rect id="矩形 10" o:spid="_x0000_s1026" style="position:absolute;left:0;text-align:left;margin-left:23.95pt;margin-top:477.65pt;width:367.3pt;height:11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" filled="f" stroked="f">
                <v:path arrowok="t"/>
                <v:textbox>
                  <w:txbxContent>
                    <w:p w:rsidR="000A3812" w:rsidRDefault="000A3812" w:rsidP="000A3812">
                      <w:pPr>
                        <w:spacing w:line="0" w:lineRule="atLeast"/>
                        <w:jc w:val="left"/>
                        <w:rPr>
                          <w:sz w:val="24"/>
                        </w:rPr>
                      </w:pPr>
                      <w:r>
                        <w:rPr>
                          <w:rFonts w:eastAsia="仿宋_GB2312" w:cs="仿宋_GB2312" w:hint="eastAsia"/>
                          <w:sz w:val="24"/>
                          <w:lang w:bidi="ar"/>
                        </w:rPr>
                        <w:t>注：</w:t>
                      </w:r>
                    </w:p>
                    <w:p w:rsidR="000A3812" w:rsidRDefault="000A3812" w:rsidP="000A3812">
                      <w:pPr>
                        <w:spacing w:line="0" w:lineRule="atLeast"/>
                        <w:ind w:firstLineChars="200" w:firstLine="480"/>
                        <w:jc w:val="left"/>
                        <w:rPr>
                          <w:sz w:val="24"/>
                        </w:rPr>
                      </w:pPr>
                      <w:r>
                        <w:rPr>
                          <w:rFonts w:eastAsia="仿宋_GB2312" w:cs="仿宋_GB2312" w:hint="eastAsia"/>
                          <w:sz w:val="24"/>
                          <w:lang w:bidi="ar"/>
                        </w:rPr>
                        <w:t>一、提交申请后，受理时限</w:t>
                      </w:r>
                      <w:r>
                        <w:rPr>
                          <w:rFonts w:eastAsia="仿宋_GB2312"/>
                          <w:sz w:val="24"/>
                          <w:lang w:bidi="ar"/>
                        </w:rPr>
                        <w:t>5</w:t>
                      </w:r>
                      <w:r>
                        <w:rPr>
                          <w:rFonts w:eastAsia="仿宋_GB2312" w:cs="仿宋_GB2312" w:hint="eastAsia"/>
                          <w:sz w:val="24"/>
                          <w:lang w:bidi="ar"/>
                        </w:rPr>
                        <w:t>个工作日；</w:t>
                      </w:r>
                    </w:p>
                    <w:p w:rsidR="000A3812" w:rsidRPr="007570BB" w:rsidRDefault="000A3812" w:rsidP="007570BB">
                      <w:pPr>
                        <w:pStyle w:val="a6"/>
                        <w:numPr>
                          <w:ilvl w:val="0"/>
                          <w:numId w:val="11"/>
                        </w:numPr>
                        <w:spacing w:line="0" w:lineRule="atLeast"/>
                        <w:ind w:firstLineChars="0"/>
                        <w:jc w:val="left"/>
                        <w:rPr>
                          <w:sz w:val="24"/>
                        </w:rPr>
                      </w:pPr>
                      <w:r w:rsidRPr="007570BB">
                        <w:rPr>
                          <w:rFonts w:eastAsia="仿宋_GB2312" w:cs="仿宋_GB2312" w:hint="eastAsia"/>
                          <w:sz w:val="24"/>
                          <w:lang w:bidi="ar"/>
                        </w:rPr>
                        <w:t>受理后办理时限</w:t>
                      </w:r>
                      <w:r w:rsidRPr="007570BB">
                        <w:rPr>
                          <w:rFonts w:eastAsia="仿宋_GB2312"/>
                          <w:sz w:val="24"/>
                          <w:lang w:bidi="ar"/>
                        </w:rPr>
                        <w:t>1</w:t>
                      </w:r>
                      <w:r w:rsidR="007570BB" w:rsidRPr="007570BB">
                        <w:rPr>
                          <w:rFonts w:eastAsia="仿宋_GB2312"/>
                          <w:sz w:val="24"/>
                          <w:lang w:bidi="ar"/>
                        </w:rPr>
                        <w:t>5</w:t>
                      </w:r>
                      <w:r w:rsidRPr="007570BB">
                        <w:rPr>
                          <w:rFonts w:eastAsia="仿宋_GB2312" w:cs="仿宋_GB2312" w:hint="eastAsia"/>
                          <w:sz w:val="24"/>
                          <w:lang w:bidi="ar"/>
                        </w:rPr>
                        <w:t>个工作日：</w:t>
                      </w:r>
                    </w:p>
                    <w:p w:rsidR="000A3812" w:rsidRDefault="007570BB" w:rsidP="007570BB">
                      <w:pPr>
                        <w:tabs>
                          <w:tab w:val="left" w:pos="0"/>
                        </w:tabs>
                        <w:spacing w:line="0" w:lineRule="atLeast"/>
                        <w:ind w:left="480"/>
                        <w:jc w:val="left"/>
                        <w:rPr>
                          <w:sz w:val="24"/>
                        </w:rPr>
                      </w:pPr>
                      <w:r>
                        <w:rPr>
                          <w:rFonts w:eastAsia="仿宋_GB2312" w:cs="仿宋_GB2312"/>
                          <w:sz w:val="24"/>
                          <w:lang w:bidi="ar"/>
                        </w:rPr>
                        <w:t>1</w:t>
                      </w:r>
                      <w:r>
                        <w:rPr>
                          <w:rFonts w:eastAsia="仿宋_GB2312" w:cs="仿宋_GB2312" w:hint="eastAsia"/>
                          <w:sz w:val="24"/>
                          <w:lang w:bidi="ar"/>
                        </w:rPr>
                        <w:t>.</w:t>
                      </w:r>
                      <w:r w:rsidR="000A3812">
                        <w:rPr>
                          <w:rFonts w:eastAsia="仿宋_GB2312" w:cs="仿宋_GB2312" w:hint="eastAsia"/>
                          <w:sz w:val="24"/>
                          <w:lang w:bidi="ar"/>
                        </w:rPr>
                        <w:t>通知一次性补齐材料后</w:t>
                      </w:r>
                      <w:r w:rsidR="000A3812">
                        <w:rPr>
                          <w:rFonts w:eastAsia="仿宋_GB2312"/>
                          <w:sz w:val="24"/>
                          <w:lang w:bidi="ar"/>
                        </w:rPr>
                        <w:t>5</w:t>
                      </w:r>
                      <w:r w:rsidR="000A3812">
                        <w:rPr>
                          <w:rFonts w:eastAsia="仿宋_GB2312" w:cs="仿宋_GB2312" w:hint="eastAsia"/>
                          <w:sz w:val="24"/>
                          <w:lang w:bidi="ar"/>
                        </w:rPr>
                        <w:t>个工作日不补齐，终止本次办理；</w:t>
                      </w:r>
                    </w:p>
                    <w:p w:rsidR="000A3812" w:rsidRDefault="007570BB" w:rsidP="007570BB">
                      <w:pPr>
                        <w:tabs>
                          <w:tab w:val="left" w:pos="0"/>
                        </w:tabs>
                        <w:spacing w:line="0" w:lineRule="atLeast"/>
                        <w:ind w:firstLineChars="200" w:firstLine="480"/>
                        <w:jc w:val="left"/>
                        <w:rPr>
                          <w:sz w:val="24"/>
                        </w:rPr>
                      </w:pPr>
                      <w:r>
                        <w:rPr>
                          <w:rFonts w:eastAsia="仿宋_GB2312" w:cs="仿宋_GB2312" w:hint="eastAsia"/>
                          <w:sz w:val="24"/>
                          <w:lang w:bidi="ar"/>
                        </w:rPr>
                        <w:t>2</w:t>
                      </w:r>
                      <w:r>
                        <w:rPr>
                          <w:rFonts w:eastAsia="仿宋_GB2312" w:cs="仿宋_GB2312"/>
                          <w:sz w:val="24"/>
                          <w:lang w:bidi="ar"/>
                        </w:rPr>
                        <w:t>.</w:t>
                      </w:r>
                      <w:r w:rsidR="000A3812">
                        <w:rPr>
                          <w:rFonts w:eastAsia="仿宋_GB2312" w:cs="仿宋_GB2312" w:hint="eastAsia"/>
                          <w:sz w:val="24"/>
                          <w:lang w:bidi="ar"/>
                        </w:rPr>
                        <w:t>材料齐全后</w:t>
                      </w:r>
                      <w:r>
                        <w:rPr>
                          <w:rFonts w:eastAsia="仿宋_GB2312"/>
                          <w:sz w:val="24"/>
                          <w:lang w:bidi="ar"/>
                        </w:rPr>
                        <w:t>15</w:t>
                      </w:r>
                      <w:r w:rsidR="000A3812">
                        <w:rPr>
                          <w:rFonts w:eastAsia="仿宋_GB2312" w:cs="仿宋_GB2312" w:hint="eastAsia"/>
                          <w:sz w:val="24"/>
                          <w:lang w:bidi="ar"/>
                        </w:rPr>
                        <w:t>个工作日办毕。</w:t>
                      </w:r>
                    </w:p>
                  </w:txbxContent>
                </v:textbox>
              </v:rect>
            </w:pict>
          </mc:Fallback>
        </mc:AlternateContent>
      </w:r>
      <w:r w:rsidRPr="00F30E26">
        <w:rPr>
          <w:noProof/>
          <w:color w:val="000000" w:themeColor="text1"/>
        </w:rPr>
        <mc:AlternateContent>
          <mc:Choice Requires="wps">
            <w:drawing>
              <wp:anchor distT="0" distB="0" distL="114300" distR="114300" simplePos="0" relativeHeight="251660288" behindDoc="0" locked="0" layoutInCell="1" allowOverlap="1" wp14:anchorId="76147069" wp14:editId="09297066">
                <wp:simplePos x="0" y="0"/>
                <wp:positionH relativeFrom="column">
                  <wp:posOffset>2038985</wp:posOffset>
                </wp:positionH>
                <wp:positionV relativeFrom="paragraph">
                  <wp:posOffset>417195</wp:posOffset>
                </wp:positionV>
                <wp:extent cx="1327150" cy="690880"/>
                <wp:effectExtent l="0" t="0" r="6350" b="0"/>
                <wp:wrapNone/>
                <wp:docPr id="18"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7150" cy="690880"/>
                        </a:xfrm>
                        <a:prstGeom prst="rect">
                          <a:avLst/>
                        </a:prstGeom>
                        <a:noFill/>
                        <a:ln w="19050" cap="flat" cmpd="sng">
                          <a:solidFill>
                            <a:srgbClr val="000000"/>
                          </a:solidFill>
                          <a:prstDash val="solid"/>
                          <a:miter/>
                          <a:headEnd type="none" w="med" len="med"/>
                          <a:tailEnd type="none" w="med" len="med"/>
                        </a:ln>
                      </wps:spPr>
                      <wps:txbx>
                        <w:txbxContent>
                          <w:p w:rsidR="000A3812" w:rsidRDefault="000A3812" w:rsidP="000A3812">
                            <w:pPr>
                              <w:spacing w:line="0" w:lineRule="atLeast"/>
                              <w:jc w:val="center"/>
                              <w:rPr>
                                <w:szCs w:val="21"/>
                              </w:rPr>
                            </w:pPr>
                            <w:r>
                              <w:rPr>
                                <w:rFonts w:eastAsia="仿宋_GB2312" w:cs="仿宋_GB2312" w:hint="eastAsia"/>
                                <w:szCs w:val="21"/>
                                <w:lang w:bidi="ar"/>
                              </w:rPr>
                              <w:t>提供备案申请材料</w:t>
                            </w:r>
                          </w:p>
                          <w:p w:rsidR="000A3812" w:rsidRDefault="000A3812" w:rsidP="000A3812">
                            <w:pPr>
                              <w:spacing w:line="0" w:lineRule="atLeast"/>
                              <w:jc w:val="center"/>
                              <w:rPr>
                                <w:szCs w:val="21"/>
                              </w:rPr>
                            </w:pPr>
                          </w:p>
                        </w:txbxContent>
                      </wps:txbx>
                      <wps:bodyPr upright="1"/>
                    </wps:wsp>
                  </a:graphicData>
                </a:graphic>
                <wp14:sizeRelH relativeFrom="page">
                  <wp14:pctWidth>0</wp14:pctWidth>
                </wp14:sizeRelH>
                <wp14:sizeRelV relativeFrom="page">
                  <wp14:pctHeight>0</wp14:pctHeight>
                </wp14:sizeRelV>
              </wp:anchor>
            </w:drawing>
          </mc:Choice>
          <mc:Fallback>
            <w:pict>
              <v:rect id="矩形 5" o:spid="_x0000_s1027" style="position:absolute;left:0;text-align:left;margin-left:160.55pt;margin-top:32.85pt;width:104.5pt;height:5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" filled="f" strokeweight="1.5pt">
                <v:path arrowok="t"/>
                <v:textbox>
                  <w:txbxContent>
                    <w:p w:rsidR="000A3812" w:rsidRDefault="000A3812" w:rsidP="000A3812">
                      <w:pPr>
                        <w:spacing w:line="0" w:lineRule="atLeast"/>
                        <w:jc w:val="center"/>
                        <w:rPr>
                          <w:szCs w:val="21"/>
                        </w:rPr>
                      </w:pPr>
                      <w:r>
                        <w:rPr>
                          <w:rFonts w:eastAsia="仿宋_GB2312" w:cs="仿宋_GB2312" w:hint="eastAsia"/>
                          <w:szCs w:val="21"/>
                          <w:lang w:bidi="ar"/>
                        </w:rPr>
                        <w:t>提供备案申请材料</w:t>
                      </w:r>
                    </w:p>
                    <w:p w:rsidR="000A3812" w:rsidRDefault="000A3812" w:rsidP="000A3812">
                      <w:pPr>
                        <w:spacing w:line="0" w:lineRule="atLeast"/>
                        <w:jc w:val="center"/>
                        <w:rPr>
                          <w:szCs w:val="21"/>
                        </w:rPr>
                      </w:pPr>
                    </w:p>
                  </w:txbxContent>
                </v:textbox>
              </v:rect>
            </w:pict>
          </mc:Fallback>
        </mc:AlternateContent>
      </w:r>
      <w:r w:rsidRPr="00F30E26">
        <w:rPr>
          <w:noProof/>
          <w:color w:val="000000" w:themeColor="text1"/>
        </w:rPr>
        <mc:AlternateContent>
          <mc:Choice Requires="wps">
            <w:drawing>
              <wp:anchor distT="0" distB="0" distL="114300" distR="114300" simplePos="0" relativeHeight="251661312" behindDoc="0" locked="0" layoutInCell="1" allowOverlap="1" wp14:anchorId="15C99D19" wp14:editId="729C89B7">
                <wp:simplePos x="0" y="0"/>
                <wp:positionH relativeFrom="column">
                  <wp:posOffset>267335</wp:posOffset>
                </wp:positionH>
                <wp:positionV relativeFrom="paragraph">
                  <wp:posOffset>1214755</wp:posOffset>
                </wp:positionV>
                <wp:extent cx="1295400" cy="457200"/>
                <wp:effectExtent l="0" t="0" r="0" b="0"/>
                <wp:wrapNone/>
                <wp:docPr id="16"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457200"/>
                        </a:xfrm>
                        <a:prstGeom prst="rect">
                          <a:avLst/>
                        </a:prstGeom>
                        <a:noFill/>
                        <a:ln w="19050" cap="flat" cmpd="sng">
                          <a:solidFill>
                            <a:srgbClr val="000000"/>
                          </a:solidFill>
                          <a:prstDash val="solid"/>
                          <a:miter/>
                          <a:headEnd type="none" w="med" len="med"/>
                          <a:tailEnd type="none" w="med" len="med"/>
                        </a:ln>
                      </wps:spPr>
                      <wps:txbx>
                        <w:txbxContent>
                          <w:p w:rsidR="000A3812" w:rsidRDefault="000A3812" w:rsidP="000A3812">
                            <w:pPr>
                              <w:spacing w:line="0" w:lineRule="atLeast"/>
                              <w:jc w:val="center"/>
                              <w:rPr>
                                <w:rFonts w:ascii="宋体" w:hAnsi="宋体" w:cs="宋体"/>
                                <w:szCs w:val="21"/>
                              </w:rPr>
                            </w:pPr>
                            <w:r>
                              <w:rPr>
                                <w:rFonts w:eastAsia="仿宋_GB2312" w:cs="仿宋_GB2312" w:hint="eastAsia"/>
                                <w:szCs w:val="21"/>
                                <w:lang w:bidi="ar"/>
                              </w:rPr>
                              <w:t>一次性告知需补齐的材料</w:t>
                            </w:r>
                          </w:p>
                        </w:txbxContent>
                      </wps:txbx>
                      <wps:bodyPr upright="1"/>
                    </wps:wsp>
                  </a:graphicData>
                </a:graphic>
                <wp14:sizeRelH relativeFrom="page">
                  <wp14:pctWidth>0</wp14:pctWidth>
                </wp14:sizeRelH>
                <wp14:sizeRelV relativeFrom="page">
                  <wp14:pctHeight>0</wp14:pctHeight>
                </wp14:sizeRelV>
              </wp:anchor>
            </w:drawing>
          </mc:Choice>
          <mc:Fallback>
            <w:pict>
              <v:rect id="矩形 8" o:spid="_x0000_s1028" style="position:absolute;left:0;text-align:left;margin-left:21.05pt;margin-top:95.65pt;width:10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" filled="f" strokeweight="1.5pt">
                <v:path arrowok="t"/>
                <v:textbox>
                  <w:txbxContent>
                    <w:p w:rsidR="000A3812" w:rsidRDefault="000A3812" w:rsidP="000A3812">
                      <w:pPr>
                        <w:spacing w:line="0" w:lineRule="atLeast"/>
                        <w:jc w:val="center"/>
                        <w:rPr>
                          <w:rFonts w:ascii="宋体" w:hAnsi="宋体" w:cs="宋体" w:hint="eastAsia"/>
                          <w:szCs w:val="21"/>
                        </w:rPr>
                      </w:pPr>
                      <w:r>
                        <w:rPr>
                          <w:rFonts w:eastAsia="仿宋_GB2312" w:cs="仿宋_GB2312" w:hint="eastAsia"/>
                          <w:szCs w:val="21"/>
                          <w:lang w:bidi="ar"/>
                        </w:rPr>
                        <w:t>一次性告知需补齐的材料</w:t>
                      </w:r>
                    </w:p>
                  </w:txbxContent>
                </v:textbox>
              </v:rect>
            </w:pict>
          </mc:Fallback>
        </mc:AlternateContent>
      </w:r>
      <w:r w:rsidRPr="00F30E26">
        <w:rPr>
          <w:noProof/>
          <w:color w:val="000000" w:themeColor="text1"/>
        </w:rPr>
        <mc:AlternateContent>
          <mc:Choice Requires="wps">
            <w:drawing>
              <wp:anchor distT="0" distB="0" distL="114300" distR="114300" simplePos="0" relativeHeight="251662336" behindDoc="0" locked="0" layoutInCell="1" allowOverlap="1" wp14:anchorId="7A5C362D" wp14:editId="3E975090">
                <wp:simplePos x="0" y="0"/>
                <wp:positionH relativeFrom="column">
                  <wp:posOffset>1517650</wp:posOffset>
                </wp:positionH>
                <wp:positionV relativeFrom="paragraph">
                  <wp:posOffset>1621155</wp:posOffset>
                </wp:positionV>
                <wp:extent cx="2201545" cy="1103630"/>
                <wp:effectExtent l="19050" t="19050" r="27305" b="20320"/>
                <wp:wrapNone/>
                <wp:docPr id="14" name="流程图: 决策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1545" cy="1103630"/>
                        </a:xfrm>
                        <a:prstGeom prst="flowChartDecision">
                          <a:avLst/>
                        </a:prstGeom>
                        <a:noFill/>
                        <a:ln w="19050" cap="flat" cmpd="sng">
                          <a:solidFill>
                            <a:srgbClr val="000000"/>
                          </a:solidFill>
                          <a:prstDash val="solid"/>
                          <a:miter/>
                          <a:headEnd type="none" w="med" len="med"/>
                          <a:tailEnd type="none" w="med" len="med"/>
                        </a:ln>
                      </wps:spPr>
                      <wps:txbx>
                        <w:txbxContent>
                          <w:p w:rsidR="000A3812" w:rsidRDefault="000A3812" w:rsidP="000A3812">
                            <w:pPr>
                              <w:spacing w:line="0" w:lineRule="atLeast"/>
                              <w:jc w:val="center"/>
                              <w:rPr>
                                <w:szCs w:val="21"/>
                              </w:rPr>
                            </w:pPr>
                            <w:r>
                              <w:rPr>
                                <w:rFonts w:eastAsia="仿宋_GB2312" w:cs="仿宋_GB2312" w:hint="eastAsia"/>
                                <w:szCs w:val="21"/>
                                <w:lang w:bidi="ar"/>
                              </w:rPr>
                              <w:t>受理；确认材料是否齐全</w:t>
                            </w:r>
                          </w:p>
                          <w:p w:rsidR="000A3812" w:rsidRDefault="000A3812" w:rsidP="000A3812">
                            <w:pPr>
                              <w:spacing w:line="0" w:lineRule="atLeast"/>
                              <w:jc w:val="center"/>
                              <w:rPr>
                                <w:szCs w:val="21"/>
                              </w:rPr>
                            </w:pPr>
                          </w:p>
                        </w:txbxContent>
                      </wps:txbx>
                      <wps:bodyPr upright="1"/>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流程图: 决策 18" o:spid="_x0000_s1029" type="#_x0000_t110" style="position:absolute;left:0;text-align:left;margin-left:119.5pt;margin-top:127.65pt;width:173.35pt;height:8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" filled="f" strokeweight="1.5pt">
                <v:path arrowok="t"/>
                <v:textbox>
                  <w:txbxContent>
                    <w:p w:rsidR="000A3812" w:rsidRDefault="000A3812" w:rsidP="000A3812">
                      <w:pPr>
                        <w:spacing w:line="0" w:lineRule="atLeast"/>
                        <w:jc w:val="center"/>
                        <w:rPr>
                          <w:szCs w:val="21"/>
                        </w:rPr>
                      </w:pPr>
                      <w:r>
                        <w:rPr>
                          <w:rFonts w:eastAsia="仿宋_GB2312" w:cs="仿宋_GB2312" w:hint="eastAsia"/>
                          <w:szCs w:val="21"/>
                          <w:lang w:bidi="ar"/>
                        </w:rPr>
                        <w:t>受理；确认材料是否齐全</w:t>
                      </w:r>
                    </w:p>
                    <w:p w:rsidR="000A3812" w:rsidRDefault="000A3812" w:rsidP="000A3812">
                      <w:pPr>
                        <w:spacing w:line="0" w:lineRule="atLeast"/>
                        <w:jc w:val="center"/>
                        <w:rPr>
                          <w:szCs w:val="21"/>
                        </w:rPr>
                      </w:pPr>
                    </w:p>
                  </w:txbxContent>
                </v:textbox>
              </v:shape>
            </w:pict>
          </mc:Fallback>
        </mc:AlternateContent>
      </w:r>
      <w:r w:rsidRPr="00F30E26">
        <w:rPr>
          <w:noProof/>
          <w:color w:val="000000" w:themeColor="text1"/>
        </w:rPr>
        <mc:AlternateContent>
          <mc:Choice Requires="wps">
            <w:drawing>
              <wp:anchor distT="0" distB="0" distL="114300" distR="114300" simplePos="0" relativeHeight="251663360" behindDoc="0" locked="0" layoutInCell="1" allowOverlap="1" wp14:anchorId="4DFA73A9" wp14:editId="1C3401F3">
                <wp:simplePos x="0" y="0"/>
                <wp:positionH relativeFrom="column">
                  <wp:posOffset>2633345</wp:posOffset>
                </wp:positionH>
                <wp:positionV relativeFrom="paragraph">
                  <wp:posOffset>2720340</wp:posOffset>
                </wp:positionV>
                <wp:extent cx="5080" cy="718820"/>
                <wp:effectExtent l="76200" t="0" r="52070" b="43180"/>
                <wp:wrapNone/>
                <wp:docPr id="10" name="直接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080" cy="718820"/>
                        </a:xfrm>
                        <a:prstGeom prst="line">
                          <a:avLst/>
                        </a:prstGeom>
                        <a:ln w="19050"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58DDDB91" id="直接连接符 1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35pt,214.2pt" to="207.75pt,2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" strokeweight="1.5pt">
                <v:stroke endarrow="block"/>
                <o:lock v:ext="edit" shapetype="f"/>
              </v:line>
            </w:pict>
          </mc:Fallback>
        </mc:AlternateContent>
      </w:r>
      <w:r w:rsidRPr="00F30E26">
        <w:rPr>
          <w:noProof/>
          <w:color w:val="000000" w:themeColor="text1"/>
        </w:rPr>
        <mc:AlternateContent>
          <mc:Choice Requires="wps">
            <w:drawing>
              <wp:anchor distT="0" distB="0" distL="114300" distR="114300" simplePos="0" relativeHeight="251665408" behindDoc="0" locked="0" layoutInCell="1" allowOverlap="1" wp14:anchorId="123B7BCE" wp14:editId="0F094DFA">
                <wp:simplePos x="0" y="0"/>
                <wp:positionH relativeFrom="column">
                  <wp:posOffset>2626360</wp:posOffset>
                </wp:positionH>
                <wp:positionV relativeFrom="paragraph">
                  <wp:posOffset>1082675</wp:posOffset>
                </wp:positionV>
                <wp:extent cx="6985" cy="578485"/>
                <wp:effectExtent l="38100" t="0" r="50165" b="31115"/>
                <wp:wrapNone/>
                <wp:docPr id="9"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 cy="578485"/>
                        </a:xfrm>
                        <a:prstGeom prst="line">
                          <a:avLst/>
                        </a:prstGeom>
                        <a:ln w="19050"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58062662" id="直接连接符 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8pt,85.25pt" to="207.35pt,1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" strokeweight="1.5pt">
                <v:stroke endarrow="block"/>
                <o:lock v:ext="edit" shapetype="f"/>
              </v:line>
            </w:pict>
          </mc:Fallback>
        </mc:AlternateContent>
      </w:r>
      <w:r w:rsidRPr="00F30E26">
        <w:rPr>
          <w:noProof/>
          <w:color w:val="000000" w:themeColor="text1"/>
        </w:rPr>
        <mc:AlternateContent>
          <mc:Choice Requires="wps">
            <w:drawing>
              <wp:anchor distT="0" distB="0" distL="114300" distR="114300" simplePos="0" relativeHeight="251666432" behindDoc="0" locked="0" layoutInCell="1" allowOverlap="1" wp14:anchorId="730135E0" wp14:editId="107CCC36">
                <wp:simplePos x="0" y="0"/>
                <wp:positionH relativeFrom="column">
                  <wp:posOffset>927100</wp:posOffset>
                </wp:positionH>
                <wp:positionV relativeFrom="paragraph">
                  <wp:posOffset>1681480</wp:posOffset>
                </wp:positionV>
                <wp:extent cx="615950" cy="492760"/>
                <wp:effectExtent l="76200" t="38100" r="0" b="2540"/>
                <wp:wrapNone/>
                <wp:docPr id="13" name="肘形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615950" cy="492760"/>
                        </a:xfrm>
                        <a:prstGeom prst="bentConnector3">
                          <a:avLst>
                            <a:gd name="adj1" fmla="val 99486"/>
                          </a:avLst>
                        </a:prstGeom>
                        <a:ln w="19050" cap="flat" cmpd="sng">
                          <a:solidFill>
                            <a:srgbClr val="000000"/>
                          </a:solidFill>
                          <a:prstDash val="solid"/>
                          <a:miter/>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034724E0"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19" o:spid="_x0000_s1026" type="#_x0000_t34" style="position:absolute;left:0;text-align:left;margin-left:73pt;margin-top:132.4pt;width:48.5pt;height:38.8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" adj="21489" strokeweight="1.5pt">
                <v:stroke endarrow="block"/>
                <o:lock v:ext="edit" shapetype="f"/>
              </v:shape>
            </w:pict>
          </mc:Fallback>
        </mc:AlternateContent>
      </w:r>
      <w:r w:rsidRPr="00F30E26">
        <w:rPr>
          <w:noProof/>
          <w:color w:val="000000" w:themeColor="text1"/>
        </w:rPr>
        <mc:AlternateContent>
          <mc:Choice Requires="wps">
            <w:drawing>
              <wp:anchor distT="0" distB="0" distL="114300" distR="114300" simplePos="0" relativeHeight="251667456" behindDoc="0" locked="0" layoutInCell="1" allowOverlap="1" wp14:anchorId="1EB2F495" wp14:editId="525DBE1C">
                <wp:simplePos x="0" y="0"/>
                <wp:positionH relativeFrom="column">
                  <wp:posOffset>1249680</wp:posOffset>
                </wp:positionH>
                <wp:positionV relativeFrom="paragraph">
                  <wp:posOffset>436880</wp:posOffset>
                </wp:positionV>
                <wp:extent cx="456565" cy="1130300"/>
                <wp:effectExtent l="13970" t="65405" r="27305" b="11430"/>
                <wp:wrapNone/>
                <wp:docPr id="8" name="肘形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56565" cy="1130300"/>
                        </a:xfrm>
                        <a:prstGeom prst="bentConnector2">
                          <a:avLst/>
                        </a:prstGeom>
                        <a:noFill/>
                        <a:ln w="19050" cmpd="sng">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C5B7E3" id="_x0000_t33" coordsize="21600,21600" o:spt="33" o:oned="t" path="m,l21600,r,21600e" filled="f">
                <v:stroke joinstyle="miter"/>
                <v:path arrowok="t" fillok="f" o:connecttype="none"/>
                <o:lock v:ext="edit" shapetype="t"/>
              </v:shapetype>
              <v:shape id="肘形连接符 7" o:spid="_x0000_s1026" type="#_x0000_t33" style="position:absolute;left:0;text-align:left;margin-left:98.4pt;margin-top:34.4pt;width:35.95pt;height:89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" strokeweight="1.5pt">
                <v:fill o:detectmouseclick="t"/>
                <v:stroke endarrow="block"/>
              </v:shape>
            </w:pict>
          </mc:Fallback>
        </mc:AlternateContent>
      </w:r>
      <w:r w:rsidRPr="00F30E26">
        <w:rPr>
          <w:noProof/>
          <w:color w:val="000000" w:themeColor="text1"/>
        </w:rPr>
        <mc:AlternateContent>
          <mc:Choice Requires="wps">
            <w:drawing>
              <wp:anchor distT="0" distB="0" distL="114300" distR="114300" simplePos="0" relativeHeight="251668480" behindDoc="0" locked="0" layoutInCell="1" allowOverlap="1" wp14:anchorId="71532B09" wp14:editId="1EA6E392">
                <wp:simplePos x="0" y="0"/>
                <wp:positionH relativeFrom="column">
                  <wp:posOffset>1019810</wp:posOffset>
                </wp:positionH>
                <wp:positionV relativeFrom="paragraph">
                  <wp:posOffset>471170</wp:posOffset>
                </wp:positionV>
                <wp:extent cx="830580" cy="276225"/>
                <wp:effectExtent l="0" t="0" r="0" b="0"/>
                <wp:wrapNone/>
                <wp:docPr id="7"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0580" cy="276225"/>
                        </a:xfrm>
                        <a:prstGeom prst="rect">
                          <a:avLst/>
                        </a:prstGeom>
                        <a:noFill/>
                        <a:ln w="9525">
                          <a:noFill/>
                        </a:ln>
                      </wps:spPr>
                      <wps:txbx>
                        <w:txbxContent>
                          <w:p w:rsidR="000A3812" w:rsidRDefault="000A3812" w:rsidP="000A3812">
                            <w:pPr>
                              <w:spacing w:line="0" w:lineRule="atLeast"/>
                              <w:jc w:val="center"/>
                              <w:rPr>
                                <w:szCs w:val="21"/>
                              </w:rPr>
                            </w:pPr>
                            <w:r>
                              <w:rPr>
                                <w:rFonts w:eastAsia="仿宋_GB2312" w:cs="仿宋_GB2312" w:hint="eastAsia"/>
                                <w:szCs w:val="21"/>
                                <w:lang w:bidi="ar"/>
                              </w:rPr>
                              <w:t>补正材料</w:t>
                            </w:r>
                          </w:p>
                        </w:txbxContent>
                      </wps:txbx>
                      <wps:bodyPr upright="1"/>
                    </wps:wsp>
                  </a:graphicData>
                </a:graphic>
                <wp14:sizeRelH relativeFrom="page">
                  <wp14:pctWidth>0</wp14:pctWidth>
                </wp14:sizeRelH>
                <wp14:sizeRelV relativeFrom="page">
                  <wp14:pctHeight>0</wp14:pctHeight>
                </wp14:sizeRelV>
              </wp:anchor>
            </w:drawing>
          </mc:Choice>
          <mc:Fallback>
            <w:pict>
              <v:rect id="文本框 6" o:spid="_x0000_s1030" style="position:absolute;left:0;text-align:left;margin-left:80.3pt;margin-top:37.1pt;width:65.4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" filled="f" stroked="f">
                <v:path arrowok="t"/>
                <v:textbox>
                  <w:txbxContent>
                    <w:p w:rsidR="000A3812" w:rsidRDefault="000A3812" w:rsidP="000A3812">
                      <w:pPr>
                        <w:spacing w:line="0" w:lineRule="atLeast"/>
                        <w:jc w:val="center"/>
                        <w:rPr>
                          <w:szCs w:val="21"/>
                        </w:rPr>
                      </w:pPr>
                      <w:r>
                        <w:rPr>
                          <w:rFonts w:eastAsia="仿宋_GB2312" w:cs="仿宋_GB2312" w:hint="eastAsia"/>
                          <w:szCs w:val="21"/>
                          <w:lang w:bidi="ar"/>
                        </w:rPr>
                        <w:t>补正材料</w:t>
                      </w:r>
                    </w:p>
                  </w:txbxContent>
                </v:textbox>
              </v:rect>
            </w:pict>
          </mc:Fallback>
        </mc:AlternateContent>
      </w:r>
      <w:r w:rsidRPr="00F30E26">
        <w:rPr>
          <w:noProof/>
          <w:color w:val="000000" w:themeColor="text1"/>
        </w:rPr>
        <mc:AlternateContent>
          <mc:Choice Requires="wps">
            <w:drawing>
              <wp:anchor distT="0" distB="0" distL="114300" distR="114300" simplePos="0" relativeHeight="251669504" behindDoc="0" locked="0" layoutInCell="1" allowOverlap="1" wp14:anchorId="03750FB7" wp14:editId="3CE89162">
                <wp:simplePos x="0" y="0"/>
                <wp:positionH relativeFrom="column">
                  <wp:posOffset>352425</wp:posOffset>
                </wp:positionH>
                <wp:positionV relativeFrom="paragraph">
                  <wp:posOffset>1871980</wp:posOffset>
                </wp:positionV>
                <wp:extent cx="1149350" cy="247015"/>
                <wp:effectExtent l="0" t="0" r="0" b="0"/>
                <wp:wrapNone/>
                <wp:docPr id="6" name="文本框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9350" cy="247015"/>
                        </a:xfrm>
                        <a:prstGeom prst="rect">
                          <a:avLst/>
                        </a:prstGeom>
                        <a:noFill/>
                        <a:ln w="9525">
                          <a:noFill/>
                        </a:ln>
                      </wps:spPr>
                      <wps:txbx>
                        <w:txbxContent>
                          <w:p w:rsidR="000A3812" w:rsidRDefault="000A3812" w:rsidP="000A3812">
                            <w:pPr>
                              <w:spacing w:line="0" w:lineRule="atLeast"/>
                              <w:jc w:val="center"/>
                              <w:rPr>
                                <w:szCs w:val="21"/>
                              </w:rPr>
                            </w:pPr>
                            <w:r>
                              <w:rPr>
                                <w:rFonts w:eastAsia="仿宋_GB2312" w:cs="仿宋_GB2312" w:hint="eastAsia"/>
                                <w:szCs w:val="21"/>
                                <w:lang w:bidi="ar"/>
                              </w:rPr>
                              <w:t>材料不全</w:t>
                            </w:r>
                          </w:p>
                        </w:txbxContent>
                      </wps:txbx>
                      <wps:bodyPr upright="1"/>
                    </wps:wsp>
                  </a:graphicData>
                </a:graphic>
                <wp14:sizeRelH relativeFrom="page">
                  <wp14:pctWidth>0</wp14:pctWidth>
                </wp14:sizeRelH>
                <wp14:sizeRelV relativeFrom="page">
                  <wp14:pctHeight>0</wp14:pctHeight>
                </wp14:sizeRelV>
              </wp:anchor>
            </w:drawing>
          </mc:Choice>
          <mc:Fallback>
            <w:pict>
              <v:rect id="文本框 21" o:spid="_x0000_s1031" style="position:absolute;left:0;text-align:left;margin-left:27.75pt;margin-top:147.4pt;width:90.5pt;height:1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" filled="f" stroked="f">
                <v:path arrowok="t"/>
                <v:textbox>
                  <w:txbxContent>
                    <w:p w:rsidR="000A3812" w:rsidRDefault="000A3812" w:rsidP="000A3812">
                      <w:pPr>
                        <w:spacing w:line="0" w:lineRule="atLeast"/>
                        <w:jc w:val="center"/>
                        <w:rPr>
                          <w:szCs w:val="21"/>
                        </w:rPr>
                      </w:pPr>
                      <w:r>
                        <w:rPr>
                          <w:rFonts w:eastAsia="仿宋_GB2312" w:cs="仿宋_GB2312" w:hint="eastAsia"/>
                          <w:szCs w:val="21"/>
                          <w:lang w:bidi="ar"/>
                        </w:rPr>
                        <w:t>材料不全</w:t>
                      </w:r>
                    </w:p>
                  </w:txbxContent>
                </v:textbox>
              </v:rect>
            </w:pict>
          </mc:Fallback>
        </mc:AlternateContent>
      </w:r>
      <w:r w:rsidRPr="00F30E26">
        <w:rPr>
          <w:noProof/>
          <w:color w:val="000000" w:themeColor="text1"/>
        </w:rPr>
        <mc:AlternateContent>
          <mc:Choice Requires="wps">
            <w:drawing>
              <wp:anchor distT="0" distB="0" distL="114300" distR="114300" simplePos="0" relativeHeight="251672576" behindDoc="0" locked="0" layoutInCell="1" allowOverlap="1" wp14:anchorId="411E3564" wp14:editId="3EF32089">
                <wp:simplePos x="0" y="0"/>
                <wp:positionH relativeFrom="column">
                  <wp:posOffset>2284730</wp:posOffset>
                </wp:positionH>
                <wp:positionV relativeFrom="paragraph">
                  <wp:posOffset>2808605</wp:posOffset>
                </wp:positionV>
                <wp:extent cx="753110" cy="450850"/>
                <wp:effectExtent l="0" t="0" r="0" b="0"/>
                <wp:wrapNone/>
                <wp:docPr id="5"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110" cy="450850"/>
                        </a:xfrm>
                        <a:prstGeom prst="rect">
                          <a:avLst/>
                        </a:prstGeom>
                        <a:noFill/>
                        <a:ln w="9525">
                          <a:noFill/>
                        </a:ln>
                      </wps:spPr>
                      <wps:txbx>
                        <w:txbxContent>
                          <w:p w:rsidR="000A3812" w:rsidRDefault="000A3812" w:rsidP="000A3812">
                            <w:r>
                              <w:rPr>
                                <w:rFonts w:eastAsia="仿宋_GB2312" w:cs="仿宋_GB2312" w:hint="eastAsia"/>
                                <w:szCs w:val="21"/>
                                <w:lang w:bidi="ar"/>
                              </w:rPr>
                              <w:t>材料齐全</w:t>
                            </w:r>
                          </w:p>
                        </w:txbxContent>
                      </wps:txbx>
                      <wps:bodyPr upright="1"/>
                    </wps:wsp>
                  </a:graphicData>
                </a:graphic>
                <wp14:sizeRelH relativeFrom="page">
                  <wp14:pctWidth>0</wp14:pctWidth>
                </wp14:sizeRelH>
                <wp14:sizeRelV relativeFrom="page">
                  <wp14:pctHeight>0</wp14:pctHeight>
                </wp14:sizeRelV>
              </wp:anchor>
            </w:drawing>
          </mc:Choice>
          <mc:Fallback>
            <w:pict>
              <v:rect w14:anchorId="17BAD0B5" id="矩形 1" o:spid="_x0000_s1032" style="position:absolute;left:0;text-align:left;margin-left:179.9pt;margin-top:221.15pt;width:59.3pt;height: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" filled="f" stroked="f">
                <v:path arrowok="t"/>
                <v:textbox>
                  <w:txbxContent>
                    <w:p w:rsidR="000A3812" w:rsidRDefault="000A3812" w:rsidP="000A3812">
                      <w:r>
                        <w:rPr>
                          <w:rFonts w:eastAsia="仿宋_GB2312" w:cs="仿宋_GB2312" w:hint="eastAsia"/>
                          <w:szCs w:val="21"/>
                          <w:lang w:bidi="ar"/>
                        </w:rPr>
                        <w:t>材料齐全</w:t>
                      </w:r>
                    </w:p>
                  </w:txbxContent>
                </v:textbox>
              </v:rect>
            </w:pict>
          </mc:Fallback>
        </mc:AlternateContent>
      </w:r>
      <w:r w:rsidRPr="00F30E26">
        <w:rPr>
          <w:noProof/>
          <w:color w:val="000000" w:themeColor="text1"/>
        </w:rPr>
        <mc:AlternateContent>
          <mc:Choice Requires="wps">
            <w:drawing>
              <wp:anchor distT="0" distB="0" distL="114300" distR="114300" simplePos="0" relativeHeight="251674624" behindDoc="0" locked="0" layoutInCell="1" allowOverlap="1" wp14:anchorId="1033EE21" wp14:editId="334330F8">
                <wp:simplePos x="0" y="0"/>
                <wp:positionH relativeFrom="column">
                  <wp:posOffset>2156460</wp:posOffset>
                </wp:positionH>
                <wp:positionV relativeFrom="paragraph">
                  <wp:posOffset>3436620</wp:posOffset>
                </wp:positionV>
                <wp:extent cx="942975" cy="328295"/>
                <wp:effectExtent l="0" t="0" r="9525" b="0"/>
                <wp:wrapNone/>
                <wp:docPr id="15"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2975" cy="328295"/>
                        </a:xfrm>
                        <a:prstGeom prst="rect">
                          <a:avLst/>
                        </a:prstGeom>
                        <a:noFill/>
                        <a:ln w="19050" cap="flat" cmpd="sng">
                          <a:solidFill>
                            <a:srgbClr val="000000"/>
                          </a:solidFill>
                          <a:prstDash val="solid"/>
                          <a:miter/>
                          <a:headEnd type="none" w="med" len="med"/>
                          <a:tailEnd type="none" w="med" len="med"/>
                        </a:ln>
                      </wps:spPr>
                      <wps:txbx>
                        <w:txbxContent>
                          <w:p w:rsidR="000A3812" w:rsidRDefault="000A3812" w:rsidP="000A3812">
                            <w:pPr>
                              <w:spacing w:line="0" w:lineRule="atLeast"/>
                              <w:jc w:val="center"/>
                              <w:rPr>
                                <w:szCs w:val="21"/>
                              </w:rPr>
                            </w:pPr>
                            <w:r>
                              <w:rPr>
                                <w:rFonts w:eastAsia="仿宋_GB2312" w:cs="仿宋_GB2312" w:hint="eastAsia"/>
                                <w:szCs w:val="21"/>
                                <w:lang w:bidi="ar"/>
                              </w:rPr>
                              <w:t>备案</w:t>
                            </w:r>
                          </w:p>
                        </w:txbxContent>
                      </wps:txbx>
                      <wps:bodyPr upright="1"/>
                    </wps:wsp>
                  </a:graphicData>
                </a:graphic>
                <wp14:sizeRelH relativeFrom="page">
                  <wp14:pctWidth>0</wp14:pctWidth>
                </wp14:sizeRelH>
                <wp14:sizeRelV relativeFrom="page">
                  <wp14:pctHeight>0</wp14:pctHeight>
                </wp14:sizeRelV>
              </wp:anchor>
            </w:drawing>
          </mc:Choice>
          <mc:Fallback>
            <w:pict>
              <v:rect w14:anchorId="74EFF340" id="矩形 18" o:spid="_x0000_s1033" style="position:absolute;left:0;text-align:left;margin-left:169.8pt;margin-top:270.6pt;width:74.25pt;height:2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" filled="f" strokeweight="1.5pt">
                <v:path arrowok="t"/>
                <v:textbox>
                  <w:txbxContent>
                    <w:p w:rsidR="000A3812" w:rsidRDefault="000A3812" w:rsidP="000A3812">
                      <w:pPr>
                        <w:spacing w:line="0" w:lineRule="atLeast"/>
                        <w:jc w:val="center"/>
                        <w:rPr>
                          <w:szCs w:val="21"/>
                        </w:rPr>
                      </w:pPr>
                      <w:r>
                        <w:rPr>
                          <w:rFonts w:eastAsia="仿宋_GB2312" w:cs="仿宋_GB2312" w:hint="eastAsia"/>
                          <w:szCs w:val="21"/>
                          <w:lang w:bidi="ar"/>
                        </w:rPr>
                        <w:t>备案</w:t>
                      </w:r>
                    </w:p>
                  </w:txbxContent>
                </v:textbox>
              </v:rect>
            </w:pict>
          </mc:Fallback>
        </mc:AlternateContent>
      </w:r>
      <w:r w:rsidRPr="00F30E26">
        <w:rPr>
          <w:noProof/>
          <w:color w:val="000000" w:themeColor="text1"/>
        </w:rPr>
        <mc:AlternateContent>
          <mc:Choice Requires="wps">
            <w:drawing>
              <wp:anchor distT="0" distB="0" distL="114300" distR="114300" simplePos="0" relativeHeight="251675648" behindDoc="0" locked="0" layoutInCell="1" allowOverlap="1" wp14:anchorId="33BA70C9" wp14:editId="1285AEEE">
                <wp:simplePos x="0" y="0"/>
                <wp:positionH relativeFrom="column">
                  <wp:posOffset>2640330</wp:posOffset>
                </wp:positionH>
                <wp:positionV relativeFrom="paragraph">
                  <wp:posOffset>3770630</wp:posOffset>
                </wp:positionV>
                <wp:extent cx="8255" cy="558165"/>
                <wp:effectExtent l="64770" t="14605" r="50800" b="27305"/>
                <wp:wrapNone/>
                <wp:docPr id="3"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255" cy="558165"/>
                        </a:xfrm>
                        <a:custGeom>
                          <a:avLst/>
                          <a:gdLst>
                            <a:gd name="T0" fmla="*/ 0 w 13"/>
                            <a:gd name="T1" fmla="*/ 0 h 879"/>
                            <a:gd name="T2" fmla="*/ 13 w 13"/>
                            <a:gd name="T3" fmla="*/ 879 h 879"/>
                          </a:gdLst>
                          <a:ahLst/>
                          <a:cxnLst>
                            <a:cxn ang="0">
                              <a:pos x="T0" y="T1"/>
                            </a:cxn>
                            <a:cxn ang="0">
                              <a:pos x="T2" y="T3"/>
                            </a:cxn>
                          </a:cxnLst>
                          <a:rect l="0" t="0" r="r" b="b"/>
                          <a:pathLst>
                            <a:path w="13" h="879">
                              <a:moveTo>
                                <a:pt x="0" y="0"/>
                              </a:moveTo>
                              <a:lnTo>
                                <a:pt x="13" y="879"/>
                              </a:lnTo>
                            </a:path>
                          </a:pathLst>
                        </a:custGeom>
                        <a:noFill/>
                        <a:ln w="15875" cmpd="sng">
                          <a:solidFill>
                            <a:srgbClr val="000000"/>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4A87DF" id="直接连接符 15"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07.9pt,296.9pt,208.55pt,340.85pt" coordsize="13,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" filled="f" strokeweight="1.25pt">
                <v:stroke endarrow="block"/>
                <v:path o:connecttype="custom" o:connectlocs="0,0;8255,558165" o:connectangles="0,0"/>
              </v:polyline>
            </w:pict>
          </mc:Fallback>
        </mc:AlternateContent>
      </w:r>
      <w:r w:rsidRPr="00F30E26">
        <w:rPr>
          <w:noProof/>
          <w:color w:val="000000" w:themeColor="text1"/>
        </w:rPr>
        <mc:AlternateContent>
          <mc:Choice Requires="wps">
            <w:drawing>
              <wp:anchor distT="0" distB="0" distL="114300" distR="114300" simplePos="0" relativeHeight="251676672" behindDoc="0" locked="0" layoutInCell="1" allowOverlap="1" wp14:anchorId="2D94A71F" wp14:editId="3ADC0EC1">
                <wp:simplePos x="0" y="0"/>
                <wp:positionH relativeFrom="column">
                  <wp:posOffset>3321050</wp:posOffset>
                </wp:positionH>
                <wp:positionV relativeFrom="paragraph">
                  <wp:posOffset>2540635</wp:posOffset>
                </wp:positionV>
                <wp:extent cx="1235075" cy="478155"/>
                <wp:effectExtent l="0" t="40640" r="76835" b="38735"/>
                <wp:wrapNone/>
                <wp:docPr id="20" name="肘形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flipV="1">
                          <a:off x="0" y="0"/>
                          <a:ext cx="1235075" cy="478155"/>
                        </a:xfrm>
                        <a:prstGeom prst="bentConnector3">
                          <a:avLst>
                            <a:gd name="adj1" fmla="val -2977"/>
                          </a:avLst>
                        </a:prstGeom>
                        <a:ln w="19050" cap="flat" cmpd="sng">
                          <a:solidFill>
                            <a:srgbClr val="000000"/>
                          </a:solidFill>
                          <a:prstDash val="solid"/>
                          <a:miter/>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D559B21" id="肘形连接符 2" o:spid="_x0000_s1026" type="#_x0000_t34" style="position:absolute;left:0;text-align:left;margin-left:261.5pt;margin-top:200.05pt;width:97.25pt;height:37.65pt;rotation:-90;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" adj="-643" strokeweight="1.5pt">
                <v:stroke endarrow="block"/>
                <o:lock v:ext="edit" shapetype="f"/>
              </v:shape>
            </w:pict>
          </mc:Fallback>
        </mc:AlternateContent>
      </w:r>
      <w:r w:rsidRPr="00F30E26">
        <w:rPr>
          <w:noProof/>
          <w:color w:val="000000" w:themeColor="text1"/>
        </w:rPr>
        <mc:AlternateContent>
          <mc:Choice Requires="wps">
            <w:drawing>
              <wp:anchor distT="0" distB="0" distL="114300" distR="114300" simplePos="0" relativeHeight="251677696" behindDoc="0" locked="0" layoutInCell="1" allowOverlap="1" wp14:anchorId="272EC853" wp14:editId="48C7D332">
                <wp:simplePos x="0" y="0"/>
                <wp:positionH relativeFrom="column">
                  <wp:posOffset>3592195</wp:posOffset>
                </wp:positionH>
                <wp:positionV relativeFrom="paragraph">
                  <wp:posOffset>3433445</wp:posOffset>
                </wp:positionV>
                <wp:extent cx="1173480" cy="328295"/>
                <wp:effectExtent l="0" t="0" r="7620" b="0"/>
                <wp:wrapNone/>
                <wp:docPr id="17"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3480" cy="328295"/>
                        </a:xfrm>
                        <a:prstGeom prst="rect">
                          <a:avLst/>
                        </a:prstGeom>
                        <a:noFill/>
                        <a:ln w="19050" cap="flat" cmpd="sng">
                          <a:solidFill>
                            <a:srgbClr val="000000"/>
                          </a:solidFill>
                          <a:prstDash val="solid"/>
                          <a:miter/>
                          <a:headEnd type="none" w="med" len="med"/>
                          <a:tailEnd type="none" w="med" len="med"/>
                        </a:ln>
                      </wps:spPr>
                      <wps:txbx>
                        <w:txbxContent>
                          <w:p w:rsidR="000A3812" w:rsidRDefault="000A3812" w:rsidP="000A3812">
                            <w:pPr>
                              <w:spacing w:line="0" w:lineRule="atLeast"/>
                              <w:jc w:val="center"/>
                              <w:rPr>
                                <w:rFonts w:ascii="仿宋_GB2312" w:eastAsia="仿宋_GB2312" w:hAnsi="仿宋_GB2312" w:cs="仿宋_GB2312"/>
                                <w:szCs w:val="21"/>
                              </w:rPr>
                            </w:pPr>
                            <w:r>
                              <w:rPr>
                                <w:rFonts w:ascii="仿宋_GB2312" w:eastAsia="仿宋_GB2312" w:hAnsi="仿宋_GB2312" w:cs="仿宋_GB2312" w:hint="eastAsia"/>
                                <w:szCs w:val="21"/>
                                <w:lang w:bidi="ar"/>
                              </w:rPr>
                              <w:t>终止本次办理</w:t>
                            </w:r>
                          </w:p>
                        </w:txbxContent>
                      </wps:txbx>
                      <wps:bodyPr upright="1"/>
                    </wps:wsp>
                  </a:graphicData>
                </a:graphic>
                <wp14:sizeRelH relativeFrom="page">
                  <wp14:pctWidth>0</wp14:pctWidth>
                </wp14:sizeRelH>
                <wp14:sizeRelV relativeFrom="page">
                  <wp14:pctHeight>0</wp14:pctHeight>
                </wp14:sizeRelV>
              </wp:anchor>
            </w:drawing>
          </mc:Choice>
          <mc:Fallback>
            <w:pict>
              <v:rect w14:anchorId="333C51C9" id="矩形 19" o:spid="_x0000_s1034" style="position:absolute;left:0;text-align:left;margin-left:282.85pt;margin-top:270.35pt;width:92.4pt;height:2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" filled="f" strokeweight="1.5pt">
                <v:path arrowok="t"/>
                <v:textbox>
                  <w:txbxContent>
                    <w:p w:rsidR="000A3812" w:rsidRDefault="000A3812" w:rsidP="000A3812">
                      <w:pPr>
                        <w:spacing w:line="0" w:lineRule="atLeast"/>
                        <w:jc w:val="center"/>
                        <w:rPr>
                          <w:rFonts w:ascii="仿宋_GB2312" w:eastAsia="仿宋_GB2312" w:hAnsi="仿宋_GB2312" w:cs="仿宋_GB2312" w:hint="eastAsia"/>
                          <w:szCs w:val="21"/>
                        </w:rPr>
                      </w:pPr>
                      <w:r>
                        <w:rPr>
                          <w:rFonts w:ascii="仿宋_GB2312" w:eastAsia="仿宋_GB2312" w:hAnsi="仿宋_GB2312" w:cs="仿宋_GB2312" w:hint="eastAsia"/>
                          <w:szCs w:val="21"/>
                          <w:lang w:bidi="ar"/>
                        </w:rPr>
                        <w:t>终止本次办理</w:t>
                      </w:r>
                    </w:p>
                  </w:txbxContent>
                </v:textbox>
              </v:rect>
            </w:pict>
          </mc:Fallback>
        </mc:AlternateContent>
      </w:r>
    </w:p>
    <w:p w:rsidR="000A3812" w:rsidRPr="00F30E26" w:rsidRDefault="000A3812" w:rsidP="000A3812">
      <w:pPr>
        <w:jc w:val="center"/>
        <w:rPr>
          <w:rFonts w:eastAsia="黑体"/>
          <w:color w:val="000000" w:themeColor="text1"/>
          <w:sz w:val="44"/>
        </w:rPr>
      </w:pPr>
    </w:p>
    <w:p w:rsidR="000A3812" w:rsidRPr="00F30E26" w:rsidRDefault="000A3812" w:rsidP="000A3812">
      <w:pPr>
        <w:jc w:val="center"/>
        <w:rPr>
          <w:rFonts w:eastAsia="黑体"/>
          <w:color w:val="000000" w:themeColor="text1"/>
          <w:sz w:val="44"/>
        </w:rPr>
      </w:pPr>
    </w:p>
    <w:p w:rsidR="000A3812" w:rsidRPr="00F30E26" w:rsidRDefault="000A3812" w:rsidP="000A3812">
      <w:pPr>
        <w:jc w:val="center"/>
        <w:rPr>
          <w:rFonts w:eastAsia="黑体"/>
          <w:color w:val="000000" w:themeColor="text1"/>
          <w:sz w:val="44"/>
        </w:rPr>
      </w:pPr>
    </w:p>
    <w:p w:rsidR="000A3812" w:rsidRPr="00F30E26" w:rsidRDefault="000A3812" w:rsidP="000A3812">
      <w:pPr>
        <w:spacing w:line="0" w:lineRule="atLeast"/>
        <w:jc w:val="left"/>
        <w:rPr>
          <w:color w:val="000000" w:themeColor="text1"/>
        </w:rPr>
      </w:pPr>
    </w:p>
    <w:p w:rsidR="000A3812" w:rsidRPr="00F30E26" w:rsidRDefault="000A3812" w:rsidP="000A3812">
      <w:pPr>
        <w:ind w:firstLineChars="1900" w:firstLine="6080"/>
        <w:jc w:val="left"/>
        <w:rPr>
          <w:color w:val="000000" w:themeColor="text1"/>
        </w:rPr>
      </w:pPr>
      <w:r w:rsidRPr="00F30E26">
        <w:rPr>
          <w:rFonts w:eastAsia="仿宋_GB2312"/>
          <w:noProof/>
          <w:color w:val="000000" w:themeColor="text1"/>
          <w:sz w:val="32"/>
          <w:szCs w:val="32"/>
        </w:rPr>
        <mc:AlternateContent>
          <mc:Choice Requires="wps">
            <w:drawing>
              <wp:anchor distT="0" distB="0" distL="114300" distR="114300" simplePos="0" relativeHeight="251659264" behindDoc="1" locked="0" layoutInCell="1" allowOverlap="1" wp14:anchorId="34FE0419" wp14:editId="0FF0123F">
                <wp:simplePos x="0" y="0"/>
                <wp:positionH relativeFrom="column">
                  <wp:posOffset>3687445</wp:posOffset>
                </wp:positionH>
                <wp:positionV relativeFrom="paragraph">
                  <wp:posOffset>45085</wp:posOffset>
                </wp:positionV>
                <wp:extent cx="1184910" cy="475615"/>
                <wp:effectExtent l="0" t="0" r="0" b="0"/>
                <wp:wrapNone/>
                <wp:docPr id="1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4910" cy="475615"/>
                        </a:xfrm>
                        <a:prstGeom prst="rect">
                          <a:avLst/>
                        </a:prstGeom>
                        <a:gradFill rotWithShape="0">
                          <a:gsLst>
                            <a:gs pos="0">
                              <a:srgbClr val="FFFFFF"/>
                            </a:gs>
                            <a:gs pos="100000">
                              <a:srgbClr val="FFFFFF"/>
                            </a:gs>
                          </a:gsLst>
                          <a:lin ang="0" scaled="1"/>
                          <a:tileRect/>
                        </a:gradFill>
                        <a:ln w="9525">
                          <a:noFill/>
                        </a:ln>
                      </wps:spPr>
                      <wps:txbx>
                        <w:txbxContent>
                          <w:p w:rsidR="000A3812" w:rsidRDefault="000A3812" w:rsidP="000A3812">
                            <w:pPr>
                              <w:spacing w:line="240" w:lineRule="exact"/>
                              <w:rPr>
                                <w:szCs w:val="21"/>
                              </w:rPr>
                            </w:pPr>
                            <w:r>
                              <w:rPr>
                                <w:rFonts w:eastAsia="仿宋_GB2312" w:cs="仿宋_GB2312" w:hint="eastAsia"/>
                                <w:szCs w:val="21"/>
                                <w:lang w:bidi="ar"/>
                              </w:rPr>
                              <w:t>材料不齐且</w:t>
                            </w:r>
                            <w:r>
                              <w:rPr>
                                <w:rFonts w:eastAsia="仿宋_GB2312"/>
                                <w:szCs w:val="21"/>
                                <w:lang w:bidi="ar"/>
                              </w:rPr>
                              <w:t>5</w:t>
                            </w:r>
                            <w:r>
                              <w:rPr>
                                <w:rFonts w:eastAsia="仿宋_GB2312" w:cs="仿宋_GB2312" w:hint="eastAsia"/>
                                <w:szCs w:val="21"/>
                                <w:lang w:bidi="ar"/>
                              </w:rPr>
                              <w:t>个工作日内未补齐</w:t>
                            </w:r>
                          </w:p>
                        </w:txbxContent>
                      </wps:txbx>
                      <wps:bodyPr upright="1"/>
                    </wps:wsp>
                  </a:graphicData>
                </a:graphic>
                <wp14:sizeRelH relativeFrom="page">
                  <wp14:pctWidth>0</wp14:pctWidth>
                </wp14:sizeRelH>
                <wp14:sizeRelV relativeFrom="page">
                  <wp14:pctHeight>0</wp14:pctHeight>
                </wp14:sizeRelV>
              </wp:anchor>
            </w:drawing>
          </mc:Choice>
          <mc:Fallback>
            <w:pict>
              <v:rect w14:anchorId="07EE46B3" id="文本框 9" o:spid="_x0000_s1035" style="position:absolute;left:0;text-align:left;margin-left:290.35pt;margin-top:3.55pt;width:93.3pt;height:3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" stroked="f">
                <v:fill angle="90" focus="100%" type="gradient"/>
                <v:path arrowok="t"/>
                <v:textbox>
                  <w:txbxContent>
                    <w:p w:rsidR="000A3812" w:rsidRDefault="000A3812" w:rsidP="000A3812">
                      <w:pPr>
                        <w:spacing w:line="240" w:lineRule="exact"/>
                        <w:rPr>
                          <w:szCs w:val="21"/>
                        </w:rPr>
                      </w:pPr>
                      <w:r>
                        <w:rPr>
                          <w:rFonts w:eastAsia="仿宋_GB2312" w:cs="仿宋_GB2312" w:hint="eastAsia"/>
                          <w:szCs w:val="21"/>
                          <w:lang w:bidi="ar"/>
                        </w:rPr>
                        <w:t>材料不齐且</w:t>
                      </w:r>
                      <w:r>
                        <w:rPr>
                          <w:rFonts w:eastAsia="仿宋_GB2312"/>
                          <w:szCs w:val="21"/>
                          <w:lang w:bidi="ar"/>
                        </w:rPr>
                        <w:t>5</w:t>
                      </w:r>
                      <w:r>
                        <w:rPr>
                          <w:rFonts w:eastAsia="仿宋_GB2312" w:cs="仿宋_GB2312" w:hint="eastAsia"/>
                          <w:szCs w:val="21"/>
                          <w:lang w:bidi="ar"/>
                        </w:rPr>
                        <w:t>个工作日内未补齐</w:t>
                      </w:r>
                    </w:p>
                  </w:txbxContent>
                </v:textbox>
              </v:rect>
            </w:pict>
          </mc:Fallback>
        </mc:AlternateContent>
      </w:r>
    </w:p>
    <w:p w:rsidR="000A3812" w:rsidRPr="00F30E26" w:rsidRDefault="000A3812" w:rsidP="000A3812">
      <w:pPr>
        <w:ind w:firstLineChars="1900" w:firstLine="3990"/>
        <w:jc w:val="left"/>
        <w:rPr>
          <w:color w:val="000000" w:themeColor="text1"/>
        </w:rPr>
      </w:pPr>
    </w:p>
    <w:p w:rsidR="000A3812" w:rsidRPr="00F30E26" w:rsidRDefault="000A3812" w:rsidP="000A3812">
      <w:pPr>
        <w:ind w:firstLineChars="1900" w:firstLine="3990"/>
        <w:jc w:val="left"/>
        <w:rPr>
          <w:color w:val="000000" w:themeColor="text1"/>
        </w:rPr>
      </w:pPr>
    </w:p>
    <w:p w:rsidR="000A3812" w:rsidRPr="00F30E26" w:rsidRDefault="000A3812" w:rsidP="000A3812">
      <w:pPr>
        <w:ind w:firstLineChars="1900" w:firstLine="3990"/>
        <w:jc w:val="left"/>
        <w:rPr>
          <w:color w:val="000000" w:themeColor="text1"/>
        </w:rPr>
      </w:pPr>
    </w:p>
    <w:p w:rsidR="000A3812" w:rsidRPr="00F30E26" w:rsidRDefault="000A3812" w:rsidP="000A3812">
      <w:pPr>
        <w:ind w:firstLineChars="1900" w:firstLine="3990"/>
        <w:jc w:val="left"/>
        <w:rPr>
          <w:color w:val="000000" w:themeColor="text1"/>
        </w:rPr>
      </w:pPr>
    </w:p>
    <w:p w:rsidR="000A3812" w:rsidRPr="00F30E26" w:rsidRDefault="000A3812" w:rsidP="000A3812">
      <w:pPr>
        <w:ind w:firstLineChars="1900" w:firstLine="3990"/>
        <w:jc w:val="left"/>
        <w:rPr>
          <w:color w:val="000000" w:themeColor="text1"/>
        </w:rPr>
      </w:pPr>
      <w:r w:rsidRPr="00F30E26">
        <w:rPr>
          <w:noProof/>
          <w:color w:val="000000" w:themeColor="text1"/>
        </w:rPr>
        <mc:AlternateContent>
          <mc:Choice Requires="wps">
            <w:drawing>
              <wp:anchor distT="0" distB="0" distL="114300" distR="114300" simplePos="0" relativeHeight="251678720" behindDoc="0" locked="0" layoutInCell="1" allowOverlap="1" wp14:anchorId="07F8A23A" wp14:editId="68744C68">
                <wp:simplePos x="0" y="0"/>
                <wp:positionH relativeFrom="column">
                  <wp:posOffset>3248025</wp:posOffset>
                </wp:positionH>
                <wp:positionV relativeFrom="paragraph">
                  <wp:posOffset>-314960</wp:posOffset>
                </wp:positionV>
                <wp:extent cx="330200" cy="1516380"/>
                <wp:effectExtent l="22225" t="14605" r="13970" b="64770"/>
                <wp:wrapNone/>
                <wp:docPr id="2" name="自选图形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0200" cy="1516380"/>
                        </a:xfrm>
                        <a:prstGeom prst="bentConnector2">
                          <a:avLst/>
                        </a:prstGeom>
                        <a:noFill/>
                        <a:ln w="19050" cmpd="sng">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AA3BE" id="自选图形 44" o:spid="_x0000_s1026" type="#_x0000_t33" style="position:absolute;left:0;text-align:left;margin-left:255.75pt;margin-top:-24.8pt;width:26pt;height:119.4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" strokeweight="1.5pt">
                <v:fill o:detectmouseclick="t"/>
                <v:stroke endarrow="block"/>
              </v:shape>
            </w:pict>
          </mc:Fallback>
        </mc:AlternateContent>
      </w:r>
    </w:p>
    <w:p w:rsidR="000A3812" w:rsidRPr="00F30E26" w:rsidRDefault="000A3812" w:rsidP="000A3812">
      <w:pPr>
        <w:ind w:firstLineChars="1900" w:firstLine="3990"/>
        <w:jc w:val="left"/>
        <w:rPr>
          <w:color w:val="000000" w:themeColor="text1"/>
        </w:rPr>
      </w:pPr>
    </w:p>
    <w:p w:rsidR="000A3812" w:rsidRPr="00F30E26" w:rsidRDefault="000A3812" w:rsidP="000A3812">
      <w:pPr>
        <w:ind w:firstLineChars="1900" w:firstLine="3990"/>
        <w:jc w:val="left"/>
        <w:rPr>
          <w:color w:val="000000" w:themeColor="text1"/>
        </w:rPr>
      </w:pPr>
    </w:p>
    <w:p w:rsidR="000A3812" w:rsidRPr="00F30E26" w:rsidRDefault="000A3812" w:rsidP="000A3812">
      <w:pPr>
        <w:ind w:firstLineChars="1900" w:firstLine="3990"/>
        <w:jc w:val="left"/>
        <w:rPr>
          <w:color w:val="000000" w:themeColor="text1"/>
        </w:rPr>
      </w:pPr>
    </w:p>
    <w:p w:rsidR="000A3812" w:rsidRPr="00F30E26" w:rsidRDefault="000A3812" w:rsidP="000A3812">
      <w:pPr>
        <w:ind w:firstLineChars="1900" w:firstLine="3990"/>
        <w:jc w:val="left"/>
        <w:rPr>
          <w:color w:val="000000" w:themeColor="text1"/>
        </w:rPr>
      </w:pPr>
    </w:p>
    <w:p w:rsidR="000A3812" w:rsidRPr="00F30E26" w:rsidRDefault="000A3812" w:rsidP="000A3812">
      <w:pPr>
        <w:ind w:firstLineChars="1900" w:firstLine="6080"/>
        <w:jc w:val="left"/>
        <w:rPr>
          <w:color w:val="000000" w:themeColor="text1"/>
        </w:rPr>
      </w:pPr>
      <w:r w:rsidRPr="00F30E26">
        <w:rPr>
          <w:rFonts w:eastAsia="仿宋_GB2312"/>
          <w:noProof/>
          <w:color w:val="000000" w:themeColor="text1"/>
          <w:sz w:val="32"/>
          <w:szCs w:val="32"/>
        </w:rPr>
        <mc:AlternateContent>
          <mc:Choice Requires="wps">
            <w:drawing>
              <wp:anchor distT="0" distB="0" distL="114300" distR="114300" simplePos="0" relativeHeight="251664384" behindDoc="0" locked="0" layoutInCell="1" allowOverlap="1" wp14:anchorId="50A41A9B" wp14:editId="429D8A92">
                <wp:simplePos x="0" y="0"/>
                <wp:positionH relativeFrom="column">
                  <wp:posOffset>2060575</wp:posOffset>
                </wp:positionH>
                <wp:positionV relativeFrom="paragraph">
                  <wp:posOffset>246380</wp:posOffset>
                </wp:positionV>
                <wp:extent cx="1130300" cy="453390"/>
                <wp:effectExtent l="0" t="0" r="0" b="3810"/>
                <wp:wrapNone/>
                <wp:docPr id="11" name="流程图: 终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0300" cy="453390"/>
                        </a:xfrm>
                        <a:prstGeom prst="flowChartTerminator">
                          <a:avLst/>
                        </a:prstGeom>
                        <a:noFill/>
                        <a:ln w="15875" cap="flat" cmpd="sng">
                          <a:solidFill>
                            <a:srgbClr val="000000"/>
                          </a:solidFill>
                          <a:prstDash val="solid"/>
                          <a:miter/>
                          <a:headEnd type="none" w="med" len="med"/>
                          <a:tailEnd type="none" w="med" len="med"/>
                        </a:ln>
                      </wps:spPr>
                      <wps:txbx>
                        <w:txbxContent>
                          <w:p w:rsidR="000A3812" w:rsidRDefault="000A3812" w:rsidP="000A3812">
                            <w:pPr>
                              <w:jc w:val="center"/>
                              <w:rPr>
                                <w:szCs w:val="21"/>
                              </w:rPr>
                            </w:pPr>
                            <w:r>
                              <w:rPr>
                                <w:rFonts w:eastAsia="仿宋_GB2312" w:cs="仿宋_GB2312" w:hint="eastAsia"/>
                                <w:szCs w:val="21"/>
                                <w:lang w:bidi="ar"/>
                              </w:rPr>
                              <w:t>结束</w:t>
                            </w:r>
                          </w:p>
                        </w:txbxContent>
                      </wps:txbx>
                      <wps:bodyPr upright="1"/>
                    </wps:wsp>
                  </a:graphicData>
                </a:graphic>
                <wp14:sizeRelH relativeFrom="page">
                  <wp14:pctWidth>0</wp14:pctWidth>
                </wp14:sizeRelH>
                <wp14:sizeRelV relativeFrom="page">
                  <wp14:pctHeight>0</wp14:pctHeight>
                </wp14:sizeRelV>
              </wp:anchor>
            </w:drawing>
          </mc:Choice>
          <mc:Fallback>
            <w:pict>
              <v:shapetype w14:anchorId="3BEAB295" id="_x0000_t116" coordsize="21600,21600" o:spt="116" path="m3475,qx,10800,3475,21600l18125,21600qx21600,10800,18125,xe">
                <v:stroke joinstyle="miter"/>
                <v:path gradientshapeok="t" o:connecttype="rect" textboxrect="1018,3163,20582,18437"/>
              </v:shapetype>
              <v:shape id="流程图: 终止 13" o:spid="_x0000_s1036" type="#_x0000_t116" style="position:absolute;left:0;text-align:left;margin-left:162.25pt;margin-top:19.4pt;width:89pt;height:3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" filled="f" strokeweight="1.25pt">
                <v:path arrowok="t"/>
                <v:textbox>
                  <w:txbxContent>
                    <w:p w:rsidR="000A3812" w:rsidRDefault="000A3812" w:rsidP="000A3812">
                      <w:pPr>
                        <w:jc w:val="center"/>
                        <w:rPr>
                          <w:szCs w:val="21"/>
                        </w:rPr>
                      </w:pPr>
                      <w:r>
                        <w:rPr>
                          <w:rFonts w:eastAsia="仿宋_GB2312" w:cs="仿宋_GB2312" w:hint="eastAsia"/>
                          <w:szCs w:val="21"/>
                          <w:lang w:bidi="ar"/>
                        </w:rPr>
                        <w:t>结束</w:t>
                      </w:r>
                    </w:p>
                  </w:txbxContent>
                </v:textbox>
              </v:shape>
            </w:pict>
          </mc:Fallback>
        </mc:AlternateContent>
      </w:r>
    </w:p>
    <w:p w:rsidR="000A3812" w:rsidRPr="00F30E26" w:rsidRDefault="000A3812" w:rsidP="000A3812">
      <w:pPr>
        <w:ind w:firstLineChars="1900" w:firstLine="3990"/>
        <w:jc w:val="left"/>
        <w:rPr>
          <w:color w:val="000000" w:themeColor="text1"/>
        </w:rPr>
      </w:pPr>
    </w:p>
    <w:p w:rsidR="000A3812" w:rsidRPr="00F30E26" w:rsidRDefault="000A3812" w:rsidP="000A3812">
      <w:pPr>
        <w:ind w:firstLineChars="1900" w:firstLine="3990"/>
        <w:jc w:val="left"/>
        <w:rPr>
          <w:color w:val="000000" w:themeColor="text1"/>
        </w:rPr>
      </w:pPr>
    </w:p>
    <w:p w:rsidR="000A3812" w:rsidRPr="00F30E26" w:rsidRDefault="000A3812" w:rsidP="000A3812">
      <w:pPr>
        <w:ind w:firstLineChars="1900" w:firstLine="3990"/>
        <w:jc w:val="left"/>
        <w:rPr>
          <w:color w:val="000000" w:themeColor="text1"/>
        </w:rPr>
      </w:pPr>
    </w:p>
    <w:p w:rsidR="000A3812" w:rsidRPr="00F30E26" w:rsidRDefault="007570BB" w:rsidP="000A3812">
      <w:pPr>
        <w:jc w:val="left"/>
        <w:rPr>
          <w:rFonts w:ascii="黑体" w:eastAsia="黑体" w:hAnsi="黑体" w:cs="黑体"/>
          <w:color w:val="000000" w:themeColor="text1"/>
          <w:sz w:val="32"/>
          <w:szCs w:val="32"/>
          <w:lang w:bidi="ar"/>
        </w:rPr>
      </w:pPr>
      <w:r w:rsidRPr="00F30E26">
        <w:rPr>
          <w:noProof/>
          <w:color w:val="000000" w:themeColor="text1"/>
        </w:rPr>
        <mc:AlternateContent>
          <mc:Choice Requires="wps">
            <w:drawing>
              <wp:anchor distT="0" distB="0" distL="114300" distR="114300" simplePos="0" relativeHeight="251673600" behindDoc="0" locked="0" layoutInCell="1" allowOverlap="1" wp14:anchorId="30D9C9D9" wp14:editId="2E215643">
                <wp:simplePos x="0" y="0"/>
                <wp:positionH relativeFrom="column">
                  <wp:posOffset>1423035</wp:posOffset>
                </wp:positionH>
                <wp:positionV relativeFrom="paragraph">
                  <wp:posOffset>23494</wp:posOffset>
                </wp:positionV>
                <wp:extent cx="2551430" cy="771525"/>
                <wp:effectExtent l="0" t="0" r="20320" b="28575"/>
                <wp:wrapNone/>
                <wp:docPr id="4"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1430" cy="771525"/>
                        </a:xfrm>
                        <a:prstGeom prst="rect">
                          <a:avLst/>
                        </a:prstGeom>
                        <a:noFill/>
                        <a:ln w="19050" cap="flat" cmpd="sng">
                          <a:solidFill>
                            <a:srgbClr val="000000"/>
                          </a:solidFill>
                          <a:prstDash val="solid"/>
                          <a:miter/>
                          <a:headEnd type="none" w="med" len="med"/>
                          <a:tailEnd type="none" w="med" len="med"/>
                        </a:ln>
                      </wps:spPr>
                      <wps:txbx>
                        <w:txbxContent>
                          <w:p w:rsidR="000A3812" w:rsidRDefault="000A3812" w:rsidP="000A3812">
                            <w:pPr>
                              <w:spacing w:line="0" w:lineRule="atLeast"/>
                              <w:jc w:val="left"/>
                              <w:rPr>
                                <w:szCs w:val="21"/>
                              </w:rPr>
                            </w:pPr>
                            <w:r>
                              <w:rPr>
                                <w:rFonts w:eastAsia="仿宋_GB2312"/>
                                <w:szCs w:val="21"/>
                                <w:lang w:bidi="ar"/>
                              </w:rPr>
                              <w:t>1</w:t>
                            </w:r>
                            <w:r>
                              <w:rPr>
                                <w:rFonts w:eastAsia="仿宋_GB2312" w:cs="仿宋_GB2312" w:hint="eastAsia"/>
                                <w:szCs w:val="21"/>
                                <w:lang w:bidi="ar"/>
                              </w:rPr>
                              <w:t>、出具办理结果告知书（备案者公告）；</w:t>
                            </w:r>
                          </w:p>
                          <w:p w:rsidR="000A3812" w:rsidRDefault="000A3812" w:rsidP="000A3812">
                            <w:pPr>
                              <w:spacing w:line="0" w:lineRule="atLeast"/>
                              <w:jc w:val="left"/>
                              <w:rPr>
                                <w:szCs w:val="21"/>
                              </w:rPr>
                            </w:pPr>
                            <w:r>
                              <w:rPr>
                                <w:rFonts w:eastAsia="仿宋_GB2312"/>
                                <w:szCs w:val="21"/>
                                <w:lang w:bidi="ar"/>
                              </w:rPr>
                              <w:t>2</w:t>
                            </w:r>
                            <w:r>
                              <w:rPr>
                                <w:rFonts w:eastAsia="仿宋_GB2312" w:cs="仿宋_GB2312" w:hint="eastAsia"/>
                                <w:szCs w:val="21"/>
                                <w:lang w:bidi="ar"/>
                              </w:rPr>
                              <w:t>、通知备案单位邮寄或送达纸质材料</w:t>
                            </w:r>
                            <w:r w:rsidR="007570BB">
                              <w:rPr>
                                <w:rFonts w:eastAsia="仿宋_GB2312" w:cs="仿宋_GB2312" w:hint="eastAsia"/>
                                <w:szCs w:val="21"/>
                                <w:lang w:bidi="ar"/>
                              </w:rPr>
                              <w:t>。</w:t>
                            </w:r>
                          </w:p>
                          <w:p w:rsidR="000A3812" w:rsidRDefault="000A3812" w:rsidP="000A3812">
                            <w:pPr>
                              <w:spacing w:line="0" w:lineRule="atLeast"/>
                              <w:jc w:val="center"/>
                              <w:rPr>
                                <w:szCs w:val="21"/>
                              </w:rPr>
                            </w:pPr>
                          </w:p>
                          <w:p w:rsidR="000A3812" w:rsidRDefault="000A3812" w:rsidP="000A3812">
                            <w:pPr>
                              <w:spacing w:line="0" w:lineRule="atLeast"/>
                              <w:jc w:val="center"/>
                              <w:rPr>
                                <w:szCs w:val="21"/>
                              </w:rPr>
                            </w:pPr>
                          </w:p>
                          <w:p w:rsidR="000A3812" w:rsidRDefault="000A3812" w:rsidP="000A3812"/>
                        </w:txbxContent>
                      </wps:txbx>
                      <wps:bodyPr upright="1">
                        <a:noAutofit/>
                      </wps:bodyPr>
                    </wps:wsp>
                  </a:graphicData>
                </a:graphic>
                <wp14:sizeRelH relativeFrom="page">
                  <wp14:pctWidth>0</wp14:pctWidth>
                </wp14:sizeRelH>
                <wp14:sizeRelV relativeFrom="page">
                  <wp14:pctHeight>0</wp14:pctHeight>
                </wp14:sizeRelV>
              </wp:anchor>
            </w:drawing>
          </mc:Choice>
          <mc:Fallback>
            <w:pict>
              <v:rect w14:anchorId="23DF5B14" id="矩形 12" o:spid="_x0000_s1037" style="position:absolute;margin-left:112.05pt;margin-top:1.85pt;width:200.9pt;height:6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" filled="f" strokeweight="1.5pt">
                <v:path arrowok="t"/>
                <v:textbox>
                  <w:txbxContent>
                    <w:p w:rsidR="000A3812" w:rsidRDefault="000A3812" w:rsidP="000A3812">
                      <w:pPr>
                        <w:spacing w:line="0" w:lineRule="atLeast"/>
                        <w:jc w:val="left"/>
                        <w:rPr>
                          <w:szCs w:val="21"/>
                        </w:rPr>
                      </w:pPr>
                      <w:r>
                        <w:rPr>
                          <w:rFonts w:eastAsia="仿宋_GB2312"/>
                          <w:szCs w:val="21"/>
                          <w:lang w:bidi="ar"/>
                        </w:rPr>
                        <w:t>1</w:t>
                      </w:r>
                      <w:r>
                        <w:rPr>
                          <w:rFonts w:eastAsia="仿宋_GB2312" w:cs="仿宋_GB2312" w:hint="eastAsia"/>
                          <w:szCs w:val="21"/>
                          <w:lang w:bidi="ar"/>
                        </w:rPr>
                        <w:t>、出具办理结果告知书（备案者公告）；</w:t>
                      </w:r>
                    </w:p>
                    <w:p w:rsidR="000A3812" w:rsidRDefault="000A3812" w:rsidP="000A3812">
                      <w:pPr>
                        <w:spacing w:line="0" w:lineRule="atLeast"/>
                        <w:jc w:val="left"/>
                        <w:rPr>
                          <w:szCs w:val="21"/>
                        </w:rPr>
                      </w:pPr>
                      <w:r>
                        <w:rPr>
                          <w:rFonts w:eastAsia="仿宋_GB2312"/>
                          <w:szCs w:val="21"/>
                          <w:lang w:bidi="ar"/>
                        </w:rPr>
                        <w:t>2</w:t>
                      </w:r>
                      <w:r>
                        <w:rPr>
                          <w:rFonts w:eastAsia="仿宋_GB2312" w:cs="仿宋_GB2312" w:hint="eastAsia"/>
                          <w:szCs w:val="21"/>
                          <w:lang w:bidi="ar"/>
                        </w:rPr>
                        <w:t>、通知备案单位邮寄或送达纸质材料</w:t>
                      </w:r>
                      <w:r w:rsidR="007570BB">
                        <w:rPr>
                          <w:rFonts w:eastAsia="仿宋_GB2312" w:cs="仿宋_GB2312" w:hint="eastAsia"/>
                          <w:szCs w:val="21"/>
                          <w:lang w:bidi="ar"/>
                        </w:rPr>
                        <w:t>。</w:t>
                      </w:r>
                    </w:p>
                    <w:p w:rsidR="000A3812" w:rsidRDefault="000A3812" w:rsidP="000A3812">
                      <w:pPr>
                        <w:spacing w:line="0" w:lineRule="atLeast"/>
                        <w:jc w:val="center"/>
                        <w:rPr>
                          <w:szCs w:val="21"/>
                        </w:rPr>
                      </w:pPr>
                    </w:p>
                    <w:p w:rsidR="000A3812" w:rsidRDefault="000A3812" w:rsidP="000A3812">
                      <w:pPr>
                        <w:spacing w:line="0" w:lineRule="atLeast"/>
                        <w:jc w:val="center"/>
                        <w:rPr>
                          <w:szCs w:val="21"/>
                        </w:rPr>
                      </w:pPr>
                    </w:p>
                    <w:p w:rsidR="000A3812" w:rsidRDefault="000A3812" w:rsidP="000A3812"/>
                  </w:txbxContent>
                </v:textbox>
              </v:rect>
            </w:pict>
          </mc:Fallback>
        </mc:AlternateContent>
      </w:r>
      <w:r w:rsidR="000A3812" w:rsidRPr="00F30E26">
        <w:rPr>
          <w:rFonts w:eastAsia="仿宋_GB2312" w:cs="仿宋_GB2312" w:hint="eastAsia"/>
          <w:color w:val="000000" w:themeColor="text1"/>
          <w:sz w:val="32"/>
          <w:szCs w:val="32"/>
          <w:lang w:bidi="ar"/>
        </w:rPr>
        <w:br w:type="page"/>
      </w:r>
      <w:r w:rsidR="000A3812" w:rsidRPr="00F30E26">
        <w:rPr>
          <w:rFonts w:ascii="黑体" w:eastAsia="黑体" w:hAnsi="黑体" w:cs="黑体" w:hint="eastAsia"/>
          <w:color w:val="000000" w:themeColor="text1"/>
          <w:sz w:val="32"/>
          <w:szCs w:val="32"/>
          <w:lang w:bidi="ar"/>
        </w:rPr>
        <w:lastRenderedPageBreak/>
        <w:t>附件3</w:t>
      </w:r>
    </w:p>
    <w:p w:rsidR="000A3812" w:rsidRPr="00F30E26" w:rsidRDefault="00630B19" w:rsidP="000A3812">
      <w:pPr>
        <w:jc w:val="center"/>
        <w:rPr>
          <w:rFonts w:ascii="方正小标宋简体" w:eastAsia="方正小标宋简体" w:hAnsi="方正小标宋简体" w:cs="方正小标宋简体"/>
          <w:color w:val="000000" w:themeColor="text1"/>
          <w:sz w:val="40"/>
          <w:szCs w:val="40"/>
          <w:lang w:bidi="ar"/>
        </w:rPr>
      </w:pPr>
      <w:r w:rsidRPr="00F30E26">
        <w:rPr>
          <w:rFonts w:ascii="方正小标宋简体" w:eastAsia="方正小标宋简体" w:hAnsi="方正小标宋简体" w:cs="方正小标宋简体" w:hint="eastAsia"/>
          <w:color w:val="000000" w:themeColor="text1"/>
          <w:sz w:val="40"/>
          <w:szCs w:val="40"/>
          <w:lang w:bidi="ar"/>
        </w:rPr>
        <w:t>职业技能考核鉴定</w:t>
      </w:r>
      <w:r w:rsidR="000A3812" w:rsidRPr="00F30E26">
        <w:rPr>
          <w:rFonts w:ascii="方正小标宋简体" w:eastAsia="方正小标宋简体" w:hAnsi="方正小标宋简体" w:cs="方正小标宋简体" w:hint="eastAsia"/>
          <w:color w:val="000000" w:themeColor="text1"/>
          <w:sz w:val="40"/>
          <w:szCs w:val="40"/>
          <w:lang w:bidi="ar"/>
        </w:rPr>
        <w:t>机构设立备案办理结果告知书（样式）</w:t>
      </w:r>
    </w:p>
    <w:p w:rsidR="000A3812" w:rsidRPr="00F30E26" w:rsidRDefault="000A3812" w:rsidP="000A3812">
      <w:pPr>
        <w:spacing w:line="540" w:lineRule="exact"/>
        <w:jc w:val="center"/>
        <w:rPr>
          <w:rFonts w:ascii="方正小标宋简体" w:eastAsia="方正小标宋简体" w:hAnsi="方正小标宋简体" w:cs="方正小标宋简体"/>
          <w:color w:val="000000" w:themeColor="text1"/>
          <w:sz w:val="40"/>
          <w:szCs w:val="40"/>
          <w:lang w:bidi="ar"/>
        </w:rPr>
      </w:pPr>
    </w:p>
    <w:p w:rsidR="000A3812" w:rsidRPr="00F30E26" w:rsidRDefault="000A3812" w:rsidP="000A3812">
      <w:pPr>
        <w:spacing w:line="540" w:lineRule="exact"/>
        <w:jc w:val="center"/>
        <w:rPr>
          <w:rFonts w:ascii="方正小标宋简体" w:eastAsia="方正小标宋简体" w:hAnsi="方正小标宋简体" w:cs="方正小标宋简体"/>
          <w:color w:val="000000" w:themeColor="text1"/>
          <w:sz w:val="40"/>
          <w:szCs w:val="40"/>
        </w:rPr>
      </w:pPr>
      <w:r w:rsidRPr="00F30E26">
        <w:rPr>
          <w:rFonts w:ascii="方正小标宋简体" w:eastAsia="方正小标宋简体" w:hAnsi="方正小标宋简体" w:cs="方正小标宋简体" w:hint="eastAsia"/>
          <w:color w:val="000000" w:themeColor="text1"/>
          <w:sz w:val="40"/>
          <w:szCs w:val="40"/>
          <w:lang w:bidi="ar"/>
        </w:rPr>
        <w:t>样式（一）</w:t>
      </w:r>
    </w:p>
    <w:p w:rsidR="000A3812" w:rsidRPr="00F30E26" w:rsidRDefault="000A3812" w:rsidP="000A3812">
      <w:pPr>
        <w:spacing w:line="540" w:lineRule="exact"/>
        <w:rPr>
          <w:rFonts w:ascii="仿宋_GB2312" w:eastAsia="仿宋_GB2312" w:hAnsi="仿宋_GB2312" w:cs="仿宋_GB2312"/>
          <w:color w:val="000000" w:themeColor="text1"/>
        </w:rPr>
      </w:pPr>
      <w:r w:rsidRPr="00F30E26">
        <w:rPr>
          <w:rFonts w:ascii="仿宋_GB2312" w:eastAsia="仿宋_GB2312" w:hAnsi="仿宋_GB2312" w:cs="仿宋_GB2312" w:hint="eastAsia"/>
          <w:color w:val="000000" w:themeColor="text1"/>
          <w:sz w:val="32"/>
          <w:szCs w:val="32"/>
          <w:u w:val="single"/>
          <w:lang w:bidi="ar"/>
        </w:rPr>
        <w:t xml:space="preserve">      </w:t>
      </w:r>
      <w:r w:rsidRPr="00F30E26">
        <w:rPr>
          <w:rFonts w:ascii="仿宋_GB2312" w:eastAsia="仿宋_GB2312" w:hAnsi="仿宋_GB2312" w:cs="仿宋_GB2312" w:hint="eastAsia"/>
          <w:i/>
          <w:color w:val="000000" w:themeColor="text1"/>
          <w:sz w:val="32"/>
          <w:szCs w:val="32"/>
          <w:u w:val="single"/>
          <w:lang w:bidi="ar"/>
        </w:rPr>
        <w:t>（申请单位）</w:t>
      </w:r>
      <w:r w:rsidRPr="00F30E26">
        <w:rPr>
          <w:rFonts w:ascii="仿宋_GB2312" w:eastAsia="仿宋_GB2312" w:hAnsi="仿宋_GB2312" w:cs="仿宋_GB2312" w:hint="eastAsia"/>
          <w:color w:val="000000" w:themeColor="text1"/>
          <w:sz w:val="32"/>
          <w:szCs w:val="32"/>
          <w:u w:val="single"/>
          <w:lang w:bidi="ar"/>
        </w:rPr>
        <w:t xml:space="preserve">       </w:t>
      </w:r>
      <w:r w:rsidRPr="00F30E26">
        <w:rPr>
          <w:rFonts w:ascii="仿宋_GB2312" w:eastAsia="仿宋_GB2312" w:hAnsi="仿宋_GB2312" w:cs="仿宋_GB2312" w:hint="eastAsia"/>
          <w:color w:val="000000" w:themeColor="text1"/>
          <w:sz w:val="32"/>
          <w:szCs w:val="32"/>
          <w:lang w:bidi="ar"/>
        </w:rPr>
        <w:t xml:space="preserve"> ：</w:t>
      </w:r>
    </w:p>
    <w:p w:rsidR="000A3812" w:rsidRPr="00F30E26" w:rsidRDefault="000A3812" w:rsidP="000A3812">
      <w:pPr>
        <w:spacing w:line="540" w:lineRule="exact"/>
        <w:ind w:firstLineChars="200" w:firstLine="640"/>
        <w:rPr>
          <w:rFonts w:ascii="仿宋_GB2312" w:eastAsia="仿宋_GB2312" w:hAnsi="仿宋_GB2312" w:cs="仿宋_GB2312"/>
          <w:color w:val="000000" w:themeColor="text1"/>
        </w:rPr>
      </w:pPr>
      <w:r w:rsidRPr="00F30E26">
        <w:rPr>
          <w:rFonts w:ascii="仿宋_GB2312" w:eastAsia="仿宋_GB2312" w:hAnsi="仿宋_GB2312" w:cs="仿宋_GB2312" w:hint="eastAsia"/>
          <w:color w:val="000000" w:themeColor="text1"/>
          <w:sz w:val="32"/>
          <w:szCs w:val="32"/>
          <w:lang w:bidi="ar"/>
        </w:rPr>
        <w:t>你单位报来的</w:t>
      </w:r>
      <w:r w:rsidR="00630B19" w:rsidRPr="00F30E26">
        <w:rPr>
          <w:rFonts w:ascii="仿宋_GB2312" w:eastAsia="仿宋_GB2312" w:hAnsi="仿宋_GB2312" w:cs="仿宋_GB2312" w:hint="eastAsia"/>
          <w:color w:val="000000" w:themeColor="text1"/>
          <w:sz w:val="32"/>
          <w:szCs w:val="32"/>
          <w:lang w:bidi="ar"/>
        </w:rPr>
        <w:t>职业技能考核鉴定</w:t>
      </w:r>
      <w:r w:rsidRPr="00F30E26">
        <w:rPr>
          <w:rFonts w:ascii="仿宋_GB2312" w:eastAsia="仿宋_GB2312" w:hAnsi="仿宋_GB2312" w:cs="仿宋_GB2312" w:hint="eastAsia"/>
          <w:color w:val="000000" w:themeColor="text1"/>
          <w:sz w:val="32"/>
          <w:szCs w:val="32"/>
          <w:lang w:bidi="ar"/>
        </w:rPr>
        <w:t>机构设立备案材料收悉。经</w:t>
      </w:r>
      <w:r w:rsidRPr="00F30E26">
        <w:rPr>
          <w:rFonts w:ascii="仿宋_GB2312" w:eastAsia="仿宋_GB2312" w:hAnsi="仿宋_GB2312" w:cs="仿宋_GB2312" w:hint="eastAsia"/>
          <w:i/>
          <w:color w:val="000000" w:themeColor="text1"/>
          <w:sz w:val="32"/>
          <w:szCs w:val="32"/>
          <w:u w:val="single"/>
          <w:lang w:bidi="ar"/>
        </w:rPr>
        <w:t xml:space="preserve"> </w:t>
      </w:r>
      <w:r w:rsidR="007570BB" w:rsidRPr="00F30E26">
        <w:rPr>
          <w:rFonts w:ascii="仿宋_GB2312" w:eastAsia="仿宋_GB2312" w:hAnsi="仿宋_GB2312" w:cs="仿宋_GB2312" w:hint="eastAsia"/>
          <w:i/>
          <w:color w:val="000000" w:themeColor="text1"/>
          <w:sz w:val="32"/>
          <w:szCs w:val="32"/>
          <w:u w:val="single"/>
          <w:lang w:bidi="ar"/>
        </w:rPr>
        <w:t>审查</w:t>
      </w:r>
      <w:r w:rsidRPr="00F30E26">
        <w:rPr>
          <w:rFonts w:ascii="仿宋_GB2312" w:eastAsia="仿宋_GB2312" w:hAnsi="仿宋_GB2312" w:cs="仿宋_GB2312" w:hint="eastAsia"/>
          <w:color w:val="000000" w:themeColor="text1"/>
          <w:sz w:val="32"/>
          <w:szCs w:val="32"/>
          <w:lang w:bidi="ar"/>
        </w:rPr>
        <w:t>，你单位符合</w:t>
      </w:r>
      <w:r w:rsidR="00630B19" w:rsidRPr="00F30E26">
        <w:rPr>
          <w:rFonts w:ascii="仿宋_GB2312" w:eastAsia="仿宋_GB2312" w:hAnsi="仿宋_GB2312" w:cs="仿宋_GB2312" w:hint="eastAsia"/>
          <w:color w:val="000000" w:themeColor="text1"/>
          <w:sz w:val="32"/>
          <w:szCs w:val="32"/>
          <w:lang w:bidi="ar"/>
        </w:rPr>
        <w:t>职业技能考核鉴定</w:t>
      </w:r>
      <w:r w:rsidRPr="00F30E26">
        <w:rPr>
          <w:rFonts w:ascii="仿宋_GB2312" w:eastAsia="仿宋_GB2312" w:hAnsi="仿宋_GB2312" w:cs="仿宋_GB2312" w:hint="eastAsia"/>
          <w:color w:val="000000" w:themeColor="text1"/>
          <w:sz w:val="32"/>
          <w:szCs w:val="32"/>
          <w:lang w:bidi="ar"/>
        </w:rPr>
        <w:t>机构备案设立条件并已备案。备案结果公布于</w:t>
      </w:r>
      <w:r w:rsidRPr="00F30E26">
        <w:rPr>
          <w:rFonts w:ascii="仿宋_GB2312" w:eastAsia="仿宋_GB2312" w:hAnsi="仿宋_GB2312" w:cs="仿宋_GB2312" w:hint="eastAsia"/>
          <w:color w:val="000000" w:themeColor="text1"/>
          <w:sz w:val="32"/>
          <w:szCs w:val="32"/>
          <w:u w:val="single"/>
          <w:lang w:bidi="ar"/>
        </w:rPr>
        <w:t xml:space="preserve">         </w:t>
      </w:r>
      <w:r w:rsidRPr="00F30E26">
        <w:rPr>
          <w:rFonts w:ascii="仿宋_GB2312" w:eastAsia="仿宋_GB2312" w:hAnsi="仿宋_GB2312" w:cs="仿宋_GB2312" w:hint="eastAsia"/>
          <w:i/>
          <w:color w:val="000000" w:themeColor="text1"/>
          <w:sz w:val="32"/>
          <w:szCs w:val="32"/>
          <w:u w:val="single"/>
          <w:lang w:bidi="ar"/>
        </w:rPr>
        <w:t>（网站目录或地址）</w:t>
      </w:r>
      <w:r w:rsidRPr="00F30E26">
        <w:rPr>
          <w:rFonts w:ascii="仿宋_GB2312" w:eastAsia="仿宋_GB2312" w:hAnsi="仿宋_GB2312" w:cs="仿宋_GB2312" w:hint="eastAsia"/>
          <w:color w:val="000000" w:themeColor="text1"/>
          <w:sz w:val="32"/>
          <w:szCs w:val="32"/>
          <w:u w:val="single"/>
          <w:lang w:bidi="ar"/>
        </w:rPr>
        <w:t xml:space="preserve">                </w:t>
      </w:r>
      <w:r w:rsidRPr="00F30E26">
        <w:rPr>
          <w:rFonts w:ascii="仿宋_GB2312" w:eastAsia="仿宋_GB2312" w:hAnsi="仿宋_GB2312" w:cs="仿宋_GB2312" w:hint="eastAsia"/>
          <w:color w:val="000000" w:themeColor="text1"/>
          <w:sz w:val="32"/>
          <w:szCs w:val="32"/>
          <w:lang w:bidi="ar"/>
        </w:rPr>
        <w:t>上。</w:t>
      </w:r>
    </w:p>
    <w:p w:rsidR="000A3812" w:rsidRPr="00F30E26" w:rsidRDefault="000A3812" w:rsidP="000A3812">
      <w:pPr>
        <w:spacing w:line="540" w:lineRule="exact"/>
        <w:jc w:val="left"/>
        <w:rPr>
          <w:rFonts w:ascii="仿宋_GB2312" w:eastAsia="仿宋_GB2312" w:hAnsi="仿宋_GB2312" w:cs="仿宋_GB2312"/>
          <w:color w:val="000000" w:themeColor="text1"/>
        </w:rPr>
      </w:pPr>
    </w:p>
    <w:p w:rsidR="000A3812" w:rsidRPr="00F30E26" w:rsidRDefault="000A3812" w:rsidP="000A3812">
      <w:pPr>
        <w:spacing w:line="540" w:lineRule="exact"/>
        <w:jc w:val="center"/>
        <w:rPr>
          <w:rFonts w:ascii="仿宋_GB2312" w:eastAsia="仿宋_GB2312" w:hAnsi="仿宋_GB2312" w:cs="仿宋_GB2312"/>
          <w:color w:val="000000" w:themeColor="text1"/>
        </w:rPr>
      </w:pPr>
      <w:r w:rsidRPr="00F30E26">
        <w:rPr>
          <w:rFonts w:ascii="仿宋_GB2312" w:eastAsia="仿宋_GB2312" w:hAnsi="仿宋_GB2312" w:cs="仿宋_GB2312" w:hint="eastAsia"/>
          <w:color w:val="000000" w:themeColor="text1"/>
          <w:sz w:val="32"/>
          <w:szCs w:val="32"/>
          <w:lang w:bidi="ar"/>
        </w:rPr>
        <w:t xml:space="preserve">                      （</w:t>
      </w:r>
      <w:r w:rsidRPr="00F30E26">
        <w:rPr>
          <w:rFonts w:ascii="仿宋_GB2312" w:eastAsia="仿宋_GB2312" w:hAnsi="仿宋_GB2312" w:cs="仿宋_GB2312" w:hint="eastAsia"/>
          <w:b/>
          <w:color w:val="000000" w:themeColor="text1"/>
          <w:sz w:val="32"/>
          <w:szCs w:val="32"/>
          <w:lang w:bidi="ar"/>
        </w:rPr>
        <w:t>人力资源社会保障部门</w:t>
      </w:r>
      <w:r w:rsidRPr="00F30E26">
        <w:rPr>
          <w:rFonts w:ascii="仿宋_GB2312" w:eastAsia="仿宋_GB2312" w:hAnsi="仿宋_GB2312" w:cs="仿宋_GB2312" w:hint="eastAsia"/>
          <w:color w:val="000000" w:themeColor="text1"/>
          <w:sz w:val="32"/>
          <w:szCs w:val="32"/>
          <w:lang w:bidi="ar"/>
        </w:rPr>
        <w:t>）</w:t>
      </w:r>
    </w:p>
    <w:p w:rsidR="000A3812" w:rsidRPr="00F30E26" w:rsidRDefault="000A3812" w:rsidP="000A3812">
      <w:pPr>
        <w:pBdr>
          <w:bottom w:val="single" w:sz="4" w:space="0" w:color="auto"/>
        </w:pBdr>
        <w:wordWrap w:val="0"/>
        <w:spacing w:line="540" w:lineRule="exact"/>
        <w:jc w:val="right"/>
        <w:rPr>
          <w:rFonts w:ascii="仿宋_GB2312" w:eastAsia="仿宋_GB2312" w:hAnsi="仿宋_GB2312" w:cs="仿宋_GB2312"/>
          <w:color w:val="000000" w:themeColor="text1"/>
          <w:sz w:val="32"/>
          <w:szCs w:val="32"/>
          <w:lang w:bidi="ar"/>
        </w:rPr>
      </w:pPr>
      <w:r w:rsidRPr="00F30E26">
        <w:rPr>
          <w:rFonts w:ascii="仿宋_GB2312" w:eastAsia="仿宋_GB2312" w:hAnsi="仿宋_GB2312" w:cs="仿宋_GB2312" w:hint="eastAsia"/>
          <w:color w:val="000000" w:themeColor="text1"/>
          <w:sz w:val="32"/>
          <w:szCs w:val="32"/>
          <w:lang w:bidi="ar"/>
        </w:rPr>
        <w:t xml:space="preserve">  年  月  日       </w:t>
      </w:r>
    </w:p>
    <w:p w:rsidR="000A3812" w:rsidRPr="00F30E26" w:rsidRDefault="000A3812" w:rsidP="000A3812">
      <w:pPr>
        <w:pBdr>
          <w:bottom w:val="single" w:sz="4" w:space="0" w:color="auto"/>
        </w:pBdr>
        <w:wordWrap w:val="0"/>
        <w:spacing w:line="540" w:lineRule="exact"/>
        <w:jc w:val="right"/>
        <w:rPr>
          <w:rFonts w:ascii="仿宋_GB2312" w:eastAsia="仿宋_GB2312" w:hAnsi="仿宋_GB2312" w:cs="仿宋_GB2312"/>
          <w:color w:val="000000" w:themeColor="text1"/>
        </w:rPr>
      </w:pPr>
      <w:r w:rsidRPr="00F30E26">
        <w:rPr>
          <w:rFonts w:ascii="仿宋_GB2312" w:eastAsia="仿宋_GB2312" w:hAnsi="仿宋_GB2312" w:cs="仿宋_GB2312" w:hint="eastAsia"/>
          <w:color w:val="000000" w:themeColor="text1"/>
          <w:sz w:val="32"/>
          <w:szCs w:val="32"/>
          <w:lang w:bidi="ar"/>
        </w:rPr>
        <w:t xml:space="preserve">  </w:t>
      </w:r>
    </w:p>
    <w:p w:rsidR="000A3812" w:rsidRPr="00F30E26" w:rsidRDefault="000A3812" w:rsidP="000A3812">
      <w:pPr>
        <w:spacing w:line="540" w:lineRule="exact"/>
        <w:ind w:firstLineChars="400" w:firstLine="840"/>
        <w:jc w:val="left"/>
        <w:rPr>
          <w:rFonts w:ascii="仿宋_GB2312" w:eastAsia="仿宋_GB2312" w:hAnsi="仿宋_GB2312" w:cs="仿宋_GB2312"/>
          <w:color w:val="000000" w:themeColor="text1"/>
        </w:rPr>
      </w:pPr>
    </w:p>
    <w:p w:rsidR="000A3812" w:rsidRPr="00F30E26" w:rsidRDefault="000A3812" w:rsidP="000A3812">
      <w:pPr>
        <w:spacing w:line="540" w:lineRule="exact"/>
        <w:jc w:val="center"/>
        <w:rPr>
          <w:rFonts w:ascii="方正小标宋简体" w:eastAsia="方正小标宋简体" w:hAnsi="方正小标宋简体" w:cs="方正小标宋简体"/>
          <w:color w:val="000000" w:themeColor="text1"/>
          <w:sz w:val="40"/>
          <w:szCs w:val="40"/>
        </w:rPr>
      </w:pPr>
      <w:r w:rsidRPr="00F30E26">
        <w:rPr>
          <w:rFonts w:ascii="方正小标宋简体" w:eastAsia="方正小标宋简体" w:hAnsi="方正小标宋简体" w:cs="方正小标宋简体" w:hint="eastAsia"/>
          <w:color w:val="000000" w:themeColor="text1"/>
          <w:sz w:val="40"/>
          <w:szCs w:val="40"/>
          <w:lang w:bidi="ar"/>
        </w:rPr>
        <w:t>样式（二）</w:t>
      </w:r>
    </w:p>
    <w:p w:rsidR="000A3812" w:rsidRPr="00F30E26" w:rsidRDefault="000A3812" w:rsidP="000A3812">
      <w:pPr>
        <w:spacing w:line="540" w:lineRule="exact"/>
        <w:rPr>
          <w:rFonts w:ascii="仿宋_GB2312" w:eastAsia="仿宋_GB2312" w:hAnsi="仿宋_GB2312" w:cs="仿宋_GB2312"/>
          <w:color w:val="000000" w:themeColor="text1"/>
          <w:u w:val="single"/>
        </w:rPr>
      </w:pPr>
    </w:p>
    <w:p w:rsidR="000A3812" w:rsidRPr="00F30E26" w:rsidRDefault="000A3812" w:rsidP="000A3812">
      <w:pPr>
        <w:spacing w:line="540" w:lineRule="exact"/>
        <w:rPr>
          <w:rFonts w:ascii="仿宋_GB2312" w:eastAsia="仿宋_GB2312" w:hAnsi="仿宋_GB2312" w:cs="仿宋_GB2312"/>
          <w:color w:val="000000" w:themeColor="text1"/>
        </w:rPr>
      </w:pPr>
      <w:r w:rsidRPr="00F30E26">
        <w:rPr>
          <w:rFonts w:ascii="仿宋_GB2312" w:eastAsia="仿宋_GB2312" w:hAnsi="仿宋_GB2312" w:cs="仿宋_GB2312" w:hint="eastAsia"/>
          <w:color w:val="000000" w:themeColor="text1"/>
          <w:sz w:val="32"/>
          <w:szCs w:val="32"/>
          <w:u w:val="single"/>
          <w:lang w:bidi="ar"/>
        </w:rPr>
        <w:t xml:space="preserve">      </w:t>
      </w:r>
      <w:r w:rsidRPr="00F30E26">
        <w:rPr>
          <w:rFonts w:ascii="仿宋_GB2312" w:eastAsia="仿宋_GB2312" w:hAnsi="仿宋_GB2312" w:cs="仿宋_GB2312" w:hint="eastAsia"/>
          <w:i/>
          <w:color w:val="000000" w:themeColor="text1"/>
          <w:sz w:val="32"/>
          <w:szCs w:val="32"/>
          <w:u w:val="single"/>
          <w:lang w:bidi="ar"/>
        </w:rPr>
        <w:t>（申请单位）</w:t>
      </w:r>
      <w:r w:rsidRPr="00F30E26">
        <w:rPr>
          <w:rFonts w:ascii="仿宋_GB2312" w:eastAsia="仿宋_GB2312" w:hAnsi="仿宋_GB2312" w:cs="仿宋_GB2312" w:hint="eastAsia"/>
          <w:color w:val="000000" w:themeColor="text1"/>
          <w:sz w:val="32"/>
          <w:szCs w:val="32"/>
          <w:u w:val="single"/>
          <w:lang w:bidi="ar"/>
        </w:rPr>
        <w:t xml:space="preserve">       </w:t>
      </w:r>
      <w:r w:rsidRPr="00F30E26">
        <w:rPr>
          <w:rFonts w:ascii="仿宋_GB2312" w:eastAsia="仿宋_GB2312" w:hAnsi="仿宋_GB2312" w:cs="仿宋_GB2312" w:hint="eastAsia"/>
          <w:color w:val="000000" w:themeColor="text1"/>
          <w:sz w:val="32"/>
          <w:szCs w:val="32"/>
          <w:lang w:bidi="ar"/>
        </w:rPr>
        <w:t xml:space="preserve"> ：</w:t>
      </w:r>
    </w:p>
    <w:p w:rsidR="000A3812" w:rsidRPr="00F30E26" w:rsidRDefault="000A3812" w:rsidP="000A3812">
      <w:pPr>
        <w:spacing w:line="540" w:lineRule="exact"/>
        <w:ind w:firstLineChars="200" w:firstLine="640"/>
        <w:rPr>
          <w:rFonts w:ascii="仿宋_GB2312" w:eastAsia="仿宋_GB2312" w:hAnsi="仿宋_GB2312" w:cs="仿宋_GB2312"/>
          <w:color w:val="000000" w:themeColor="text1"/>
        </w:rPr>
      </w:pPr>
      <w:r w:rsidRPr="00F30E26">
        <w:rPr>
          <w:rFonts w:ascii="仿宋_GB2312" w:eastAsia="仿宋_GB2312" w:hAnsi="仿宋_GB2312" w:cs="仿宋_GB2312" w:hint="eastAsia"/>
          <w:color w:val="000000" w:themeColor="text1"/>
          <w:sz w:val="32"/>
          <w:szCs w:val="32"/>
          <w:lang w:bidi="ar"/>
        </w:rPr>
        <w:t>你单位报来的</w:t>
      </w:r>
      <w:r w:rsidR="00630B19" w:rsidRPr="00F30E26">
        <w:rPr>
          <w:rFonts w:ascii="仿宋_GB2312" w:eastAsia="仿宋_GB2312" w:hAnsi="仿宋_GB2312" w:cs="仿宋_GB2312" w:hint="eastAsia"/>
          <w:color w:val="000000" w:themeColor="text1"/>
          <w:sz w:val="32"/>
          <w:szCs w:val="32"/>
          <w:lang w:bidi="ar"/>
        </w:rPr>
        <w:t>职业技能考核鉴定</w:t>
      </w:r>
      <w:r w:rsidRPr="00F30E26">
        <w:rPr>
          <w:rFonts w:ascii="仿宋_GB2312" w:eastAsia="仿宋_GB2312" w:hAnsi="仿宋_GB2312" w:cs="仿宋_GB2312" w:hint="eastAsia"/>
          <w:color w:val="000000" w:themeColor="text1"/>
          <w:sz w:val="32"/>
          <w:szCs w:val="32"/>
          <w:lang w:bidi="ar"/>
        </w:rPr>
        <w:t>机构设立备案材料收悉。因</w:t>
      </w:r>
      <w:r w:rsidRPr="00F30E26">
        <w:rPr>
          <w:rFonts w:ascii="仿宋_GB2312" w:eastAsia="仿宋_GB2312" w:hAnsi="仿宋_GB2312" w:cs="仿宋_GB2312" w:hint="eastAsia"/>
          <w:i/>
          <w:color w:val="000000" w:themeColor="text1"/>
          <w:sz w:val="32"/>
          <w:szCs w:val="32"/>
          <w:u w:val="single"/>
          <w:lang w:bidi="ar"/>
        </w:rPr>
        <w:t xml:space="preserve">        （原因）             </w:t>
      </w:r>
      <w:r w:rsidRPr="00F30E26">
        <w:rPr>
          <w:rFonts w:ascii="仿宋_GB2312" w:eastAsia="仿宋_GB2312" w:hAnsi="仿宋_GB2312" w:cs="仿宋_GB2312" w:hint="eastAsia"/>
          <w:color w:val="000000" w:themeColor="text1"/>
          <w:sz w:val="32"/>
          <w:szCs w:val="32"/>
          <w:lang w:bidi="ar"/>
        </w:rPr>
        <w:t>，根据</w:t>
      </w:r>
      <w:r w:rsidRPr="00F30E26">
        <w:rPr>
          <w:rFonts w:ascii="仿宋_GB2312" w:eastAsia="仿宋_GB2312" w:hAnsi="仿宋_GB2312" w:cs="仿宋_GB2312" w:hint="eastAsia"/>
          <w:i/>
          <w:color w:val="000000" w:themeColor="text1"/>
          <w:sz w:val="32"/>
          <w:szCs w:val="32"/>
          <w:u w:val="single"/>
          <w:lang w:bidi="ar"/>
        </w:rPr>
        <w:t xml:space="preserve">   （本</w:t>
      </w:r>
      <w:proofErr w:type="gramStart"/>
      <w:r w:rsidRPr="00F30E26">
        <w:rPr>
          <w:rFonts w:ascii="仿宋_GB2312" w:eastAsia="仿宋_GB2312" w:hAnsi="仿宋_GB2312" w:cs="仿宋_GB2312" w:hint="eastAsia"/>
          <w:i/>
          <w:color w:val="000000" w:themeColor="text1"/>
          <w:sz w:val="32"/>
          <w:szCs w:val="32"/>
          <w:u w:val="single"/>
          <w:lang w:bidi="ar"/>
        </w:rPr>
        <w:t>办法第</w:t>
      </w:r>
      <w:proofErr w:type="gramEnd"/>
      <w:r w:rsidRPr="00F30E26">
        <w:rPr>
          <w:rFonts w:ascii="仿宋_GB2312" w:eastAsia="仿宋_GB2312" w:hAnsi="仿宋_GB2312" w:cs="仿宋_GB2312" w:hint="eastAsia"/>
          <w:i/>
          <w:color w:val="000000" w:themeColor="text1"/>
          <w:sz w:val="32"/>
          <w:szCs w:val="32"/>
          <w:u w:val="single"/>
          <w:lang w:bidi="ar"/>
        </w:rPr>
        <w:t xml:space="preserve">X条规定)       </w:t>
      </w:r>
      <w:r w:rsidRPr="00F30E26">
        <w:rPr>
          <w:rFonts w:ascii="仿宋_GB2312" w:eastAsia="仿宋_GB2312" w:hAnsi="仿宋_GB2312" w:cs="仿宋_GB2312" w:hint="eastAsia"/>
          <w:color w:val="000000" w:themeColor="text1"/>
          <w:sz w:val="32"/>
          <w:szCs w:val="32"/>
          <w:lang w:bidi="ar"/>
        </w:rPr>
        <w:t>，终止办理。</w:t>
      </w:r>
    </w:p>
    <w:p w:rsidR="000A3812" w:rsidRPr="00F30E26" w:rsidRDefault="000A3812" w:rsidP="000A3812">
      <w:pPr>
        <w:spacing w:line="540" w:lineRule="exact"/>
        <w:jc w:val="center"/>
        <w:rPr>
          <w:rFonts w:ascii="仿宋_GB2312" w:eastAsia="仿宋_GB2312" w:hAnsi="仿宋_GB2312" w:cs="仿宋_GB2312"/>
          <w:color w:val="000000" w:themeColor="text1"/>
        </w:rPr>
      </w:pPr>
      <w:r w:rsidRPr="00F30E26">
        <w:rPr>
          <w:rFonts w:ascii="仿宋_GB2312" w:eastAsia="仿宋_GB2312" w:hAnsi="仿宋_GB2312" w:cs="仿宋_GB2312" w:hint="eastAsia"/>
          <w:color w:val="000000" w:themeColor="text1"/>
          <w:sz w:val="32"/>
          <w:szCs w:val="32"/>
          <w:lang w:bidi="ar"/>
        </w:rPr>
        <w:t xml:space="preserve">                         （</w:t>
      </w:r>
      <w:r w:rsidRPr="00F30E26">
        <w:rPr>
          <w:rFonts w:ascii="仿宋_GB2312" w:eastAsia="仿宋_GB2312" w:hAnsi="仿宋_GB2312" w:cs="仿宋_GB2312" w:hint="eastAsia"/>
          <w:b/>
          <w:color w:val="000000" w:themeColor="text1"/>
          <w:sz w:val="32"/>
          <w:szCs w:val="32"/>
          <w:lang w:bidi="ar"/>
        </w:rPr>
        <w:t>人力资源社会保障部门</w:t>
      </w:r>
      <w:r w:rsidRPr="00F30E26">
        <w:rPr>
          <w:rFonts w:ascii="仿宋_GB2312" w:eastAsia="仿宋_GB2312" w:hAnsi="仿宋_GB2312" w:cs="仿宋_GB2312" w:hint="eastAsia"/>
          <w:color w:val="000000" w:themeColor="text1"/>
          <w:sz w:val="32"/>
          <w:szCs w:val="32"/>
          <w:lang w:bidi="ar"/>
        </w:rPr>
        <w:t>）</w:t>
      </w:r>
    </w:p>
    <w:p w:rsidR="000A3812" w:rsidRPr="00F30E26" w:rsidRDefault="000A3812" w:rsidP="000A3812">
      <w:pPr>
        <w:wordWrap w:val="0"/>
        <w:spacing w:line="540" w:lineRule="exact"/>
        <w:ind w:firstLineChars="300" w:firstLine="960"/>
        <w:jc w:val="right"/>
        <w:rPr>
          <w:rFonts w:ascii="仿宋_GB2312" w:eastAsia="仿宋_GB2312" w:hAnsi="仿宋_GB2312" w:cs="仿宋_GB2312"/>
          <w:color w:val="000000" w:themeColor="text1"/>
        </w:rPr>
      </w:pPr>
      <w:r w:rsidRPr="00F30E26">
        <w:rPr>
          <w:rFonts w:ascii="仿宋_GB2312" w:eastAsia="仿宋_GB2312" w:hAnsi="仿宋_GB2312" w:cs="仿宋_GB2312" w:hint="eastAsia"/>
          <w:color w:val="000000" w:themeColor="text1"/>
          <w:sz w:val="32"/>
          <w:szCs w:val="32"/>
          <w:lang w:bidi="ar"/>
        </w:rPr>
        <w:t xml:space="preserve">  年  月  日       </w:t>
      </w:r>
    </w:p>
    <w:p w:rsidR="000A3812" w:rsidRPr="00F30E26" w:rsidRDefault="000A3812" w:rsidP="000A3812">
      <w:pPr>
        <w:rPr>
          <w:color w:val="000000" w:themeColor="text1"/>
        </w:rPr>
      </w:pPr>
    </w:p>
    <w:p w:rsidR="00FC1609" w:rsidRPr="00F30E26" w:rsidRDefault="00FC1609" w:rsidP="000A3812">
      <w:pPr>
        <w:wordWrap w:val="0"/>
        <w:rPr>
          <w:color w:val="000000" w:themeColor="text1"/>
        </w:rPr>
      </w:pPr>
    </w:p>
    <w:sectPr w:rsidR="00FC1609" w:rsidRPr="00F30E26" w:rsidSect="000A3812">
      <w:footerReference w:type="even" r:id="rId8"/>
      <w:footerReference w:type="default" r:id="rId9"/>
      <w:pgSz w:w="11907" w:h="16840"/>
      <w:pgMar w:top="1134" w:right="1134" w:bottom="1134" w:left="1134" w:header="1134" w:footer="1134"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CD9" w:rsidRDefault="00712CD9">
      <w:r>
        <w:separator/>
      </w:r>
    </w:p>
  </w:endnote>
  <w:endnote w:type="continuationSeparator" w:id="0">
    <w:p w:rsidR="00712CD9" w:rsidRDefault="00712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创艺简标宋">
    <w:altName w:val="黑体"/>
    <w:charset w:val="86"/>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812" w:rsidRDefault="000A3812">
    <w:pPr>
      <w:pStyle w:val="a4"/>
    </w:pPr>
    <w:r>
      <w:rPr>
        <w:noProof/>
      </w:rPr>
      <mc:AlternateContent>
        <mc:Choice Requires="wps">
          <w:drawing>
            <wp:anchor distT="0" distB="0" distL="114300" distR="114300" simplePos="0" relativeHeight="251659264" behindDoc="0" locked="0" layoutInCell="1" allowOverlap="1" wp14:anchorId="62DEC2FC" wp14:editId="16EB2866">
              <wp:simplePos x="0" y="0"/>
              <wp:positionH relativeFrom="margin">
                <wp:align>center</wp:align>
              </wp:positionH>
              <wp:positionV relativeFrom="paragraph">
                <wp:posOffset>0</wp:posOffset>
              </wp:positionV>
              <wp:extent cx="445135" cy="230505"/>
              <wp:effectExtent l="3810" t="127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A3812" w:rsidRDefault="000A3812">
                          <w:pPr>
                            <w:pStyle w:val="a4"/>
                            <w:rPr>
                              <w:rFonts w:eastAsia="仿宋_GB2312"/>
                              <w:sz w:val="28"/>
                              <w:szCs w:val="28"/>
                            </w:rPr>
                          </w:pPr>
                          <w:r>
                            <w:rPr>
                              <w:rFonts w:hint="eastAsia"/>
                              <w:sz w:val="28"/>
                              <w:szCs w:val="28"/>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AA3044">
                            <w:rPr>
                              <w:noProof/>
                              <w:sz w:val="28"/>
                              <w:szCs w:val="28"/>
                            </w:rPr>
                            <w:t>11</w:t>
                          </w:r>
                          <w:r>
                            <w:rPr>
                              <w:rFonts w:hint="eastAsia"/>
                              <w:sz w:val="28"/>
                              <w:szCs w:val="28"/>
                            </w:rPr>
                            <w:fldChar w:fldCharType="end"/>
                          </w:r>
                          <w:r>
                            <w:rPr>
                              <w:rFonts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DEC2FC" id="_x0000_t202" coordsize="21600,21600" o:spt="202" path="m,l,21600r21600,l21600,xe">
              <v:stroke joinstyle="miter"/>
              <v:path gradientshapeok="t" o:connecttype="rect"/>
            </v:shapetype>
            <v:shape id="文本框 1" o:spid="_x0000_s1038" type="#_x0000_t202" style="position:absolute;margin-left:0;margin-top:0;width:35.05pt;height:18.1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" filled="f" stroked="f">
              <v:textbox style="mso-fit-shape-to-text:t" inset="0,0,0,0">
                <w:txbxContent>
                  <w:p w:rsidR="000A3812" w:rsidRDefault="000A3812">
                    <w:pPr>
                      <w:pStyle w:val="a4"/>
                      <w:rPr>
                        <w:rFonts w:eastAsia="仿宋_GB2312"/>
                        <w:sz w:val="28"/>
                        <w:szCs w:val="28"/>
                      </w:rPr>
                    </w:pPr>
                    <w:r>
                      <w:rPr>
                        <w:rFonts w:hint="eastAsia"/>
                        <w:sz w:val="28"/>
                        <w:szCs w:val="28"/>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AA3044">
                      <w:rPr>
                        <w:noProof/>
                        <w:sz w:val="28"/>
                        <w:szCs w:val="28"/>
                      </w:rPr>
                      <w:t>11</w:t>
                    </w:r>
                    <w:r>
                      <w:rPr>
                        <w:rFonts w:hint="eastAsia"/>
                        <w:sz w:val="28"/>
                        <w:szCs w:val="28"/>
                      </w:rPr>
                      <w:fldChar w:fldCharType="end"/>
                    </w:r>
                    <w:r>
                      <w:rPr>
                        <w:rFonts w:hint="eastAsia"/>
                        <w:sz w:val="28"/>
                        <w:szCs w:val="28"/>
                      </w:rPr>
                      <w: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609" w:rsidRDefault="00FC1609">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rPr>
      <w:t>6</w:t>
    </w:r>
    <w:r>
      <w:rPr>
        <w:rStyle w:val="a3"/>
      </w:rPr>
      <w:fldChar w:fldCharType="end"/>
    </w:r>
  </w:p>
  <w:p w:rsidR="00FC1609" w:rsidRDefault="00FC1609">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609" w:rsidRDefault="00FC1609">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AA3044">
      <w:rPr>
        <w:rStyle w:val="a3"/>
        <w:noProof/>
      </w:rPr>
      <w:t>16</w:t>
    </w:r>
    <w:r>
      <w:rPr>
        <w:rStyle w:val="a3"/>
      </w:rPr>
      <w:fldChar w:fldCharType="end"/>
    </w:r>
  </w:p>
  <w:p w:rsidR="00FC1609" w:rsidRDefault="00FC1609">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CD9" w:rsidRDefault="00712CD9">
      <w:r>
        <w:separator/>
      </w:r>
    </w:p>
  </w:footnote>
  <w:footnote w:type="continuationSeparator" w:id="0">
    <w:p w:rsidR="00712CD9" w:rsidRDefault="00712C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FFF"/>
    <w:multiLevelType w:val="hybridMultilevel"/>
    <w:tmpl w:val="7EF2768A"/>
    <w:lvl w:ilvl="0" w:tplc="1AB8751E">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15:restartNumberingAfterBreak="0">
    <w:nsid w:val="076C77B7"/>
    <w:multiLevelType w:val="hybridMultilevel"/>
    <w:tmpl w:val="4BDCA0CA"/>
    <w:lvl w:ilvl="0" w:tplc="D3306FF4">
      <w:start w:val="2"/>
      <w:numFmt w:val="japaneseCounting"/>
      <w:lvlText w:val="%1、"/>
      <w:lvlJc w:val="left"/>
      <w:pPr>
        <w:ind w:left="960" w:hanging="480"/>
      </w:pPr>
      <w:rPr>
        <w:rFonts w:eastAsia="仿宋_GB2312" w:cs="仿宋_GB2312"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1F790E9A"/>
    <w:multiLevelType w:val="hybridMultilevel"/>
    <w:tmpl w:val="922C134A"/>
    <w:lvl w:ilvl="0" w:tplc="6F8A9DD6">
      <w:start w:val="4"/>
      <w:numFmt w:val="japaneseCounting"/>
      <w:lvlText w:val="%1、"/>
      <w:lvlJc w:val="left"/>
      <w:pPr>
        <w:ind w:left="1145" w:hanging="720"/>
      </w:pPr>
      <w:rPr>
        <w:rFonts w:cs="Times New Roman" w:hint="default"/>
      </w:rPr>
    </w:lvl>
    <w:lvl w:ilvl="1" w:tplc="04090019" w:tentative="1">
      <w:start w:val="1"/>
      <w:numFmt w:val="lowerLetter"/>
      <w:lvlText w:val="%2)"/>
      <w:lvlJc w:val="left"/>
      <w:pPr>
        <w:ind w:left="1265" w:hanging="420"/>
      </w:pPr>
      <w:rPr>
        <w:rFonts w:cs="Times New Roman"/>
      </w:rPr>
    </w:lvl>
    <w:lvl w:ilvl="2" w:tplc="0409001B" w:tentative="1">
      <w:start w:val="1"/>
      <w:numFmt w:val="lowerRoman"/>
      <w:lvlText w:val="%3."/>
      <w:lvlJc w:val="right"/>
      <w:pPr>
        <w:ind w:left="1685" w:hanging="420"/>
      </w:pPr>
      <w:rPr>
        <w:rFonts w:cs="Times New Roman"/>
      </w:rPr>
    </w:lvl>
    <w:lvl w:ilvl="3" w:tplc="0409000F" w:tentative="1">
      <w:start w:val="1"/>
      <w:numFmt w:val="decimal"/>
      <w:lvlText w:val="%4."/>
      <w:lvlJc w:val="left"/>
      <w:pPr>
        <w:ind w:left="2105" w:hanging="420"/>
      </w:pPr>
      <w:rPr>
        <w:rFonts w:cs="Times New Roman"/>
      </w:rPr>
    </w:lvl>
    <w:lvl w:ilvl="4" w:tplc="04090019" w:tentative="1">
      <w:start w:val="1"/>
      <w:numFmt w:val="lowerLetter"/>
      <w:lvlText w:val="%5)"/>
      <w:lvlJc w:val="left"/>
      <w:pPr>
        <w:ind w:left="2525" w:hanging="420"/>
      </w:pPr>
      <w:rPr>
        <w:rFonts w:cs="Times New Roman"/>
      </w:rPr>
    </w:lvl>
    <w:lvl w:ilvl="5" w:tplc="0409001B" w:tentative="1">
      <w:start w:val="1"/>
      <w:numFmt w:val="lowerRoman"/>
      <w:lvlText w:val="%6."/>
      <w:lvlJc w:val="right"/>
      <w:pPr>
        <w:ind w:left="2945" w:hanging="420"/>
      </w:pPr>
      <w:rPr>
        <w:rFonts w:cs="Times New Roman"/>
      </w:rPr>
    </w:lvl>
    <w:lvl w:ilvl="6" w:tplc="0409000F" w:tentative="1">
      <w:start w:val="1"/>
      <w:numFmt w:val="decimal"/>
      <w:lvlText w:val="%7."/>
      <w:lvlJc w:val="left"/>
      <w:pPr>
        <w:ind w:left="3365" w:hanging="420"/>
      </w:pPr>
      <w:rPr>
        <w:rFonts w:cs="Times New Roman"/>
      </w:rPr>
    </w:lvl>
    <w:lvl w:ilvl="7" w:tplc="04090019" w:tentative="1">
      <w:start w:val="1"/>
      <w:numFmt w:val="lowerLetter"/>
      <w:lvlText w:val="%8)"/>
      <w:lvlJc w:val="left"/>
      <w:pPr>
        <w:ind w:left="3785" w:hanging="420"/>
      </w:pPr>
      <w:rPr>
        <w:rFonts w:cs="Times New Roman"/>
      </w:rPr>
    </w:lvl>
    <w:lvl w:ilvl="8" w:tplc="0409001B" w:tentative="1">
      <w:start w:val="1"/>
      <w:numFmt w:val="lowerRoman"/>
      <w:lvlText w:val="%9."/>
      <w:lvlJc w:val="right"/>
      <w:pPr>
        <w:ind w:left="4205" w:hanging="420"/>
      </w:pPr>
      <w:rPr>
        <w:rFonts w:cs="Times New Roman"/>
      </w:rPr>
    </w:lvl>
  </w:abstractNum>
  <w:abstractNum w:abstractNumId="3" w15:restartNumberingAfterBreak="0">
    <w:nsid w:val="21655625"/>
    <w:multiLevelType w:val="hybridMultilevel"/>
    <w:tmpl w:val="B6848B10"/>
    <w:lvl w:ilvl="0" w:tplc="ED46499E">
      <w:start w:val="1"/>
      <w:numFmt w:val="japaneseCounting"/>
      <w:lvlText w:val="（%1）"/>
      <w:lvlJc w:val="left"/>
      <w:pPr>
        <w:ind w:left="1200" w:hanging="720"/>
      </w:pPr>
      <w:rPr>
        <w:rFonts w:ascii="Times New Roman" w:eastAsia="宋体" w:hAnsi="Times New Roman" w:cs="Times New Roman" w:hint="default"/>
        <w:color w:val="auto"/>
        <w:sz w:val="21"/>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4" w15:restartNumberingAfterBreak="0">
    <w:nsid w:val="3A940FA8"/>
    <w:multiLevelType w:val="hybridMultilevel"/>
    <w:tmpl w:val="327C0710"/>
    <w:lvl w:ilvl="0" w:tplc="E982DE84">
      <w:start w:val="4"/>
      <w:numFmt w:val="japaneseCounting"/>
      <w:lvlText w:val="%1、"/>
      <w:lvlJc w:val="left"/>
      <w:pPr>
        <w:ind w:left="1035" w:hanging="720"/>
      </w:pPr>
      <w:rPr>
        <w:rFonts w:cs="Times New Roman" w:hint="default"/>
      </w:rPr>
    </w:lvl>
    <w:lvl w:ilvl="1" w:tplc="04090019" w:tentative="1">
      <w:start w:val="1"/>
      <w:numFmt w:val="lowerLetter"/>
      <w:lvlText w:val="%2)"/>
      <w:lvlJc w:val="left"/>
      <w:pPr>
        <w:ind w:left="1155" w:hanging="420"/>
      </w:pPr>
      <w:rPr>
        <w:rFonts w:cs="Times New Roman"/>
      </w:rPr>
    </w:lvl>
    <w:lvl w:ilvl="2" w:tplc="0409001B" w:tentative="1">
      <w:start w:val="1"/>
      <w:numFmt w:val="lowerRoman"/>
      <w:lvlText w:val="%3."/>
      <w:lvlJc w:val="right"/>
      <w:pPr>
        <w:ind w:left="1575" w:hanging="420"/>
      </w:pPr>
      <w:rPr>
        <w:rFonts w:cs="Times New Roman"/>
      </w:rPr>
    </w:lvl>
    <w:lvl w:ilvl="3" w:tplc="0409000F" w:tentative="1">
      <w:start w:val="1"/>
      <w:numFmt w:val="decimal"/>
      <w:lvlText w:val="%4."/>
      <w:lvlJc w:val="left"/>
      <w:pPr>
        <w:ind w:left="1995" w:hanging="420"/>
      </w:pPr>
      <w:rPr>
        <w:rFonts w:cs="Times New Roman"/>
      </w:rPr>
    </w:lvl>
    <w:lvl w:ilvl="4" w:tplc="04090019" w:tentative="1">
      <w:start w:val="1"/>
      <w:numFmt w:val="lowerLetter"/>
      <w:lvlText w:val="%5)"/>
      <w:lvlJc w:val="left"/>
      <w:pPr>
        <w:ind w:left="2415" w:hanging="420"/>
      </w:pPr>
      <w:rPr>
        <w:rFonts w:cs="Times New Roman"/>
      </w:rPr>
    </w:lvl>
    <w:lvl w:ilvl="5" w:tplc="0409001B" w:tentative="1">
      <w:start w:val="1"/>
      <w:numFmt w:val="lowerRoman"/>
      <w:lvlText w:val="%6."/>
      <w:lvlJc w:val="right"/>
      <w:pPr>
        <w:ind w:left="2835" w:hanging="420"/>
      </w:pPr>
      <w:rPr>
        <w:rFonts w:cs="Times New Roman"/>
      </w:rPr>
    </w:lvl>
    <w:lvl w:ilvl="6" w:tplc="0409000F" w:tentative="1">
      <w:start w:val="1"/>
      <w:numFmt w:val="decimal"/>
      <w:lvlText w:val="%7."/>
      <w:lvlJc w:val="left"/>
      <w:pPr>
        <w:ind w:left="3255" w:hanging="420"/>
      </w:pPr>
      <w:rPr>
        <w:rFonts w:cs="Times New Roman"/>
      </w:rPr>
    </w:lvl>
    <w:lvl w:ilvl="7" w:tplc="04090019" w:tentative="1">
      <w:start w:val="1"/>
      <w:numFmt w:val="lowerLetter"/>
      <w:lvlText w:val="%8)"/>
      <w:lvlJc w:val="left"/>
      <w:pPr>
        <w:ind w:left="3675" w:hanging="420"/>
      </w:pPr>
      <w:rPr>
        <w:rFonts w:cs="Times New Roman"/>
      </w:rPr>
    </w:lvl>
    <w:lvl w:ilvl="8" w:tplc="0409001B" w:tentative="1">
      <w:start w:val="1"/>
      <w:numFmt w:val="lowerRoman"/>
      <w:lvlText w:val="%9."/>
      <w:lvlJc w:val="right"/>
      <w:pPr>
        <w:ind w:left="4095" w:hanging="420"/>
      </w:pPr>
      <w:rPr>
        <w:rFonts w:cs="Times New Roman"/>
      </w:rPr>
    </w:lvl>
  </w:abstractNum>
  <w:abstractNum w:abstractNumId="5" w15:restartNumberingAfterBreak="0">
    <w:nsid w:val="49B73FB4"/>
    <w:multiLevelType w:val="hybridMultilevel"/>
    <w:tmpl w:val="3A9E25DA"/>
    <w:lvl w:ilvl="0" w:tplc="CC402B1C">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15:restartNumberingAfterBreak="0">
    <w:nsid w:val="52F841DD"/>
    <w:multiLevelType w:val="hybridMultilevel"/>
    <w:tmpl w:val="A8A2C0E6"/>
    <w:lvl w:ilvl="0" w:tplc="A93E5066">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7" w15:restartNumberingAfterBreak="0">
    <w:nsid w:val="5C425EDB"/>
    <w:multiLevelType w:val="multilevel"/>
    <w:tmpl w:val="5C425EDB"/>
    <w:lvl w:ilvl="0">
      <w:start w:val="1"/>
      <w:numFmt w:val="decimal"/>
      <w:suff w:val="nothing"/>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BE030C3"/>
    <w:multiLevelType w:val="hybridMultilevel"/>
    <w:tmpl w:val="9B300006"/>
    <w:lvl w:ilvl="0" w:tplc="8AE04EE8">
      <w:start w:val="1"/>
      <w:numFmt w:val="japaneseCounting"/>
      <w:lvlText w:val="（%1）"/>
      <w:lvlJc w:val="left"/>
      <w:pPr>
        <w:ind w:left="975" w:hanging="720"/>
      </w:pPr>
      <w:rPr>
        <w:rFonts w:cs="Times New Roman" w:hint="default"/>
      </w:rPr>
    </w:lvl>
    <w:lvl w:ilvl="1" w:tplc="04090019" w:tentative="1">
      <w:start w:val="1"/>
      <w:numFmt w:val="lowerLetter"/>
      <w:lvlText w:val="%2)"/>
      <w:lvlJc w:val="left"/>
      <w:pPr>
        <w:ind w:left="1095" w:hanging="420"/>
      </w:pPr>
      <w:rPr>
        <w:rFonts w:cs="Times New Roman"/>
      </w:rPr>
    </w:lvl>
    <w:lvl w:ilvl="2" w:tplc="0409001B" w:tentative="1">
      <w:start w:val="1"/>
      <w:numFmt w:val="lowerRoman"/>
      <w:lvlText w:val="%3."/>
      <w:lvlJc w:val="righ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9" w:tentative="1">
      <w:start w:val="1"/>
      <w:numFmt w:val="lowerLetter"/>
      <w:lvlText w:val="%5)"/>
      <w:lvlJc w:val="left"/>
      <w:pPr>
        <w:ind w:left="2355" w:hanging="420"/>
      </w:pPr>
      <w:rPr>
        <w:rFonts w:cs="Times New Roman"/>
      </w:rPr>
    </w:lvl>
    <w:lvl w:ilvl="5" w:tplc="0409001B" w:tentative="1">
      <w:start w:val="1"/>
      <w:numFmt w:val="lowerRoman"/>
      <w:lvlText w:val="%6."/>
      <w:lvlJc w:val="righ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9" w:tentative="1">
      <w:start w:val="1"/>
      <w:numFmt w:val="lowerLetter"/>
      <w:lvlText w:val="%8)"/>
      <w:lvlJc w:val="left"/>
      <w:pPr>
        <w:ind w:left="3615" w:hanging="420"/>
      </w:pPr>
      <w:rPr>
        <w:rFonts w:cs="Times New Roman"/>
      </w:rPr>
    </w:lvl>
    <w:lvl w:ilvl="8" w:tplc="0409001B" w:tentative="1">
      <w:start w:val="1"/>
      <w:numFmt w:val="lowerRoman"/>
      <w:lvlText w:val="%9."/>
      <w:lvlJc w:val="right"/>
      <w:pPr>
        <w:ind w:left="4035" w:hanging="420"/>
      </w:pPr>
      <w:rPr>
        <w:rFonts w:cs="Times New Roman"/>
      </w:rPr>
    </w:lvl>
  </w:abstractNum>
  <w:abstractNum w:abstractNumId="9" w15:restartNumberingAfterBreak="0">
    <w:nsid w:val="6E422007"/>
    <w:multiLevelType w:val="hybridMultilevel"/>
    <w:tmpl w:val="7FF8BA50"/>
    <w:lvl w:ilvl="0" w:tplc="4BD456E2">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0" w15:restartNumberingAfterBreak="0">
    <w:nsid w:val="7793E493"/>
    <w:multiLevelType w:val="multilevel"/>
    <w:tmpl w:val="7793E493"/>
    <w:lvl w:ilvl="0">
      <w:start w:val="4"/>
      <w:numFmt w:val="decimal"/>
      <w:suff w:val="nothing"/>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3"/>
  </w:num>
  <w:num w:numId="3">
    <w:abstractNumId w:val="8"/>
  </w:num>
  <w:num w:numId="4">
    <w:abstractNumId w:val="4"/>
  </w:num>
  <w:num w:numId="5">
    <w:abstractNumId w:val="2"/>
  </w:num>
  <w:num w:numId="6">
    <w:abstractNumId w:val="9"/>
  </w:num>
  <w:num w:numId="7">
    <w:abstractNumId w:val="5"/>
  </w:num>
  <w:num w:numId="8">
    <w:abstractNumId w:val="0"/>
  </w:num>
  <w:num w:numId="9">
    <w:abstractNumId w:val="1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A92"/>
    <w:rsid w:val="000010FD"/>
    <w:rsid w:val="000430D3"/>
    <w:rsid w:val="00084B8B"/>
    <w:rsid w:val="000939B3"/>
    <w:rsid w:val="000A3812"/>
    <w:rsid w:val="001176A2"/>
    <w:rsid w:val="001276D7"/>
    <w:rsid w:val="00136B85"/>
    <w:rsid w:val="001717EB"/>
    <w:rsid w:val="001C1B61"/>
    <w:rsid w:val="00202E53"/>
    <w:rsid w:val="002158D7"/>
    <w:rsid w:val="00236C4F"/>
    <w:rsid w:val="002B45A0"/>
    <w:rsid w:val="00314703"/>
    <w:rsid w:val="00357BD6"/>
    <w:rsid w:val="00370056"/>
    <w:rsid w:val="003C04BE"/>
    <w:rsid w:val="004037B0"/>
    <w:rsid w:val="00427A59"/>
    <w:rsid w:val="004342E1"/>
    <w:rsid w:val="004426EC"/>
    <w:rsid w:val="00456103"/>
    <w:rsid w:val="004629B9"/>
    <w:rsid w:val="00465F8F"/>
    <w:rsid w:val="00481C1C"/>
    <w:rsid w:val="004A29B6"/>
    <w:rsid w:val="004A5C53"/>
    <w:rsid w:val="004B4C3B"/>
    <w:rsid w:val="004D1FF8"/>
    <w:rsid w:val="00527527"/>
    <w:rsid w:val="00530D5D"/>
    <w:rsid w:val="005644FD"/>
    <w:rsid w:val="005A08FC"/>
    <w:rsid w:val="005D1746"/>
    <w:rsid w:val="005D4ACC"/>
    <w:rsid w:val="0060529F"/>
    <w:rsid w:val="00605605"/>
    <w:rsid w:val="006128A2"/>
    <w:rsid w:val="00626DB9"/>
    <w:rsid w:val="0063076B"/>
    <w:rsid w:val="00630B19"/>
    <w:rsid w:val="00631503"/>
    <w:rsid w:val="00673838"/>
    <w:rsid w:val="00682C29"/>
    <w:rsid w:val="00697646"/>
    <w:rsid w:val="006A29FD"/>
    <w:rsid w:val="006B64FD"/>
    <w:rsid w:val="006C7886"/>
    <w:rsid w:val="006D035C"/>
    <w:rsid w:val="00712CD9"/>
    <w:rsid w:val="00751127"/>
    <w:rsid w:val="007570BB"/>
    <w:rsid w:val="007E06FE"/>
    <w:rsid w:val="007E53D5"/>
    <w:rsid w:val="007F3E5F"/>
    <w:rsid w:val="007F7BF7"/>
    <w:rsid w:val="00802D3F"/>
    <w:rsid w:val="00805A2C"/>
    <w:rsid w:val="00893FC5"/>
    <w:rsid w:val="008F376D"/>
    <w:rsid w:val="008F6210"/>
    <w:rsid w:val="00901C06"/>
    <w:rsid w:val="00915440"/>
    <w:rsid w:val="00990AC1"/>
    <w:rsid w:val="00993417"/>
    <w:rsid w:val="009938FF"/>
    <w:rsid w:val="00A11B5A"/>
    <w:rsid w:val="00A21C99"/>
    <w:rsid w:val="00AA3044"/>
    <w:rsid w:val="00AE0BAF"/>
    <w:rsid w:val="00AE1A7F"/>
    <w:rsid w:val="00AF45A8"/>
    <w:rsid w:val="00B30156"/>
    <w:rsid w:val="00B53B34"/>
    <w:rsid w:val="00B57D93"/>
    <w:rsid w:val="00B609ED"/>
    <w:rsid w:val="00B6519F"/>
    <w:rsid w:val="00B7184E"/>
    <w:rsid w:val="00B92025"/>
    <w:rsid w:val="00B937BC"/>
    <w:rsid w:val="00BA2F16"/>
    <w:rsid w:val="00BE590F"/>
    <w:rsid w:val="00BE7F0B"/>
    <w:rsid w:val="00C06D9A"/>
    <w:rsid w:val="00C128DD"/>
    <w:rsid w:val="00C26AF2"/>
    <w:rsid w:val="00C27517"/>
    <w:rsid w:val="00C43B18"/>
    <w:rsid w:val="00C56E9A"/>
    <w:rsid w:val="00C72D88"/>
    <w:rsid w:val="00C7733D"/>
    <w:rsid w:val="00C87A92"/>
    <w:rsid w:val="00C9545B"/>
    <w:rsid w:val="00CA01F7"/>
    <w:rsid w:val="00CA5C27"/>
    <w:rsid w:val="00CE6FA4"/>
    <w:rsid w:val="00CF19A7"/>
    <w:rsid w:val="00CF2553"/>
    <w:rsid w:val="00D20A75"/>
    <w:rsid w:val="00D35718"/>
    <w:rsid w:val="00D55404"/>
    <w:rsid w:val="00D71BE7"/>
    <w:rsid w:val="00D774EE"/>
    <w:rsid w:val="00DA06DB"/>
    <w:rsid w:val="00DC30DA"/>
    <w:rsid w:val="00DC570B"/>
    <w:rsid w:val="00DD510A"/>
    <w:rsid w:val="00E006F2"/>
    <w:rsid w:val="00E00977"/>
    <w:rsid w:val="00E101A7"/>
    <w:rsid w:val="00E24043"/>
    <w:rsid w:val="00E87CD1"/>
    <w:rsid w:val="00EB6C9E"/>
    <w:rsid w:val="00ED5435"/>
    <w:rsid w:val="00F170F1"/>
    <w:rsid w:val="00F30E26"/>
    <w:rsid w:val="00F66FBA"/>
    <w:rsid w:val="00F84BA1"/>
    <w:rsid w:val="00FC1609"/>
    <w:rsid w:val="00FC3D5B"/>
    <w:rsid w:val="00FD0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2F0221"/>
  <w15:docId w15:val="{B1FD333E-9EC8-4CD6-82BD-76AB9E886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A92"/>
    <w:pPr>
      <w:widowControl w:val="0"/>
      <w:jc w:val="both"/>
    </w:pPr>
    <w:rPr>
      <w:rFonts w:ascii="Times New Roman" w:eastAsia="宋体"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semiHidden/>
    <w:rsid w:val="00C87A92"/>
    <w:rPr>
      <w:rFonts w:cs="Times New Roman"/>
    </w:rPr>
  </w:style>
  <w:style w:type="paragraph" w:styleId="a4">
    <w:name w:val="footer"/>
    <w:basedOn w:val="a"/>
    <w:link w:val="a5"/>
    <w:rsid w:val="00C87A92"/>
    <w:pPr>
      <w:tabs>
        <w:tab w:val="center" w:pos="4153"/>
        <w:tab w:val="right" w:pos="8306"/>
      </w:tabs>
      <w:snapToGrid w:val="0"/>
      <w:jc w:val="left"/>
    </w:pPr>
    <w:rPr>
      <w:sz w:val="18"/>
      <w:szCs w:val="18"/>
    </w:rPr>
  </w:style>
  <w:style w:type="character" w:customStyle="1" w:styleId="a5">
    <w:name w:val="页脚 字符"/>
    <w:basedOn w:val="a0"/>
    <w:link w:val="a4"/>
    <w:locked/>
    <w:rsid w:val="00C87A92"/>
    <w:rPr>
      <w:rFonts w:ascii="Times New Roman" w:eastAsia="宋体" w:hAnsi="Times New Roman" w:cs="Times New Roman"/>
      <w:sz w:val="18"/>
      <w:szCs w:val="18"/>
    </w:rPr>
  </w:style>
  <w:style w:type="paragraph" w:styleId="a6">
    <w:name w:val="List Paragraph"/>
    <w:basedOn w:val="a"/>
    <w:uiPriority w:val="99"/>
    <w:qFormat/>
    <w:rsid w:val="00802D3F"/>
    <w:pPr>
      <w:ind w:firstLineChars="200" w:firstLine="420"/>
    </w:pPr>
  </w:style>
  <w:style w:type="paragraph" w:styleId="a7">
    <w:name w:val="header"/>
    <w:basedOn w:val="a"/>
    <w:link w:val="a8"/>
    <w:uiPriority w:val="99"/>
    <w:rsid w:val="00C27517"/>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locked/>
    <w:rsid w:val="00C27517"/>
    <w:rPr>
      <w:rFonts w:ascii="Times New Roman" w:eastAsia="宋体" w:hAnsi="Times New Roman" w:cs="Times New Roman"/>
      <w:sz w:val="18"/>
      <w:szCs w:val="18"/>
    </w:rPr>
  </w:style>
  <w:style w:type="paragraph" w:styleId="a9">
    <w:name w:val="Balloon Text"/>
    <w:basedOn w:val="a"/>
    <w:link w:val="aa"/>
    <w:uiPriority w:val="99"/>
    <w:semiHidden/>
    <w:rsid w:val="00D71BE7"/>
    <w:rPr>
      <w:sz w:val="18"/>
      <w:szCs w:val="18"/>
    </w:rPr>
  </w:style>
  <w:style w:type="character" w:customStyle="1" w:styleId="aa">
    <w:name w:val="批注框文本 字符"/>
    <w:basedOn w:val="a0"/>
    <w:link w:val="a9"/>
    <w:uiPriority w:val="99"/>
    <w:semiHidden/>
    <w:locked/>
    <w:rsid w:val="00D71BE7"/>
    <w:rPr>
      <w:rFonts w:ascii="Times New Roman" w:eastAsia="宋体" w:hAnsi="Times New Roman" w:cs="Times New Roman"/>
      <w:sz w:val="18"/>
      <w:szCs w:val="18"/>
    </w:rPr>
  </w:style>
  <w:style w:type="paragraph" w:styleId="ab">
    <w:name w:val="Normal (Web)"/>
    <w:basedOn w:val="a"/>
    <w:uiPriority w:val="99"/>
    <w:unhideWhenUsed/>
    <w:rsid w:val="00FD0EAF"/>
    <w:pPr>
      <w:widowControl/>
      <w:spacing w:before="100" w:beforeAutospacing="1" w:after="100" w:afterAutospacing="1"/>
      <w:jc w:val="left"/>
    </w:pPr>
    <w:rPr>
      <w:rFonts w:ascii="宋体" w:hAnsi="宋体" w:cs="宋体"/>
      <w:kern w:val="0"/>
      <w:sz w:val="24"/>
    </w:rPr>
  </w:style>
  <w:style w:type="character" w:styleId="ac">
    <w:name w:val="Strong"/>
    <w:uiPriority w:val="22"/>
    <w:qFormat/>
    <w:locked/>
    <w:rsid w:val="00FD0EAF"/>
    <w:rPr>
      <w:b/>
      <w:bCs/>
    </w:rPr>
  </w:style>
  <w:style w:type="paragraph" w:customStyle="1" w:styleId="ParaCharCharCharCharCharCharCharCharCharChar">
    <w:name w:val="默认段落字体 Para Char Char Char Char Char Char Char Char Char Char"/>
    <w:basedOn w:val="a"/>
    <w:qFormat/>
    <w:rsid w:val="000A3812"/>
    <w:pPr>
      <w:adjustRightInd w:val="0"/>
      <w:snapToGrid w:val="0"/>
      <w:spacing w:line="560" w:lineRule="exact"/>
      <w:ind w:firstLineChars="200" w:firstLine="560"/>
    </w:pPr>
    <w:rPr>
      <w:rFonts w:cs="黑体"/>
      <w:kern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17</Pages>
  <Words>820</Words>
  <Characters>4675</Characters>
  <Application>Microsoft Office Word</Application>
  <DocSecurity>0</DocSecurity>
  <Lines>38</Lines>
  <Paragraphs>10</Paragraphs>
  <ScaleCrop>false</ScaleCrop>
  <Company>Lenovo</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刘云</dc:creator>
  <cp:keywords/>
  <dc:description/>
  <cp:lastModifiedBy>雷劲</cp:lastModifiedBy>
  <cp:revision>7</cp:revision>
  <cp:lastPrinted>2020-03-13T07:51:00Z</cp:lastPrinted>
  <dcterms:created xsi:type="dcterms:W3CDTF">2020-03-11T10:57:00Z</dcterms:created>
  <dcterms:modified xsi:type="dcterms:W3CDTF">2020-04-08T06:55:00Z</dcterms:modified>
</cp:coreProperties>
</file>